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34" w:type="dxa"/>
        <w:tblLook w:val="04A0"/>
      </w:tblPr>
      <w:tblGrid>
        <w:gridCol w:w="3969"/>
        <w:gridCol w:w="2551"/>
        <w:gridCol w:w="3544"/>
      </w:tblGrid>
      <w:tr w:rsidR="00DA1284" w:rsidRPr="002C5B49" w:rsidTr="00154D49">
        <w:trPr>
          <w:trHeight w:val="2372"/>
        </w:trPr>
        <w:tc>
          <w:tcPr>
            <w:tcW w:w="3969" w:type="dxa"/>
          </w:tcPr>
          <w:p w:rsidR="00DA1284" w:rsidRPr="002C5B49" w:rsidRDefault="00DA1284" w:rsidP="00154D49">
            <w:pPr>
              <w:jc w:val="both"/>
              <w:rPr>
                <w:b/>
              </w:rPr>
            </w:pPr>
          </w:p>
          <w:p w:rsidR="00DA1284" w:rsidRPr="002C5B49" w:rsidRDefault="00DA1284" w:rsidP="00154D49">
            <w:pPr>
              <w:rPr>
                <w:b/>
              </w:rPr>
            </w:pPr>
          </w:p>
          <w:p w:rsidR="00DA1284" w:rsidRPr="002C5B49" w:rsidRDefault="00DA1284" w:rsidP="00154D49">
            <w:pPr>
              <w:rPr>
                <w:b/>
              </w:rPr>
            </w:pPr>
          </w:p>
          <w:p w:rsidR="00DA1284" w:rsidRPr="002C5B49" w:rsidRDefault="00DA1284" w:rsidP="00154D49">
            <w:pPr>
              <w:rPr>
                <w:b/>
              </w:rPr>
            </w:pPr>
            <w:r w:rsidRPr="002C5B49">
              <w:rPr>
                <w:b/>
              </w:rPr>
              <w:t xml:space="preserve">Буряад  Республикын                                                                                                         </w:t>
            </w:r>
          </w:p>
          <w:p w:rsidR="00DA1284" w:rsidRPr="002C5B49" w:rsidRDefault="00DA1284" w:rsidP="00154D49">
            <w:pPr>
              <w:rPr>
                <w:b/>
              </w:rPr>
            </w:pPr>
            <w:r w:rsidRPr="002C5B49">
              <w:rPr>
                <w:b/>
              </w:rPr>
              <w:t xml:space="preserve">Зэдын аймагай                                                                                                          </w:t>
            </w:r>
          </w:p>
          <w:p w:rsidR="00DA1284" w:rsidRPr="002C5B49" w:rsidRDefault="00DA1284" w:rsidP="00154D49">
            <w:pPr>
              <w:rPr>
                <w:b/>
              </w:rPr>
            </w:pPr>
            <w:r w:rsidRPr="002C5B49">
              <w:rPr>
                <w:b/>
              </w:rPr>
              <w:t>Петропавловкын  хYд</w:t>
            </w:r>
            <w:r w:rsidRPr="002C5B49">
              <w:rPr>
                <w:b/>
                <w:strike/>
              </w:rPr>
              <w:t>оо</w:t>
            </w:r>
            <w:r w:rsidRPr="002C5B49">
              <w:rPr>
                <w:b/>
              </w:rPr>
              <w:t xml:space="preserve">гэй                                                                                       </w:t>
            </w:r>
          </w:p>
          <w:p w:rsidR="00DA1284" w:rsidRPr="002C5B49" w:rsidRDefault="00DA1284" w:rsidP="00154D49">
            <w:pPr>
              <w:rPr>
                <w:b/>
              </w:rPr>
            </w:pPr>
            <w:r w:rsidRPr="002C5B49">
              <w:rPr>
                <w:b/>
              </w:rPr>
              <w:t xml:space="preserve">hуурин газаран муниципальна                                                                                                                                    </w:t>
            </w:r>
          </w:p>
          <w:p w:rsidR="00DA1284" w:rsidRPr="002C5B49" w:rsidRDefault="00DA1284" w:rsidP="00154D49">
            <w:r w:rsidRPr="002C5B49">
              <w:rPr>
                <w:b/>
              </w:rPr>
              <w:t xml:space="preserve">байгууламжын  захиргаан                                                                                      </w:t>
            </w:r>
          </w:p>
        </w:tc>
        <w:tc>
          <w:tcPr>
            <w:tcW w:w="2551" w:type="dxa"/>
          </w:tcPr>
          <w:p w:rsidR="00DA1284" w:rsidRPr="002C5B49" w:rsidRDefault="00DA1284" w:rsidP="00154D49">
            <w:r w:rsidRPr="002C5B49">
              <w:rPr>
                <w:noProof/>
              </w:rPr>
              <w:drawing>
                <wp:anchor distT="0" distB="0" distL="114300" distR="114300" simplePos="0" relativeHeight="251659776" behindDoc="0" locked="0" layoutInCell="1" allowOverlap="1">
                  <wp:simplePos x="0" y="0"/>
                  <wp:positionH relativeFrom="column">
                    <wp:posOffset>52705</wp:posOffset>
                  </wp:positionH>
                  <wp:positionV relativeFrom="paragraph">
                    <wp:posOffset>132080</wp:posOffset>
                  </wp:positionV>
                  <wp:extent cx="1181100" cy="866775"/>
                  <wp:effectExtent l="19050" t="0" r="0" b="0"/>
                  <wp:wrapThrough wrapText="bothSides">
                    <wp:wrapPolygon edited="0">
                      <wp:start x="-348" y="0"/>
                      <wp:lineTo x="-348" y="21363"/>
                      <wp:lineTo x="21600" y="21363"/>
                      <wp:lineTo x="21600" y="0"/>
                      <wp:lineTo x="-348" y="0"/>
                    </wp:wrapPolygon>
                  </wp:wrapThrough>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81100" cy="866775"/>
                          </a:xfrm>
                          <a:prstGeom prst="rect">
                            <a:avLst/>
                          </a:prstGeom>
                          <a:noFill/>
                          <a:ln w="9525">
                            <a:noFill/>
                            <a:miter lim="800000"/>
                            <a:headEnd/>
                            <a:tailEnd/>
                          </a:ln>
                        </pic:spPr>
                      </pic:pic>
                    </a:graphicData>
                  </a:graphic>
                </wp:anchor>
              </w:drawing>
            </w:r>
            <w:r w:rsidRPr="002C5B49">
              <w:t xml:space="preserve">  </w:t>
            </w:r>
          </w:p>
        </w:tc>
        <w:tc>
          <w:tcPr>
            <w:tcW w:w="3544" w:type="dxa"/>
          </w:tcPr>
          <w:p w:rsidR="00DA1284" w:rsidRPr="002C5B49" w:rsidRDefault="00DA1284" w:rsidP="00154D49">
            <w:pPr>
              <w:jc w:val="right"/>
              <w:rPr>
                <w:b/>
              </w:rPr>
            </w:pPr>
          </w:p>
          <w:p w:rsidR="00DA1284" w:rsidRPr="002C5B49" w:rsidRDefault="00DA1284" w:rsidP="00154D49">
            <w:pPr>
              <w:jc w:val="right"/>
              <w:rPr>
                <w:b/>
              </w:rPr>
            </w:pPr>
          </w:p>
          <w:p w:rsidR="00DA1284" w:rsidRPr="002C5B49" w:rsidRDefault="00DA1284" w:rsidP="00154D49">
            <w:pPr>
              <w:jc w:val="right"/>
              <w:rPr>
                <w:b/>
              </w:rPr>
            </w:pPr>
          </w:p>
          <w:p w:rsidR="00DA1284" w:rsidRPr="002C5B49" w:rsidRDefault="00DA1284" w:rsidP="00154D49">
            <w:pPr>
              <w:jc w:val="right"/>
              <w:rPr>
                <w:b/>
              </w:rPr>
            </w:pPr>
            <w:r w:rsidRPr="002C5B49">
              <w:rPr>
                <w:b/>
              </w:rPr>
              <w:t xml:space="preserve">Республика Бурятия </w:t>
            </w:r>
          </w:p>
          <w:p w:rsidR="00DA1284" w:rsidRPr="002C5B49" w:rsidRDefault="00DA1284" w:rsidP="00154D49">
            <w:pPr>
              <w:jc w:val="right"/>
              <w:rPr>
                <w:b/>
              </w:rPr>
            </w:pPr>
            <w:r w:rsidRPr="002C5B49">
              <w:rPr>
                <w:b/>
              </w:rPr>
              <w:t>Джидинский район            Администрация  муниципального образования   сельское поселение</w:t>
            </w:r>
          </w:p>
          <w:p w:rsidR="00DA1284" w:rsidRPr="002C5B49" w:rsidRDefault="00DA1284" w:rsidP="00154D49">
            <w:pPr>
              <w:jc w:val="right"/>
              <w:rPr>
                <w:b/>
              </w:rPr>
            </w:pPr>
            <w:r w:rsidRPr="002C5B49">
              <w:rPr>
                <w:b/>
              </w:rPr>
              <w:t>«Петропавловское»</w:t>
            </w:r>
          </w:p>
        </w:tc>
      </w:tr>
    </w:tbl>
    <w:p w:rsidR="00DA1284" w:rsidRPr="002C5B49" w:rsidRDefault="00DA1284" w:rsidP="00DA1284">
      <w:pPr>
        <w:jc w:val="center"/>
        <w:rPr>
          <w:b/>
        </w:rPr>
      </w:pPr>
      <w:r w:rsidRPr="002C5B49">
        <w:rPr>
          <w:b/>
        </w:rPr>
        <w:t>_____________________________________________________________________________</w:t>
      </w:r>
    </w:p>
    <w:p w:rsidR="00DA1284" w:rsidRPr="005A5656" w:rsidRDefault="00DA1284" w:rsidP="00DA1284">
      <w:pPr>
        <w:jc w:val="center"/>
        <w:rPr>
          <w:b/>
          <w:sz w:val="20"/>
          <w:szCs w:val="20"/>
        </w:rPr>
      </w:pPr>
      <w:r w:rsidRPr="005A5656">
        <w:rPr>
          <w:b/>
          <w:sz w:val="20"/>
          <w:szCs w:val="20"/>
        </w:rPr>
        <w:t>671920, Республика Бурятия, Джидинский район, село Петропавловка, улица Свердлова, 18,</w:t>
      </w:r>
    </w:p>
    <w:p w:rsidR="00DA1284" w:rsidRPr="005A5656" w:rsidRDefault="00DA1284" w:rsidP="00DA1284">
      <w:pPr>
        <w:jc w:val="center"/>
        <w:rPr>
          <w:b/>
          <w:sz w:val="20"/>
          <w:szCs w:val="20"/>
        </w:rPr>
      </w:pPr>
      <w:r w:rsidRPr="005A5656">
        <w:rPr>
          <w:b/>
          <w:sz w:val="20"/>
          <w:szCs w:val="20"/>
        </w:rPr>
        <w:t>тел. (факс) 8-30134-41-4-48, sp-petropavlo</w:t>
      </w:r>
      <w:r w:rsidRPr="005A5656">
        <w:rPr>
          <w:b/>
          <w:sz w:val="20"/>
          <w:szCs w:val="20"/>
          <w:lang w:val="en-US"/>
        </w:rPr>
        <w:t>v</w:t>
      </w:r>
      <w:r w:rsidRPr="005A5656">
        <w:rPr>
          <w:b/>
          <w:sz w:val="20"/>
          <w:szCs w:val="20"/>
        </w:rPr>
        <w:t>ka@mail.ru</w:t>
      </w:r>
    </w:p>
    <w:p w:rsidR="00140111" w:rsidRDefault="00140111" w:rsidP="00DA1284">
      <w:pPr>
        <w:jc w:val="center"/>
      </w:pPr>
      <w:bookmarkStart w:id="0" w:name="Par1"/>
      <w:bookmarkEnd w:id="0"/>
    </w:p>
    <w:p w:rsidR="00B4755D" w:rsidRDefault="00B4755D" w:rsidP="00DA1284">
      <w:pPr>
        <w:jc w:val="center"/>
      </w:pPr>
    </w:p>
    <w:p w:rsidR="00B4755D" w:rsidRPr="002C5B49" w:rsidRDefault="00B4755D" w:rsidP="00DA1284">
      <w:pPr>
        <w:jc w:val="center"/>
      </w:pPr>
    </w:p>
    <w:p w:rsidR="00DA1284" w:rsidRPr="00F970AB" w:rsidRDefault="00DA1284" w:rsidP="00DA1284">
      <w:pPr>
        <w:jc w:val="center"/>
        <w:rPr>
          <w:b/>
        </w:rPr>
      </w:pPr>
      <w:r w:rsidRPr="00F970AB">
        <w:rPr>
          <w:b/>
        </w:rPr>
        <w:t>ПОСТАНОВЛЕНИЕ</w:t>
      </w:r>
    </w:p>
    <w:p w:rsidR="00DA1284" w:rsidRPr="00F970AB" w:rsidRDefault="00DA1284" w:rsidP="00DA1284">
      <w:pPr>
        <w:jc w:val="center"/>
      </w:pPr>
    </w:p>
    <w:p w:rsidR="00DA1284" w:rsidRPr="00F970AB" w:rsidRDefault="00DA1284" w:rsidP="00DA1284">
      <w:pPr>
        <w:jc w:val="center"/>
        <w:rPr>
          <w:b/>
        </w:rPr>
      </w:pPr>
      <w:r w:rsidRPr="00F970AB">
        <w:rPr>
          <w:b/>
        </w:rPr>
        <w:t xml:space="preserve">№ </w:t>
      </w:r>
      <w:r w:rsidR="00984F33">
        <w:rPr>
          <w:b/>
        </w:rPr>
        <w:t>14</w:t>
      </w:r>
    </w:p>
    <w:p w:rsidR="00B4755D" w:rsidRDefault="00B4755D" w:rsidP="00DA1284">
      <w:pPr>
        <w:rPr>
          <w:b/>
        </w:rPr>
      </w:pPr>
    </w:p>
    <w:p w:rsidR="00DA1284" w:rsidRPr="00F970AB" w:rsidRDefault="00DA1284" w:rsidP="00DA1284">
      <w:pPr>
        <w:rPr>
          <w:b/>
        </w:rPr>
      </w:pPr>
      <w:r w:rsidRPr="00F970AB">
        <w:rPr>
          <w:b/>
        </w:rPr>
        <w:t xml:space="preserve">село Петропавловка                                                        </w:t>
      </w:r>
      <w:r w:rsidR="00B33890">
        <w:rPr>
          <w:b/>
        </w:rPr>
        <w:t xml:space="preserve">     </w:t>
      </w:r>
      <w:r w:rsidR="00984F33">
        <w:rPr>
          <w:b/>
        </w:rPr>
        <w:t xml:space="preserve">                    </w:t>
      </w:r>
      <w:r w:rsidR="00B33890">
        <w:rPr>
          <w:b/>
        </w:rPr>
        <w:t xml:space="preserve">  </w:t>
      </w:r>
      <w:r w:rsidRPr="00F970AB">
        <w:rPr>
          <w:b/>
        </w:rPr>
        <w:t>«</w:t>
      </w:r>
      <w:r w:rsidR="00984F33">
        <w:rPr>
          <w:b/>
        </w:rPr>
        <w:t>25</w:t>
      </w:r>
      <w:r w:rsidRPr="00F970AB">
        <w:rPr>
          <w:b/>
        </w:rPr>
        <w:t>»</w:t>
      </w:r>
      <w:r w:rsidR="00984F33">
        <w:rPr>
          <w:b/>
        </w:rPr>
        <w:t xml:space="preserve"> января </w:t>
      </w:r>
      <w:r w:rsidRPr="00F970AB">
        <w:rPr>
          <w:b/>
        </w:rPr>
        <w:t xml:space="preserve"> 201</w:t>
      </w:r>
      <w:r w:rsidR="00B33890">
        <w:rPr>
          <w:b/>
        </w:rPr>
        <w:t>6</w:t>
      </w:r>
      <w:r w:rsidRPr="00F970AB">
        <w:rPr>
          <w:b/>
        </w:rPr>
        <w:t xml:space="preserve"> года.</w:t>
      </w:r>
    </w:p>
    <w:p w:rsidR="00DA1284" w:rsidRPr="00F970AB" w:rsidRDefault="00DA1284" w:rsidP="00DA1284">
      <w:pPr>
        <w:jc w:val="both"/>
      </w:pPr>
    </w:p>
    <w:p w:rsidR="00DA1284" w:rsidRPr="00C37BCB" w:rsidRDefault="00A02C37" w:rsidP="00DA1284">
      <w:pPr>
        <w:widowControl w:val="0"/>
        <w:autoSpaceDE w:val="0"/>
        <w:autoSpaceDN w:val="0"/>
        <w:adjustRightInd w:val="0"/>
        <w:rPr>
          <w:b/>
          <w:bCs/>
        </w:rPr>
      </w:pPr>
      <w:r>
        <w:rPr>
          <w:b/>
          <w:bCs/>
        </w:rPr>
        <w:t>О</w:t>
      </w:r>
      <w:r w:rsidR="00DA1284" w:rsidRPr="00C37BCB">
        <w:rPr>
          <w:b/>
          <w:bCs/>
        </w:rPr>
        <w:t>б утверждении  Административного регламента</w:t>
      </w:r>
    </w:p>
    <w:p w:rsidR="004F6DA5" w:rsidRDefault="004F6DA5" w:rsidP="00B044B2">
      <w:pPr>
        <w:keepNext/>
        <w:outlineLvl w:val="0"/>
        <w:rPr>
          <w:b/>
          <w:bCs/>
        </w:rPr>
      </w:pPr>
      <w:r>
        <w:rPr>
          <w:b/>
          <w:bCs/>
        </w:rPr>
        <w:t>Администрации муниципального образования сельское поселение</w:t>
      </w:r>
    </w:p>
    <w:p w:rsidR="00B044B2" w:rsidRDefault="004F6DA5" w:rsidP="00B044B2">
      <w:pPr>
        <w:keepNext/>
        <w:outlineLvl w:val="0"/>
        <w:rPr>
          <w:b/>
        </w:rPr>
      </w:pPr>
      <w:r>
        <w:rPr>
          <w:b/>
          <w:bCs/>
        </w:rPr>
        <w:t xml:space="preserve">«Петропавловское» по </w:t>
      </w:r>
      <w:r w:rsidR="00DA1284" w:rsidRPr="00C37BCB">
        <w:rPr>
          <w:b/>
          <w:bCs/>
        </w:rPr>
        <w:t>предоставлени</w:t>
      </w:r>
      <w:r>
        <w:rPr>
          <w:b/>
          <w:bCs/>
        </w:rPr>
        <w:t>ю</w:t>
      </w:r>
      <w:r w:rsidR="00DA1284" w:rsidRPr="00C37BCB">
        <w:rPr>
          <w:b/>
          <w:bCs/>
        </w:rPr>
        <w:t xml:space="preserve"> муниципальной услуги</w:t>
      </w:r>
      <w:r w:rsidR="00380860">
        <w:rPr>
          <w:b/>
          <w:bCs/>
        </w:rPr>
        <w:t xml:space="preserve"> </w:t>
      </w:r>
      <w:r w:rsidR="00DA1284" w:rsidRPr="00C37BCB">
        <w:rPr>
          <w:rStyle w:val="a4"/>
          <w:color w:val="000000"/>
        </w:rPr>
        <w:t>«</w:t>
      </w:r>
      <w:r w:rsidR="00B044B2">
        <w:rPr>
          <w:rStyle w:val="a4"/>
          <w:color w:val="000000"/>
        </w:rPr>
        <w:t>П</w:t>
      </w:r>
      <w:r w:rsidR="00C37BCB" w:rsidRPr="00C37BCB">
        <w:rPr>
          <w:b/>
        </w:rPr>
        <w:t>рисвоени</w:t>
      </w:r>
      <w:r w:rsidR="00C37BCB">
        <w:rPr>
          <w:b/>
        </w:rPr>
        <w:t>е</w:t>
      </w:r>
      <w:r w:rsidR="00C37BCB" w:rsidRPr="00C37BCB">
        <w:rPr>
          <w:b/>
        </w:rPr>
        <w:t>,</w:t>
      </w:r>
    </w:p>
    <w:p w:rsidR="00DA1284" w:rsidRPr="00C37BCB" w:rsidRDefault="00C37BCB" w:rsidP="00B044B2">
      <w:pPr>
        <w:keepNext/>
        <w:outlineLvl w:val="0"/>
        <w:rPr>
          <w:b/>
        </w:rPr>
      </w:pPr>
      <w:r w:rsidRPr="00C37BCB">
        <w:rPr>
          <w:b/>
        </w:rPr>
        <w:t>изменени</w:t>
      </w:r>
      <w:r>
        <w:rPr>
          <w:b/>
        </w:rPr>
        <w:t>е</w:t>
      </w:r>
      <w:r w:rsidRPr="00C37BCB">
        <w:rPr>
          <w:b/>
        </w:rPr>
        <w:t xml:space="preserve"> и аннулировани</w:t>
      </w:r>
      <w:r>
        <w:rPr>
          <w:b/>
        </w:rPr>
        <w:t>е</w:t>
      </w:r>
      <w:r w:rsidR="00B044B2">
        <w:rPr>
          <w:b/>
        </w:rPr>
        <w:t xml:space="preserve"> </w:t>
      </w:r>
      <w:r w:rsidRPr="00C37BCB">
        <w:rPr>
          <w:b/>
        </w:rPr>
        <w:t>адресов</w:t>
      </w:r>
      <w:r>
        <w:rPr>
          <w:b/>
        </w:rPr>
        <w:t xml:space="preserve"> </w:t>
      </w:r>
      <w:r w:rsidR="00DA1284" w:rsidRPr="00C37BCB">
        <w:rPr>
          <w:rStyle w:val="a4"/>
          <w:color w:val="000000"/>
        </w:rPr>
        <w:t>объект</w:t>
      </w:r>
      <w:r>
        <w:rPr>
          <w:rStyle w:val="a4"/>
          <w:color w:val="000000"/>
        </w:rPr>
        <w:t>ам</w:t>
      </w:r>
      <w:r w:rsidR="00DA1284" w:rsidRPr="00C37BCB">
        <w:rPr>
          <w:rStyle w:val="a4"/>
          <w:color w:val="000000"/>
        </w:rPr>
        <w:t xml:space="preserve"> недвижимости»</w:t>
      </w:r>
      <w:r w:rsidR="002F5F39" w:rsidRPr="00C37BCB">
        <w:rPr>
          <w:rStyle w:val="a4"/>
          <w:color w:val="000000"/>
        </w:rPr>
        <w:t xml:space="preserve"> </w:t>
      </w:r>
    </w:p>
    <w:p w:rsidR="00DA1284" w:rsidRPr="00547898" w:rsidRDefault="00DA1284" w:rsidP="00DA1284">
      <w:pPr>
        <w:widowControl w:val="0"/>
        <w:autoSpaceDE w:val="0"/>
        <w:autoSpaceDN w:val="0"/>
        <w:adjustRightInd w:val="0"/>
        <w:ind w:firstLine="567"/>
        <w:jc w:val="both"/>
      </w:pPr>
    </w:p>
    <w:p w:rsidR="00D2008C" w:rsidRPr="00547898" w:rsidRDefault="00D2008C" w:rsidP="00D6330E">
      <w:pPr>
        <w:keepNext/>
        <w:ind w:firstLine="567"/>
        <w:jc w:val="both"/>
        <w:outlineLvl w:val="0"/>
        <w:rPr>
          <w:bCs/>
          <w:kern w:val="32"/>
        </w:rPr>
      </w:pPr>
      <w:r w:rsidRPr="00547898">
        <w:t xml:space="preserve">В соответствии с Федеральным законом от 27.07.2010 года №210-ФЗ «Об организации предоставления государственных и муниципальных услуг», </w:t>
      </w:r>
      <w:r w:rsidRPr="00547898">
        <w:rPr>
          <w:color w:val="000000"/>
          <w:shd w:val="clear" w:color="auto" w:fill="FFFFFF"/>
        </w:rPr>
        <w:t xml:space="preserve">Федеральным законом от 01.12.2014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Федеральным законом </w:t>
      </w:r>
      <w:r w:rsidRPr="00547898">
        <w:t>от 28.12.2013 года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целях приведения  нормативных правовых актов  муниципального образования сельское поселение «Петропавловское» в соответствие с федеральным законодательством,</w:t>
      </w:r>
    </w:p>
    <w:p w:rsidR="00DA1284" w:rsidRPr="00F970AB" w:rsidRDefault="00DA1284" w:rsidP="00DA1284">
      <w:pPr>
        <w:jc w:val="both"/>
      </w:pPr>
    </w:p>
    <w:p w:rsidR="00DA1284" w:rsidRPr="00F970AB" w:rsidRDefault="00DA1284" w:rsidP="00DA1284">
      <w:pPr>
        <w:jc w:val="center"/>
        <w:rPr>
          <w:b/>
        </w:rPr>
      </w:pPr>
      <w:r w:rsidRPr="00F970AB">
        <w:rPr>
          <w:b/>
        </w:rPr>
        <w:t>ПОСТАНОВЛЯЮ:</w:t>
      </w:r>
    </w:p>
    <w:p w:rsidR="00DA1284" w:rsidRPr="00F970AB" w:rsidRDefault="00DA1284" w:rsidP="00DA1284">
      <w:pPr>
        <w:jc w:val="both"/>
      </w:pPr>
    </w:p>
    <w:p w:rsidR="00C7642A" w:rsidRDefault="00DA1284" w:rsidP="00A5785E">
      <w:pPr>
        <w:keepNext/>
        <w:ind w:firstLine="567"/>
        <w:jc w:val="both"/>
        <w:outlineLvl w:val="0"/>
        <w:rPr>
          <w:rStyle w:val="a4"/>
          <w:b w:val="0"/>
          <w:color w:val="000000"/>
        </w:rPr>
      </w:pPr>
      <w:r w:rsidRPr="006D591B">
        <w:t xml:space="preserve">1. </w:t>
      </w:r>
      <w:r w:rsidR="0037228D">
        <w:t xml:space="preserve">Признать утратившим силу </w:t>
      </w:r>
      <w:r w:rsidR="00192F35">
        <w:t>Постановление от 09.</w:t>
      </w:r>
      <w:r w:rsidR="009C2E56">
        <w:t>11</w:t>
      </w:r>
      <w:r w:rsidR="00192F35">
        <w:t>.2015 года №123 «Об у</w:t>
      </w:r>
      <w:r w:rsidRPr="00A5785E">
        <w:t>твер</w:t>
      </w:r>
      <w:r w:rsidR="00192F35">
        <w:t xml:space="preserve">ждении </w:t>
      </w:r>
      <w:r w:rsidRPr="00A5785E">
        <w:t>Административн</w:t>
      </w:r>
      <w:r w:rsidR="00192F35">
        <w:t xml:space="preserve">ого </w:t>
      </w:r>
      <w:r w:rsidRPr="00A5785E">
        <w:t>регламент</w:t>
      </w:r>
      <w:r w:rsidR="00192F35">
        <w:t>а</w:t>
      </w:r>
      <w:r w:rsidRPr="00A5785E">
        <w:t xml:space="preserve"> </w:t>
      </w:r>
      <w:r w:rsidR="00D6330E" w:rsidRPr="00A5785E">
        <w:rPr>
          <w:bCs/>
          <w:kern w:val="32"/>
        </w:rPr>
        <w:t xml:space="preserve">предоставления муниципальной услуги </w:t>
      </w:r>
      <w:r w:rsidR="006B7787" w:rsidRPr="00A5785E">
        <w:rPr>
          <w:bCs/>
          <w:kern w:val="32"/>
        </w:rPr>
        <w:t>МО СП «Петропавловское</w:t>
      </w:r>
      <w:r w:rsidR="006B7787" w:rsidRPr="00A5785E">
        <w:rPr>
          <w:b/>
          <w:bCs/>
          <w:kern w:val="32"/>
        </w:rPr>
        <w:t xml:space="preserve">» </w:t>
      </w:r>
      <w:r w:rsidR="00A5785E" w:rsidRPr="00A5785E">
        <w:rPr>
          <w:rStyle w:val="a4"/>
          <w:b w:val="0"/>
          <w:color w:val="000000"/>
        </w:rPr>
        <w:t xml:space="preserve">«Выдача архивных справок, выписок из похозяйственных книг, справок о составе семьи, </w:t>
      </w:r>
      <w:r w:rsidR="00A5785E" w:rsidRPr="00A5785E">
        <w:t xml:space="preserve">присвоение, изменение и аннулирование адресов </w:t>
      </w:r>
      <w:r w:rsidR="00A5785E" w:rsidRPr="00A5785E">
        <w:rPr>
          <w:rStyle w:val="a4"/>
          <w:b w:val="0"/>
          <w:color w:val="000000"/>
        </w:rPr>
        <w:t xml:space="preserve">объектам </w:t>
      </w:r>
      <w:r w:rsidR="00A5785E" w:rsidRPr="00E244C2">
        <w:rPr>
          <w:rStyle w:val="a4"/>
          <w:b w:val="0"/>
          <w:color w:val="000000"/>
        </w:rPr>
        <w:t>недвижимости»</w:t>
      </w:r>
      <w:r w:rsidR="0037228D">
        <w:rPr>
          <w:rStyle w:val="a4"/>
          <w:b w:val="0"/>
          <w:color w:val="000000"/>
        </w:rPr>
        <w:t>.</w:t>
      </w:r>
    </w:p>
    <w:p w:rsidR="00E14A7D" w:rsidRDefault="00C7642A" w:rsidP="00C7642A">
      <w:pPr>
        <w:keepNext/>
        <w:tabs>
          <w:tab w:val="left" w:pos="851"/>
        </w:tabs>
        <w:ind w:firstLine="567"/>
        <w:jc w:val="both"/>
        <w:outlineLvl w:val="0"/>
        <w:rPr>
          <w:rStyle w:val="a4"/>
          <w:b w:val="0"/>
          <w:color w:val="000000"/>
        </w:rPr>
      </w:pPr>
      <w:r>
        <w:rPr>
          <w:rStyle w:val="a4"/>
          <w:b w:val="0"/>
          <w:color w:val="000000"/>
        </w:rPr>
        <w:t>2.</w:t>
      </w:r>
      <w:r w:rsidRPr="00C7642A">
        <w:t xml:space="preserve"> </w:t>
      </w:r>
      <w:r w:rsidRPr="00F1103F">
        <w:t xml:space="preserve">Утвердить прилагаемый Административный регламент Администрации  муниципального образования сельское поселение «Петропавловское» по предоставлению муниципальной услуги </w:t>
      </w:r>
      <w:r>
        <w:t>«</w:t>
      </w:r>
      <w:r w:rsidR="004B75B3">
        <w:t>Присвоение, изменение и аннулирование адресов объектам недвижимости</w:t>
      </w:r>
      <w:r>
        <w:t>»</w:t>
      </w:r>
      <w:r w:rsidRPr="00F1103F">
        <w:rPr>
          <w:bCs/>
        </w:rPr>
        <w:t>.</w:t>
      </w:r>
    </w:p>
    <w:p w:rsidR="00DA1284" w:rsidRPr="00F970AB" w:rsidRDefault="004B75B3" w:rsidP="00DA1284">
      <w:pPr>
        <w:ind w:firstLine="567"/>
        <w:jc w:val="both"/>
        <w:rPr>
          <w:color w:val="FF0000"/>
        </w:rPr>
      </w:pPr>
      <w:r>
        <w:t>3</w:t>
      </w:r>
      <w:r w:rsidR="00DA1284" w:rsidRPr="00F970AB">
        <w:t>. Организацию исполнения настоящего Постановления возложить на специалиста Администрации МО СП «Петропавловское»</w:t>
      </w:r>
      <w:r w:rsidR="00DA1284">
        <w:t>, либо иного лица, назначенного Распоряжением Главы МО СП «Петропавловское».</w:t>
      </w:r>
    </w:p>
    <w:p w:rsidR="00DA1284" w:rsidRPr="00F970AB" w:rsidRDefault="004B75B3" w:rsidP="00DA1284">
      <w:pPr>
        <w:widowControl w:val="0"/>
        <w:autoSpaceDE w:val="0"/>
        <w:autoSpaceDN w:val="0"/>
        <w:adjustRightInd w:val="0"/>
        <w:ind w:firstLine="567"/>
        <w:jc w:val="both"/>
      </w:pPr>
      <w:r>
        <w:t>4</w:t>
      </w:r>
      <w:r w:rsidR="00DA1284" w:rsidRPr="00F970AB">
        <w:t xml:space="preserve">. Опубликовать настоящее Постановление на информационном стенде Администрации МО СП «Петропавловское», а также на официальном интернет-сайте: </w:t>
      </w:r>
      <w:hyperlink r:id="rId7" w:history="1">
        <w:r w:rsidR="00DA1284" w:rsidRPr="00F970AB">
          <w:rPr>
            <w:rStyle w:val="a5"/>
            <w:lang w:val="en-US"/>
          </w:rPr>
          <w:t>http</w:t>
        </w:r>
        <w:r w:rsidR="00DA1284" w:rsidRPr="00F970AB">
          <w:rPr>
            <w:rStyle w:val="a5"/>
          </w:rPr>
          <w:t>://</w:t>
        </w:r>
        <w:r w:rsidR="00DA1284" w:rsidRPr="00F970AB">
          <w:rPr>
            <w:rStyle w:val="a5"/>
            <w:lang w:val="en-US"/>
          </w:rPr>
          <w:t>sp</w:t>
        </w:r>
        <w:r w:rsidR="00DA1284" w:rsidRPr="00F970AB">
          <w:rPr>
            <w:rStyle w:val="a5"/>
          </w:rPr>
          <w:t>-</w:t>
        </w:r>
        <w:r w:rsidR="00DA1284" w:rsidRPr="00F970AB">
          <w:rPr>
            <w:rStyle w:val="a5"/>
            <w:lang w:val="en-US"/>
          </w:rPr>
          <w:t>petropavlovka</w:t>
        </w:r>
        <w:r w:rsidR="00DA1284" w:rsidRPr="00F970AB">
          <w:rPr>
            <w:rStyle w:val="a5"/>
          </w:rPr>
          <w:t>.</w:t>
        </w:r>
        <w:r w:rsidR="00DA1284" w:rsidRPr="00F970AB">
          <w:rPr>
            <w:rStyle w:val="a5"/>
            <w:lang w:val="en-US"/>
          </w:rPr>
          <w:t>ru</w:t>
        </w:r>
      </w:hyperlink>
      <w:r w:rsidR="00DA1284" w:rsidRPr="00F970AB">
        <w:t>.</w:t>
      </w:r>
    </w:p>
    <w:p w:rsidR="00DA1284" w:rsidRPr="00F970AB" w:rsidRDefault="004B75B3" w:rsidP="00DA1284">
      <w:pPr>
        <w:widowControl w:val="0"/>
        <w:autoSpaceDE w:val="0"/>
        <w:autoSpaceDN w:val="0"/>
        <w:adjustRightInd w:val="0"/>
        <w:ind w:firstLine="567"/>
        <w:jc w:val="both"/>
      </w:pPr>
      <w:r>
        <w:t>5</w:t>
      </w:r>
      <w:r w:rsidR="00DA1284" w:rsidRPr="00F970AB">
        <w:t>. Настоящее Постановление вступает в силу со дня его официального опубликования.</w:t>
      </w:r>
    </w:p>
    <w:p w:rsidR="00DA1284" w:rsidRPr="00F970AB" w:rsidRDefault="004B75B3" w:rsidP="00DA1284">
      <w:pPr>
        <w:widowControl w:val="0"/>
        <w:autoSpaceDE w:val="0"/>
        <w:autoSpaceDN w:val="0"/>
        <w:adjustRightInd w:val="0"/>
        <w:ind w:firstLine="567"/>
        <w:jc w:val="both"/>
      </w:pPr>
      <w:r>
        <w:lastRenderedPageBreak/>
        <w:t>6</w:t>
      </w:r>
      <w:r w:rsidR="00DA1284" w:rsidRPr="00F970AB">
        <w:t xml:space="preserve">. </w:t>
      </w:r>
      <w:proofErr w:type="gramStart"/>
      <w:r w:rsidR="00DA1284" w:rsidRPr="00F970AB">
        <w:t>Контроль за</w:t>
      </w:r>
      <w:proofErr w:type="gramEnd"/>
      <w:r w:rsidR="00DA1284" w:rsidRPr="00F970AB">
        <w:t xml:space="preserve"> исполнением настоящего Постановления оставляю за собой.</w:t>
      </w:r>
    </w:p>
    <w:p w:rsidR="00DA1284" w:rsidRPr="00F970AB" w:rsidRDefault="00DA1284" w:rsidP="00DA1284">
      <w:pPr>
        <w:widowControl w:val="0"/>
        <w:autoSpaceDE w:val="0"/>
        <w:autoSpaceDN w:val="0"/>
        <w:adjustRightInd w:val="0"/>
        <w:ind w:firstLine="567"/>
        <w:jc w:val="both"/>
      </w:pPr>
    </w:p>
    <w:p w:rsidR="00DA1284" w:rsidRDefault="00DA1284" w:rsidP="00DA1284">
      <w:pPr>
        <w:widowControl w:val="0"/>
        <w:autoSpaceDE w:val="0"/>
        <w:autoSpaceDN w:val="0"/>
        <w:adjustRightInd w:val="0"/>
        <w:ind w:firstLine="567"/>
        <w:jc w:val="both"/>
      </w:pPr>
    </w:p>
    <w:p w:rsidR="00140111" w:rsidRDefault="00140111" w:rsidP="00DA1284">
      <w:pPr>
        <w:widowControl w:val="0"/>
        <w:autoSpaceDE w:val="0"/>
        <w:autoSpaceDN w:val="0"/>
        <w:adjustRightInd w:val="0"/>
        <w:ind w:firstLine="567"/>
        <w:jc w:val="both"/>
      </w:pPr>
    </w:p>
    <w:p w:rsidR="00B4156F" w:rsidRDefault="00B4156F" w:rsidP="00DA1284">
      <w:pPr>
        <w:widowControl w:val="0"/>
        <w:autoSpaceDE w:val="0"/>
        <w:autoSpaceDN w:val="0"/>
        <w:adjustRightInd w:val="0"/>
        <w:ind w:firstLine="567"/>
        <w:jc w:val="both"/>
      </w:pPr>
    </w:p>
    <w:p w:rsidR="00B4156F" w:rsidRDefault="00B4156F" w:rsidP="00DA1284">
      <w:pPr>
        <w:widowControl w:val="0"/>
        <w:autoSpaceDE w:val="0"/>
        <w:autoSpaceDN w:val="0"/>
        <w:adjustRightInd w:val="0"/>
        <w:ind w:firstLine="567"/>
        <w:jc w:val="both"/>
      </w:pPr>
    </w:p>
    <w:p w:rsidR="00DA1284" w:rsidRPr="00F970AB" w:rsidRDefault="00DA1284" w:rsidP="00DA1284">
      <w:pPr>
        <w:ind w:firstLine="567"/>
        <w:jc w:val="both"/>
      </w:pPr>
      <w:r w:rsidRPr="00F970AB">
        <w:t xml:space="preserve">Глава муниципального образования </w:t>
      </w:r>
    </w:p>
    <w:p w:rsidR="00426AA3" w:rsidRDefault="00DA1284" w:rsidP="002E1877">
      <w:pPr>
        <w:ind w:firstLine="567"/>
        <w:jc w:val="both"/>
      </w:pPr>
      <w:r w:rsidRPr="00F970AB">
        <w:t xml:space="preserve">сельское поселение «Петропавловское»:                                                    </w:t>
      </w:r>
      <w:r w:rsidR="002E1877">
        <w:t xml:space="preserve">       </w:t>
      </w:r>
      <w:r w:rsidRPr="00F970AB">
        <w:t>В.И. Медведев</w:t>
      </w:r>
    </w:p>
    <w:p w:rsidR="00426AA3" w:rsidRDefault="00426AA3" w:rsidP="002E1877">
      <w:pPr>
        <w:ind w:firstLine="567"/>
        <w:jc w:val="both"/>
      </w:pPr>
    </w:p>
    <w:p w:rsidR="00426AA3" w:rsidRDefault="00426AA3" w:rsidP="002E1877">
      <w:pPr>
        <w:ind w:firstLine="567"/>
        <w:jc w:val="both"/>
      </w:pPr>
    </w:p>
    <w:p w:rsidR="00426AA3" w:rsidRDefault="00426AA3" w:rsidP="002E1877">
      <w:pPr>
        <w:ind w:firstLine="567"/>
        <w:jc w:val="both"/>
      </w:pPr>
    </w:p>
    <w:p w:rsidR="00426AA3" w:rsidRDefault="00426AA3" w:rsidP="00B57BD0">
      <w:pPr>
        <w:widowControl w:val="0"/>
        <w:autoSpaceDE w:val="0"/>
        <w:autoSpaceDN w:val="0"/>
        <w:adjustRightInd w:val="0"/>
        <w:jc w:val="right"/>
        <w:outlineLvl w:val="0"/>
      </w:pPr>
      <w:r>
        <w:rPr>
          <w:b/>
          <w:bCs/>
          <w:sz w:val="26"/>
          <w:szCs w:val="26"/>
        </w:rPr>
        <w:tab/>
      </w: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B57BD0" w:rsidRDefault="00B57BD0" w:rsidP="00426AA3">
      <w:pPr>
        <w:widowControl w:val="0"/>
        <w:autoSpaceDE w:val="0"/>
        <w:autoSpaceDN w:val="0"/>
        <w:adjustRightInd w:val="0"/>
        <w:jc w:val="right"/>
      </w:pPr>
    </w:p>
    <w:p w:rsidR="002C1A3D" w:rsidRPr="00F1103F" w:rsidRDefault="002C1A3D" w:rsidP="002C1A3D">
      <w:pPr>
        <w:autoSpaceDE w:val="0"/>
        <w:autoSpaceDN w:val="0"/>
        <w:adjustRightInd w:val="0"/>
        <w:jc w:val="right"/>
      </w:pPr>
      <w:r w:rsidRPr="00F1103F">
        <w:lastRenderedPageBreak/>
        <w:t>Приложение</w:t>
      </w:r>
    </w:p>
    <w:p w:rsidR="002C1A3D" w:rsidRPr="00F1103F" w:rsidRDefault="002C1A3D" w:rsidP="002C1A3D">
      <w:pPr>
        <w:widowControl w:val="0"/>
        <w:autoSpaceDE w:val="0"/>
        <w:autoSpaceDN w:val="0"/>
        <w:adjustRightInd w:val="0"/>
        <w:jc w:val="right"/>
      </w:pPr>
      <w:r w:rsidRPr="00F1103F">
        <w:t xml:space="preserve">к Постановлению  Администрации </w:t>
      </w:r>
    </w:p>
    <w:p w:rsidR="002C1A3D" w:rsidRPr="00F1103F" w:rsidRDefault="002C1A3D" w:rsidP="002C1A3D">
      <w:pPr>
        <w:widowControl w:val="0"/>
        <w:autoSpaceDE w:val="0"/>
        <w:autoSpaceDN w:val="0"/>
        <w:adjustRightInd w:val="0"/>
        <w:jc w:val="right"/>
      </w:pPr>
      <w:r w:rsidRPr="00F1103F">
        <w:t>муниципального образования</w:t>
      </w:r>
    </w:p>
    <w:p w:rsidR="002C1A3D" w:rsidRPr="00F1103F" w:rsidRDefault="002C1A3D" w:rsidP="002C1A3D">
      <w:pPr>
        <w:widowControl w:val="0"/>
        <w:autoSpaceDE w:val="0"/>
        <w:autoSpaceDN w:val="0"/>
        <w:adjustRightInd w:val="0"/>
        <w:jc w:val="right"/>
      </w:pPr>
      <w:r w:rsidRPr="00F1103F">
        <w:t>сельское поселение «Петропавловское»</w:t>
      </w:r>
    </w:p>
    <w:p w:rsidR="002C1A3D" w:rsidRPr="00F1103F" w:rsidRDefault="002C1A3D" w:rsidP="002C1A3D">
      <w:pPr>
        <w:widowControl w:val="0"/>
        <w:autoSpaceDE w:val="0"/>
        <w:autoSpaceDN w:val="0"/>
        <w:adjustRightInd w:val="0"/>
        <w:jc w:val="right"/>
      </w:pPr>
      <w:r w:rsidRPr="00F1103F">
        <w:t>от «____»_______________ 2016 года №______</w:t>
      </w:r>
    </w:p>
    <w:p w:rsidR="002C1A3D" w:rsidRDefault="002C1A3D" w:rsidP="00426AA3">
      <w:pPr>
        <w:widowControl w:val="0"/>
        <w:autoSpaceDE w:val="0"/>
        <w:autoSpaceDN w:val="0"/>
        <w:adjustRightInd w:val="0"/>
        <w:jc w:val="center"/>
        <w:rPr>
          <w:b/>
          <w:bCs/>
        </w:rPr>
      </w:pPr>
    </w:p>
    <w:p w:rsidR="002C1A3D" w:rsidRDefault="002C1A3D" w:rsidP="00426AA3">
      <w:pPr>
        <w:widowControl w:val="0"/>
        <w:autoSpaceDE w:val="0"/>
        <w:autoSpaceDN w:val="0"/>
        <w:adjustRightInd w:val="0"/>
        <w:jc w:val="center"/>
        <w:rPr>
          <w:b/>
          <w:bCs/>
        </w:rPr>
      </w:pPr>
    </w:p>
    <w:p w:rsidR="002C1A3D" w:rsidRDefault="002C1A3D" w:rsidP="00426AA3">
      <w:pPr>
        <w:widowControl w:val="0"/>
        <w:autoSpaceDE w:val="0"/>
        <w:autoSpaceDN w:val="0"/>
        <w:adjustRightInd w:val="0"/>
        <w:jc w:val="center"/>
        <w:rPr>
          <w:b/>
          <w:bCs/>
        </w:rPr>
      </w:pPr>
    </w:p>
    <w:p w:rsidR="008B4479" w:rsidRDefault="00426AA3" w:rsidP="008B4479">
      <w:pPr>
        <w:widowControl w:val="0"/>
        <w:autoSpaceDE w:val="0"/>
        <w:autoSpaceDN w:val="0"/>
        <w:adjustRightInd w:val="0"/>
        <w:jc w:val="center"/>
        <w:rPr>
          <w:b/>
          <w:bCs/>
        </w:rPr>
      </w:pPr>
      <w:r>
        <w:rPr>
          <w:b/>
          <w:bCs/>
        </w:rPr>
        <w:t>Административный регламент</w:t>
      </w:r>
    </w:p>
    <w:p w:rsidR="00426AA3" w:rsidRDefault="008B4479" w:rsidP="008B4479">
      <w:pPr>
        <w:widowControl w:val="0"/>
        <w:autoSpaceDE w:val="0"/>
        <w:autoSpaceDN w:val="0"/>
        <w:adjustRightInd w:val="0"/>
        <w:jc w:val="center"/>
      </w:pPr>
      <w:r w:rsidRPr="00F1103F">
        <w:rPr>
          <w:b/>
          <w:bCs/>
        </w:rPr>
        <w:t>Администрации муниципального образования сельское поселение «Петропавловское» по предоставлению муниципальной  услуги</w:t>
      </w:r>
      <w:r>
        <w:rPr>
          <w:b/>
          <w:bCs/>
        </w:rPr>
        <w:t xml:space="preserve"> «Присвоение, изменение и аннулирование адресов объектам недвижимости»</w:t>
      </w:r>
    </w:p>
    <w:p w:rsidR="00426AA3" w:rsidRDefault="00426AA3" w:rsidP="00426AA3">
      <w:pPr>
        <w:widowControl w:val="0"/>
        <w:autoSpaceDE w:val="0"/>
        <w:autoSpaceDN w:val="0"/>
        <w:adjustRightInd w:val="0"/>
        <w:jc w:val="center"/>
      </w:pPr>
    </w:p>
    <w:p w:rsidR="00426AA3" w:rsidRPr="008F3892" w:rsidRDefault="00426AA3" w:rsidP="00426AA3">
      <w:pPr>
        <w:widowControl w:val="0"/>
        <w:autoSpaceDE w:val="0"/>
        <w:autoSpaceDN w:val="0"/>
        <w:adjustRightInd w:val="0"/>
        <w:jc w:val="center"/>
        <w:rPr>
          <w:b/>
        </w:rPr>
      </w:pPr>
      <w:r w:rsidRPr="008F3892">
        <w:rPr>
          <w:b/>
        </w:rPr>
        <w:t>1. Общие положения</w:t>
      </w:r>
    </w:p>
    <w:p w:rsidR="00426AA3" w:rsidRDefault="00426AA3" w:rsidP="00426AA3">
      <w:pPr>
        <w:widowControl w:val="0"/>
        <w:autoSpaceDE w:val="0"/>
        <w:autoSpaceDN w:val="0"/>
        <w:adjustRightInd w:val="0"/>
        <w:jc w:val="both"/>
      </w:pPr>
    </w:p>
    <w:p w:rsidR="00426AA3" w:rsidRDefault="00426AA3" w:rsidP="008F3892">
      <w:pPr>
        <w:autoSpaceDE w:val="0"/>
        <w:autoSpaceDN w:val="0"/>
        <w:adjustRightInd w:val="0"/>
        <w:ind w:firstLine="567"/>
        <w:jc w:val="both"/>
      </w:pPr>
      <w:r>
        <w:t xml:space="preserve">1.1. Административный регламент </w:t>
      </w:r>
      <w:r w:rsidR="001C3D86">
        <w:t>Администрации</w:t>
      </w:r>
      <w:r w:rsidR="002D2497">
        <w:t xml:space="preserve"> муниципального образования сельское поселение «Петропавловское» по </w:t>
      </w:r>
      <w:r>
        <w:t>предоставлени</w:t>
      </w:r>
      <w:r w:rsidR="002D2497">
        <w:t>ю</w:t>
      </w:r>
      <w:r>
        <w:t xml:space="preserve"> муниципальн</w:t>
      </w:r>
      <w:r w:rsidR="002D2497">
        <w:t xml:space="preserve">ой </w:t>
      </w:r>
      <w:r>
        <w:t>услуг</w:t>
      </w:r>
      <w:r w:rsidR="002D2497">
        <w:t>и</w:t>
      </w:r>
      <w:r>
        <w:t xml:space="preserve"> </w:t>
      </w:r>
      <w:r w:rsidR="001C3D86">
        <w:t xml:space="preserve">«Присвоение, изменение и аннулирование адресов объектам недвижимости» </w:t>
      </w:r>
      <w:r>
        <w:t>(далее по тексту</w:t>
      </w:r>
      <w:r w:rsidR="001C3D86">
        <w:t xml:space="preserve"> – М</w:t>
      </w:r>
      <w:r>
        <w:t>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426AA3" w:rsidRDefault="00426AA3" w:rsidP="008F3892">
      <w:pPr>
        <w:autoSpaceDE w:val="0"/>
        <w:autoSpaceDN w:val="0"/>
        <w:adjustRightInd w:val="0"/>
        <w:ind w:firstLine="567"/>
        <w:jc w:val="both"/>
      </w:pPr>
      <w:r>
        <w:t>1.2.</w:t>
      </w:r>
      <w:r w:rsidR="001C3D86">
        <w:t xml:space="preserve"> </w:t>
      </w:r>
      <w: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426AA3" w:rsidRPr="00162A37" w:rsidRDefault="00426AA3" w:rsidP="00162A37">
      <w:pPr>
        <w:autoSpaceDE w:val="0"/>
        <w:autoSpaceDN w:val="0"/>
        <w:adjustRightInd w:val="0"/>
        <w:ind w:firstLine="567"/>
        <w:jc w:val="both"/>
      </w:pPr>
      <w:r w:rsidRPr="00162A37">
        <w:t xml:space="preserve">1.3. В соответствии с настоящим </w:t>
      </w:r>
      <w:r w:rsidR="00BE3720">
        <w:t xml:space="preserve">Административным </w:t>
      </w:r>
      <w:r w:rsidRPr="00162A37">
        <w:t>регламентом предоставляются следующие муниципальные услуги:</w:t>
      </w:r>
    </w:p>
    <w:p w:rsidR="00426AA3" w:rsidRPr="00162A37" w:rsidRDefault="00426AA3" w:rsidP="00162A37">
      <w:pPr>
        <w:autoSpaceDE w:val="0"/>
        <w:autoSpaceDN w:val="0"/>
        <w:adjustRightInd w:val="0"/>
        <w:ind w:firstLine="567"/>
        <w:jc w:val="both"/>
      </w:pPr>
      <w:r w:rsidRPr="00162A37">
        <w:t>1.3.1. Присвоение адреса объекту капитального строительства.</w:t>
      </w:r>
    </w:p>
    <w:p w:rsidR="00426AA3" w:rsidRPr="00162A37" w:rsidRDefault="00426AA3" w:rsidP="00162A37">
      <w:pPr>
        <w:autoSpaceDE w:val="0"/>
        <w:autoSpaceDN w:val="0"/>
        <w:adjustRightInd w:val="0"/>
        <w:ind w:firstLine="567"/>
        <w:jc w:val="both"/>
      </w:pPr>
      <w:r w:rsidRPr="00162A37">
        <w:t>1.3.2. Присвоение адреса земельному участку.</w:t>
      </w:r>
    </w:p>
    <w:p w:rsidR="00426AA3" w:rsidRPr="00162A37" w:rsidRDefault="00426AA3" w:rsidP="00162A37">
      <w:pPr>
        <w:autoSpaceDE w:val="0"/>
        <w:autoSpaceDN w:val="0"/>
        <w:adjustRightInd w:val="0"/>
        <w:ind w:firstLine="567"/>
        <w:jc w:val="both"/>
      </w:pPr>
      <w:r w:rsidRPr="00162A37">
        <w:t>1.3.3. Изменение адреса объекта адресации.</w:t>
      </w:r>
    </w:p>
    <w:p w:rsidR="00426AA3" w:rsidRPr="00162A37" w:rsidRDefault="00426AA3" w:rsidP="00162A37">
      <w:pPr>
        <w:autoSpaceDE w:val="0"/>
        <w:autoSpaceDN w:val="0"/>
        <w:adjustRightInd w:val="0"/>
        <w:ind w:firstLine="567"/>
        <w:jc w:val="both"/>
      </w:pPr>
      <w:r w:rsidRPr="00162A37">
        <w:t>1.3.4. Аннулирование адреса объекта адресации.</w:t>
      </w:r>
    </w:p>
    <w:p w:rsidR="00426AA3" w:rsidRPr="00162A37" w:rsidRDefault="00426AA3" w:rsidP="00162A37">
      <w:pPr>
        <w:widowControl w:val="0"/>
        <w:autoSpaceDE w:val="0"/>
        <w:autoSpaceDN w:val="0"/>
        <w:adjustRightInd w:val="0"/>
        <w:ind w:firstLine="567"/>
        <w:jc w:val="both"/>
      </w:pPr>
      <w:r w:rsidRPr="00162A37">
        <w:t>1.4. Предоставление муниципальной услуги осуществляет</w:t>
      </w:r>
      <w:r w:rsidR="0030776E" w:rsidRPr="00162A37">
        <w:t xml:space="preserve"> Админ</w:t>
      </w:r>
      <w:r w:rsidR="00133AAA" w:rsidRPr="00162A37">
        <w:t>истрация муниципального образования сельское поселение «Петропавловское»</w:t>
      </w:r>
      <w:r w:rsidR="0030776E" w:rsidRPr="00162A37">
        <w:t xml:space="preserve"> (</w:t>
      </w:r>
      <w:r w:rsidRPr="00162A37">
        <w:t>далее</w:t>
      </w:r>
      <w:r w:rsidR="0030776E" w:rsidRPr="00162A37">
        <w:t xml:space="preserve"> – У</w:t>
      </w:r>
      <w:r w:rsidRPr="00162A37">
        <w:t>полномоченный орган</w:t>
      </w:r>
      <w:r w:rsidR="0030776E" w:rsidRPr="00162A37">
        <w:t>)</w:t>
      </w:r>
      <w:r w:rsidRPr="00162A37">
        <w:t>.</w:t>
      </w:r>
    </w:p>
    <w:p w:rsidR="00426AA3" w:rsidRPr="00162A37" w:rsidRDefault="00426AA3" w:rsidP="00162A37">
      <w:pPr>
        <w:autoSpaceDE w:val="0"/>
        <w:autoSpaceDN w:val="0"/>
        <w:adjustRightInd w:val="0"/>
        <w:ind w:firstLine="567"/>
        <w:jc w:val="both"/>
      </w:pPr>
      <w:r w:rsidRPr="00162A37">
        <w:t>1.5. Муниципальные услуги предоставляются собственникам объектов недвижимого имущества, земельного участка, здания, сооружения, помещения или объекта незавершенного строительства, либо лицам, обладающим одним из следующих вещных прав на объект адресации, не являющийся объектом капитального строительства:</w:t>
      </w:r>
    </w:p>
    <w:p w:rsidR="00426AA3" w:rsidRPr="00162A37" w:rsidRDefault="00375EFF" w:rsidP="00162A37">
      <w:pPr>
        <w:autoSpaceDE w:val="0"/>
        <w:autoSpaceDN w:val="0"/>
        <w:adjustRightInd w:val="0"/>
        <w:ind w:firstLine="567"/>
        <w:jc w:val="both"/>
      </w:pPr>
      <w:r>
        <w:t>а) П</w:t>
      </w:r>
      <w:r w:rsidR="00426AA3" w:rsidRPr="00162A37">
        <w:t>раво хозяйственного ведения;</w:t>
      </w:r>
    </w:p>
    <w:p w:rsidR="00426AA3" w:rsidRPr="00162A37" w:rsidRDefault="00375EFF" w:rsidP="00162A37">
      <w:pPr>
        <w:autoSpaceDE w:val="0"/>
        <w:autoSpaceDN w:val="0"/>
        <w:adjustRightInd w:val="0"/>
        <w:ind w:firstLine="567"/>
        <w:jc w:val="both"/>
      </w:pPr>
      <w:r>
        <w:t>б) П</w:t>
      </w:r>
      <w:r w:rsidR="00426AA3" w:rsidRPr="00162A37">
        <w:t>раво оперативного управления;</w:t>
      </w:r>
    </w:p>
    <w:p w:rsidR="00426AA3" w:rsidRPr="00162A37" w:rsidRDefault="00375EFF" w:rsidP="00162A37">
      <w:pPr>
        <w:autoSpaceDE w:val="0"/>
        <w:autoSpaceDN w:val="0"/>
        <w:adjustRightInd w:val="0"/>
        <w:ind w:firstLine="567"/>
        <w:jc w:val="both"/>
      </w:pPr>
      <w:r>
        <w:t>в) П</w:t>
      </w:r>
      <w:r w:rsidR="00426AA3" w:rsidRPr="00162A37">
        <w:t>раво пожизненно наследуемого владения;</w:t>
      </w:r>
    </w:p>
    <w:p w:rsidR="00426AA3" w:rsidRPr="00162A37" w:rsidRDefault="00375EFF" w:rsidP="00162A37">
      <w:pPr>
        <w:autoSpaceDE w:val="0"/>
        <w:autoSpaceDN w:val="0"/>
        <w:adjustRightInd w:val="0"/>
        <w:ind w:firstLine="567"/>
        <w:jc w:val="both"/>
      </w:pPr>
      <w:r>
        <w:t>г) П</w:t>
      </w:r>
      <w:r w:rsidR="00426AA3" w:rsidRPr="00162A37">
        <w:t>раво постоянного (бессрочного) пользования.</w:t>
      </w:r>
    </w:p>
    <w:p w:rsidR="00426AA3" w:rsidRPr="00162A37" w:rsidRDefault="00426AA3" w:rsidP="00162A37">
      <w:pPr>
        <w:autoSpaceDE w:val="0"/>
        <w:autoSpaceDN w:val="0"/>
        <w:adjustRightInd w:val="0"/>
        <w:ind w:firstLine="567"/>
        <w:jc w:val="both"/>
      </w:pPr>
      <w:r w:rsidRPr="00162A37">
        <w:t xml:space="preserve">1.6. </w:t>
      </w:r>
      <w:proofErr w:type="gramStart"/>
      <w:r w:rsidRPr="00162A37">
        <w:t xml:space="preserve">С заявлением вправе обратиться </w:t>
      </w:r>
      <w:hyperlink r:id="rId8" w:history="1">
        <w:r w:rsidRPr="00162A37">
          <w:rPr>
            <w:rStyle w:val="a5"/>
            <w:color w:val="auto"/>
            <w:u w:val="none"/>
          </w:rPr>
          <w:t>представители</w:t>
        </w:r>
      </w:hyperlink>
      <w:r w:rsidRPr="00162A37">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w:t>
      </w:r>
      <w:r w:rsidR="00141B87">
        <w:t xml:space="preserve"> – П</w:t>
      </w:r>
      <w:r w:rsidRPr="00162A37">
        <w:t>редставитель заявителя).</w:t>
      </w:r>
      <w:proofErr w:type="gramEnd"/>
    </w:p>
    <w:p w:rsidR="00426AA3" w:rsidRPr="00162A37" w:rsidRDefault="00426AA3" w:rsidP="00162A37">
      <w:pPr>
        <w:autoSpaceDE w:val="0"/>
        <w:autoSpaceDN w:val="0"/>
        <w:adjustRightInd w:val="0"/>
        <w:ind w:firstLine="567"/>
        <w:jc w:val="both"/>
      </w:pPr>
      <w:r w:rsidRPr="00162A37">
        <w:t xml:space="preserve">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162A37">
          <w:rPr>
            <w:rStyle w:val="a5"/>
            <w:color w:val="auto"/>
            <w:u w:val="none"/>
          </w:rPr>
          <w:t>законодательством</w:t>
        </w:r>
      </w:hyperlink>
      <w:r w:rsidRPr="00162A37">
        <w:t xml:space="preserve"> Российской Федерации порядке решением общего собрания указанных собственников.</w:t>
      </w:r>
    </w:p>
    <w:p w:rsidR="00426AA3" w:rsidRPr="00162A37" w:rsidRDefault="00426AA3" w:rsidP="00162A37">
      <w:pPr>
        <w:autoSpaceDE w:val="0"/>
        <w:autoSpaceDN w:val="0"/>
        <w:adjustRightInd w:val="0"/>
        <w:ind w:firstLine="567"/>
        <w:jc w:val="both"/>
      </w:pPr>
      <w:r w:rsidRPr="00162A37">
        <w:t xml:space="preserve">1.8. </w:t>
      </w:r>
      <w:proofErr w:type="gramStart"/>
      <w:r w:rsidRPr="00162A37">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w:t>
      </w:r>
      <w:r w:rsidRPr="00162A37">
        <w:lastRenderedPageBreak/>
        <w:t xml:space="preserve">некоммерческих объединений, уполномоченный на подачу такого заявления принятым в установленном </w:t>
      </w:r>
      <w:hyperlink r:id="rId10" w:history="1">
        <w:r w:rsidRPr="00162A37">
          <w:rPr>
            <w:rStyle w:val="a5"/>
            <w:color w:val="auto"/>
            <w:u w:val="none"/>
          </w:rPr>
          <w:t>законодательством</w:t>
        </w:r>
      </w:hyperlink>
      <w:r w:rsidRPr="00162A37">
        <w:t xml:space="preserve"> Российской Федерации порядке решением общего собрания членов такого некоммерческого объединения.</w:t>
      </w:r>
      <w:proofErr w:type="gramEnd"/>
    </w:p>
    <w:p w:rsidR="00426AA3" w:rsidRPr="00D679F5" w:rsidRDefault="00426AA3" w:rsidP="00D679F5">
      <w:pPr>
        <w:widowControl w:val="0"/>
        <w:autoSpaceDE w:val="0"/>
        <w:autoSpaceDN w:val="0"/>
        <w:adjustRightInd w:val="0"/>
        <w:ind w:firstLine="567"/>
        <w:jc w:val="both"/>
      </w:pPr>
      <w:r w:rsidRPr="00D679F5">
        <w:t>1.9. Порядок информирования о предоставлении муниципальной услуги.</w:t>
      </w:r>
    </w:p>
    <w:p w:rsidR="00426AA3" w:rsidRPr="00D679F5" w:rsidRDefault="00426AA3" w:rsidP="00D679F5">
      <w:pPr>
        <w:widowControl w:val="0"/>
        <w:autoSpaceDE w:val="0"/>
        <w:autoSpaceDN w:val="0"/>
        <w:adjustRightInd w:val="0"/>
        <w:ind w:firstLine="567"/>
        <w:jc w:val="both"/>
      </w:pPr>
      <w:r w:rsidRPr="00D679F5">
        <w:t>1.9.1. Информация о месте нахождения и графике работы органа, предоставляющего муниципальную услугу, предоставляется заявителям:</w:t>
      </w:r>
    </w:p>
    <w:p w:rsidR="00426AA3" w:rsidRPr="00D679F5" w:rsidRDefault="00426AA3" w:rsidP="00D679F5">
      <w:pPr>
        <w:widowControl w:val="0"/>
        <w:autoSpaceDE w:val="0"/>
        <w:autoSpaceDN w:val="0"/>
        <w:adjustRightInd w:val="0"/>
        <w:ind w:firstLine="567"/>
        <w:jc w:val="both"/>
      </w:pPr>
      <w:r w:rsidRPr="00D679F5">
        <w:t>а) по телефону для консультаций по номеру</w:t>
      </w:r>
      <w:r w:rsidR="005D27DA" w:rsidRPr="00D679F5">
        <w:t>: 8 (30134) 41-8-62</w:t>
      </w:r>
      <w:r w:rsidR="00B34C46" w:rsidRPr="00D679F5">
        <w:t>;</w:t>
      </w:r>
    </w:p>
    <w:p w:rsidR="00426AA3" w:rsidRPr="00D679F5" w:rsidRDefault="00426AA3" w:rsidP="00D679F5">
      <w:pPr>
        <w:widowControl w:val="0"/>
        <w:autoSpaceDE w:val="0"/>
        <w:autoSpaceDN w:val="0"/>
        <w:adjustRightInd w:val="0"/>
        <w:ind w:firstLine="567"/>
        <w:jc w:val="both"/>
      </w:pPr>
      <w:r w:rsidRPr="00D679F5">
        <w:t>б) ГБУ «Многофункциональный центр Республики Бурятия по предоставлению государственных и муниципальных услуг»</w:t>
      </w:r>
      <w:r w:rsidR="00DE33CF" w:rsidRPr="00D679F5">
        <w:t xml:space="preserve"> по </w:t>
      </w:r>
      <w:r w:rsidRPr="00D679F5">
        <w:t>тел</w:t>
      </w:r>
      <w:r w:rsidR="00DE33CF" w:rsidRPr="00D679F5">
        <w:t>ефону:</w:t>
      </w:r>
      <w:r w:rsidR="00DE33CF" w:rsidRPr="00D679F5">
        <w:rPr>
          <w:shd w:val="clear" w:color="auto" w:fill="FFFFFF"/>
        </w:rPr>
        <w:t xml:space="preserve"> 8(3012) 287-287</w:t>
      </w:r>
      <w:r w:rsidRPr="00D679F5">
        <w:t>;</w:t>
      </w:r>
    </w:p>
    <w:p w:rsidR="00426AA3" w:rsidRPr="00D679F5" w:rsidRDefault="00426AA3" w:rsidP="00D679F5">
      <w:pPr>
        <w:widowControl w:val="0"/>
        <w:autoSpaceDE w:val="0"/>
        <w:autoSpaceDN w:val="0"/>
        <w:adjustRightInd w:val="0"/>
        <w:ind w:firstLine="567"/>
        <w:jc w:val="both"/>
      </w:pPr>
      <w:r w:rsidRPr="00D679F5">
        <w:t>в) при личном обращении к специалистам уполномоченного органа или письменном обращении в уполномоченный орган по адресу:</w:t>
      </w:r>
      <w:r w:rsidR="00DE33CF" w:rsidRPr="00D679F5">
        <w:t xml:space="preserve"> 671920, Республика Бурятия, Джидинский район, село Петропавловка, улица Свердлова, 18</w:t>
      </w:r>
      <w:r w:rsidR="00853FC5" w:rsidRPr="00D679F5">
        <w:t>.</w:t>
      </w:r>
    </w:p>
    <w:p w:rsidR="00AC5EAB" w:rsidRPr="00D679F5" w:rsidRDefault="00426AA3" w:rsidP="00D679F5">
      <w:pPr>
        <w:pStyle w:val="a3"/>
        <w:shd w:val="clear" w:color="auto" w:fill="FFFFFF"/>
        <w:spacing w:before="0" w:beforeAutospacing="0" w:after="0" w:afterAutospacing="0"/>
        <w:ind w:firstLine="567"/>
        <w:jc w:val="both"/>
      </w:pPr>
      <w:r w:rsidRPr="00D679F5">
        <w:t>График работы уполномоченного органа:</w:t>
      </w:r>
    </w:p>
    <w:p w:rsidR="00AC5EAB" w:rsidRPr="00D679F5" w:rsidRDefault="00AC5EAB" w:rsidP="00D679F5">
      <w:pPr>
        <w:pStyle w:val="a3"/>
        <w:shd w:val="clear" w:color="auto" w:fill="FFFFFF"/>
        <w:spacing w:before="0" w:beforeAutospacing="0" w:after="0" w:afterAutospacing="0"/>
        <w:ind w:firstLine="567"/>
        <w:jc w:val="both"/>
        <w:rPr>
          <w:shd w:val="clear" w:color="auto" w:fill="FFFFFF"/>
        </w:rPr>
      </w:pPr>
      <w:r w:rsidRPr="00D679F5">
        <w:rPr>
          <w:shd w:val="clear" w:color="auto" w:fill="FFFFFF"/>
        </w:rPr>
        <w:t>Приемные дни (работа с клиентами) –</w:t>
      </w:r>
      <w:r w:rsidR="002C0FBC" w:rsidRPr="00D679F5">
        <w:rPr>
          <w:shd w:val="clear" w:color="auto" w:fill="FFFFFF"/>
        </w:rPr>
        <w:t xml:space="preserve"> П</w:t>
      </w:r>
      <w:r w:rsidRPr="00D679F5">
        <w:rPr>
          <w:shd w:val="clear" w:color="auto" w:fill="FFFFFF"/>
        </w:rPr>
        <w:t>онедельник</w:t>
      </w:r>
      <w:r w:rsidR="002C0FBC" w:rsidRPr="00D679F5">
        <w:rPr>
          <w:shd w:val="clear" w:color="auto" w:fill="FFFFFF"/>
        </w:rPr>
        <w:t>:</w:t>
      </w:r>
      <w:r w:rsidRPr="00D679F5">
        <w:rPr>
          <w:shd w:val="clear" w:color="auto" w:fill="FFFFFF"/>
        </w:rPr>
        <w:t xml:space="preserve"> с </w:t>
      </w:r>
      <w:r w:rsidR="00456F57">
        <w:rPr>
          <w:shd w:val="clear" w:color="auto" w:fill="FFFFFF"/>
        </w:rPr>
        <w:t>0</w:t>
      </w:r>
      <w:r w:rsidRPr="00D679F5">
        <w:rPr>
          <w:shd w:val="clear" w:color="auto" w:fill="FFFFFF"/>
        </w:rPr>
        <w:t xml:space="preserve">8:00 до 17:00; </w:t>
      </w:r>
    </w:p>
    <w:p w:rsidR="00AC5EAB" w:rsidRPr="00D679F5" w:rsidRDefault="00AC5EAB" w:rsidP="00D679F5">
      <w:pPr>
        <w:pStyle w:val="a3"/>
        <w:shd w:val="clear" w:color="auto" w:fill="FFFFFF"/>
        <w:spacing w:before="0" w:beforeAutospacing="0" w:after="0" w:afterAutospacing="0"/>
        <w:ind w:firstLine="567"/>
        <w:jc w:val="both"/>
        <w:rPr>
          <w:shd w:val="clear" w:color="auto" w:fill="FFFFFF"/>
        </w:rPr>
      </w:pPr>
      <w:r w:rsidRPr="00D679F5">
        <w:rPr>
          <w:shd w:val="clear" w:color="auto" w:fill="FFFFFF"/>
        </w:rPr>
        <w:t xml:space="preserve">                                                                   </w:t>
      </w:r>
      <w:r w:rsidR="002C0FBC" w:rsidRPr="00D679F5">
        <w:rPr>
          <w:shd w:val="clear" w:color="auto" w:fill="FFFFFF"/>
        </w:rPr>
        <w:t>В</w:t>
      </w:r>
      <w:r w:rsidRPr="00D679F5">
        <w:rPr>
          <w:shd w:val="clear" w:color="auto" w:fill="FFFFFF"/>
        </w:rPr>
        <w:t>торник</w:t>
      </w:r>
      <w:r w:rsidR="002C0FBC" w:rsidRPr="00D679F5">
        <w:rPr>
          <w:shd w:val="clear" w:color="auto" w:fill="FFFFFF"/>
        </w:rPr>
        <w:t>:</w:t>
      </w:r>
      <w:r w:rsidRPr="00D679F5">
        <w:rPr>
          <w:shd w:val="clear" w:color="auto" w:fill="FFFFFF"/>
        </w:rPr>
        <w:t xml:space="preserve"> с </w:t>
      </w:r>
      <w:r w:rsidR="00456F57">
        <w:rPr>
          <w:shd w:val="clear" w:color="auto" w:fill="FFFFFF"/>
        </w:rPr>
        <w:t>0</w:t>
      </w:r>
      <w:r w:rsidRPr="00D679F5">
        <w:rPr>
          <w:shd w:val="clear" w:color="auto" w:fill="FFFFFF"/>
        </w:rPr>
        <w:t xml:space="preserve">8:00 до 16:00; </w:t>
      </w:r>
    </w:p>
    <w:p w:rsidR="00AC5EAB" w:rsidRPr="00D679F5" w:rsidRDefault="00AC5EAB" w:rsidP="00D679F5">
      <w:pPr>
        <w:pStyle w:val="a3"/>
        <w:shd w:val="clear" w:color="auto" w:fill="FFFFFF"/>
        <w:spacing w:before="0" w:beforeAutospacing="0" w:after="0" w:afterAutospacing="0"/>
        <w:ind w:firstLine="567"/>
        <w:jc w:val="both"/>
        <w:rPr>
          <w:shd w:val="clear" w:color="auto" w:fill="FFFFFF"/>
        </w:rPr>
      </w:pPr>
      <w:r w:rsidRPr="00D679F5">
        <w:rPr>
          <w:shd w:val="clear" w:color="auto" w:fill="FFFFFF"/>
        </w:rPr>
        <w:t xml:space="preserve">                                                                   </w:t>
      </w:r>
      <w:r w:rsidR="002C0FBC" w:rsidRPr="00D679F5">
        <w:rPr>
          <w:shd w:val="clear" w:color="auto" w:fill="FFFFFF"/>
        </w:rPr>
        <w:t>Ч</w:t>
      </w:r>
      <w:r w:rsidRPr="00D679F5">
        <w:rPr>
          <w:shd w:val="clear" w:color="auto" w:fill="FFFFFF"/>
        </w:rPr>
        <w:t>етверг</w:t>
      </w:r>
      <w:r w:rsidR="002C0FBC" w:rsidRPr="00D679F5">
        <w:rPr>
          <w:shd w:val="clear" w:color="auto" w:fill="FFFFFF"/>
        </w:rPr>
        <w:t>:</w:t>
      </w:r>
      <w:r w:rsidRPr="00D679F5">
        <w:rPr>
          <w:shd w:val="clear" w:color="auto" w:fill="FFFFFF"/>
        </w:rPr>
        <w:t xml:space="preserve"> с </w:t>
      </w:r>
      <w:r w:rsidR="00456F57">
        <w:rPr>
          <w:shd w:val="clear" w:color="auto" w:fill="FFFFFF"/>
        </w:rPr>
        <w:t>0</w:t>
      </w:r>
      <w:r w:rsidRPr="00D679F5">
        <w:rPr>
          <w:shd w:val="clear" w:color="auto" w:fill="FFFFFF"/>
        </w:rPr>
        <w:t xml:space="preserve">8:00 до 16:00. </w:t>
      </w:r>
    </w:p>
    <w:p w:rsidR="00AC5EAB" w:rsidRPr="00D679F5" w:rsidRDefault="002C0FBC" w:rsidP="00D679F5">
      <w:pPr>
        <w:pStyle w:val="a3"/>
        <w:shd w:val="clear" w:color="auto" w:fill="FFFFFF"/>
        <w:spacing w:before="0" w:beforeAutospacing="0" w:after="0" w:afterAutospacing="0"/>
        <w:ind w:firstLine="567"/>
        <w:jc w:val="both"/>
        <w:rPr>
          <w:shd w:val="clear" w:color="auto" w:fill="FFFFFF"/>
        </w:rPr>
      </w:pPr>
      <w:r w:rsidRPr="00D679F5">
        <w:rPr>
          <w:shd w:val="clear" w:color="auto" w:fill="FFFFFF"/>
        </w:rPr>
        <w:t>С</w:t>
      </w:r>
      <w:r w:rsidR="00AC5EAB" w:rsidRPr="00D679F5">
        <w:rPr>
          <w:shd w:val="clear" w:color="auto" w:fill="FFFFFF"/>
        </w:rPr>
        <w:t>реда</w:t>
      </w:r>
      <w:r w:rsidRPr="00D679F5">
        <w:rPr>
          <w:shd w:val="clear" w:color="auto" w:fill="FFFFFF"/>
        </w:rPr>
        <w:t>:</w:t>
      </w:r>
      <w:r w:rsidR="00AC5EAB" w:rsidRPr="00D679F5">
        <w:rPr>
          <w:shd w:val="clear" w:color="auto" w:fill="FFFFFF"/>
        </w:rPr>
        <w:t xml:space="preserve"> </w:t>
      </w:r>
      <w:r w:rsidRPr="00D679F5">
        <w:rPr>
          <w:shd w:val="clear" w:color="auto" w:fill="FFFFFF"/>
        </w:rPr>
        <w:t>Р</w:t>
      </w:r>
      <w:r w:rsidR="00AC5EAB" w:rsidRPr="00D679F5">
        <w:rPr>
          <w:shd w:val="clear" w:color="auto" w:fill="FFFFFF"/>
        </w:rPr>
        <w:t>абота с архивными документами;</w:t>
      </w:r>
    </w:p>
    <w:p w:rsidR="00AC5EAB" w:rsidRPr="00D679F5" w:rsidRDefault="002C0FBC" w:rsidP="00D679F5">
      <w:pPr>
        <w:pStyle w:val="a3"/>
        <w:shd w:val="clear" w:color="auto" w:fill="FFFFFF"/>
        <w:spacing w:before="0" w:beforeAutospacing="0" w:after="0" w:afterAutospacing="0"/>
        <w:ind w:firstLine="567"/>
        <w:jc w:val="both"/>
        <w:rPr>
          <w:shd w:val="clear" w:color="auto" w:fill="FFFFFF"/>
        </w:rPr>
      </w:pPr>
      <w:r w:rsidRPr="00D679F5">
        <w:rPr>
          <w:shd w:val="clear" w:color="auto" w:fill="FFFFFF"/>
        </w:rPr>
        <w:t>П</w:t>
      </w:r>
      <w:r w:rsidR="00AC5EAB" w:rsidRPr="00D679F5">
        <w:rPr>
          <w:shd w:val="clear" w:color="auto" w:fill="FFFFFF"/>
        </w:rPr>
        <w:t>ятница</w:t>
      </w:r>
      <w:r w:rsidRPr="00D679F5">
        <w:rPr>
          <w:shd w:val="clear" w:color="auto" w:fill="FFFFFF"/>
        </w:rPr>
        <w:t>:</w:t>
      </w:r>
      <w:r w:rsidR="00AC5EAB" w:rsidRPr="00D679F5">
        <w:rPr>
          <w:shd w:val="clear" w:color="auto" w:fill="FFFFFF"/>
        </w:rPr>
        <w:t xml:space="preserve"> </w:t>
      </w:r>
      <w:r w:rsidRPr="00D679F5">
        <w:rPr>
          <w:shd w:val="clear" w:color="auto" w:fill="FFFFFF"/>
        </w:rPr>
        <w:t>В</w:t>
      </w:r>
      <w:r w:rsidR="00AC5EAB" w:rsidRPr="00D679F5">
        <w:rPr>
          <w:shd w:val="clear" w:color="auto" w:fill="FFFFFF"/>
        </w:rPr>
        <w:t xml:space="preserve">ыезд по заявлениям по присвоению адреса объекту недвижимости. </w:t>
      </w:r>
    </w:p>
    <w:p w:rsidR="00AC5EAB" w:rsidRPr="00D679F5" w:rsidRDefault="00AC5EAB" w:rsidP="00D679F5">
      <w:pPr>
        <w:pStyle w:val="a3"/>
        <w:shd w:val="clear" w:color="auto" w:fill="FFFFFF"/>
        <w:spacing w:before="0" w:beforeAutospacing="0" w:after="0" w:afterAutospacing="0"/>
        <w:ind w:firstLine="567"/>
        <w:jc w:val="both"/>
        <w:rPr>
          <w:shd w:val="clear" w:color="auto" w:fill="FFFFFF"/>
        </w:rPr>
      </w:pPr>
      <w:r w:rsidRPr="00D679F5">
        <w:rPr>
          <w:shd w:val="clear" w:color="auto" w:fill="FFFFFF"/>
        </w:rPr>
        <w:t>Перерыв на обед</w:t>
      </w:r>
      <w:r w:rsidR="002C0FBC" w:rsidRPr="00D679F5">
        <w:rPr>
          <w:shd w:val="clear" w:color="auto" w:fill="FFFFFF"/>
        </w:rPr>
        <w:t xml:space="preserve">: </w:t>
      </w:r>
      <w:r w:rsidRPr="00D679F5">
        <w:rPr>
          <w:shd w:val="clear" w:color="auto" w:fill="FFFFFF"/>
        </w:rPr>
        <w:t>с 12:00 до 13:00.</w:t>
      </w:r>
    </w:p>
    <w:p w:rsidR="00AC5EAB" w:rsidRPr="00D679F5" w:rsidRDefault="00AC5EAB" w:rsidP="00D679F5">
      <w:pPr>
        <w:pStyle w:val="a3"/>
        <w:shd w:val="clear" w:color="auto" w:fill="FFFFFF"/>
        <w:spacing w:before="0" w:beforeAutospacing="0" w:after="0" w:afterAutospacing="0"/>
        <w:ind w:firstLine="567"/>
        <w:jc w:val="both"/>
        <w:rPr>
          <w:shd w:val="clear" w:color="auto" w:fill="FFFFFF"/>
        </w:rPr>
      </w:pPr>
      <w:r w:rsidRPr="00D679F5">
        <w:rPr>
          <w:shd w:val="clear" w:color="auto" w:fill="FFFFFF"/>
        </w:rPr>
        <w:t>Выходные дни</w:t>
      </w:r>
      <w:r w:rsidR="002C0FBC" w:rsidRPr="00D679F5">
        <w:rPr>
          <w:shd w:val="clear" w:color="auto" w:fill="FFFFFF"/>
        </w:rPr>
        <w:t xml:space="preserve">: </w:t>
      </w:r>
      <w:r w:rsidRPr="00D679F5">
        <w:rPr>
          <w:shd w:val="clear" w:color="auto" w:fill="FFFFFF"/>
        </w:rPr>
        <w:t>суббота, воскресенье.</w:t>
      </w:r>
    </w:p>
    <w:p w:rsidR="00426AA3" w:rsidRPr="00D679F5" w:rsidRDefault="00426AA3" w:rsidP="00D679F5">
      <w:pPr>
        <w:widowControl w:val="0"/>
        <w:autoSpaceDE w:val="0"/>
        <w:autoSpaceDN w:val="0"/>
        <w:adjustRightInd w:val="0"/>
        <w:ind w:firstLine="567"/>
        <w:jc w:val="both"/>
      </w:pPr>
      <w:r w:rsidRPr="00D679F5">
        <w:t>Адрес официального сайта уполномоченного органа:</w:t>
      </w:r>
      <w:r w:rsidR="00AC5EAB" w:rsidRPr="00D679F5">
        <w:t xml:space="preserve"> http://sp-petropavlovka.ru.</w:t>
      </w:r>
    </w:p>
    <w:p w:rsidR="00426AA3" w:rsidRPr="00D679F5" w:rsidRDefault="00426AA3" w:rsidP="00D679F5">
      <w:pPr>
        <w:widowControl w:val="0"/>
        <w:autoSpaceDE w:val="0"/>
        <w:autoSpaceDN w:val="0"/>
        <w:adjustRightInd w:val="0"/>
        <w:ind w:firstLine="567"/>
        <w:jc w:val="both"/>
      </w:pPr>
      <w:r w:rsidRPr="00D679F5">
        <w:t>1.</w:t>
      </w:r>
      <w:r w:rsidR="00C95C5B" w:rsidRPr="00D679F5">
        <w:t>9</w:t>
      </w:r>
      <w:r w:rsidRPr="00D679F5">
        <w:t>.2. Информация о месте нахождения и графике работы организаций, участвующих в предоставлении муниципальной услуги:</w:t>
      </w:r>
    </w:p>
    <w:p w:rsidR="00426AA3" w:rsidRPr="00D679F5" w:rsidRDefault="00426AA3" w:rsidP="00D679F5">
      <w:pPr>
        <w:widowControl w:val="0"/>
        <w:autoSpaceDE w:val="0"/>
        <w:autoSpaceDN w:val="0"/>
        <w:adjustRightInd w:val="0"/>
        <w:ind w:firstLine="567"/>
        <w:jc w:val="both"/>
      </w:pPr>
      <w:r w:rsidRPr="00D679F5">
        <w:t>а)</w:t>
      </w:r>
      <w:r w:rsidR="004B5713" w:rsidRPr="00D679F5">
        <w:t xml:space="preserve"> </w:t>
      </w:r>
      <w:r w:rsidRPr="00D679F5">
        <w:t>ГБУ «МФЦ РБ»:</w:t>
      </w:r>
      <w:r w:rsidR="004B5713" w:rsidRPr="00D679F5">
        <w:rPr>
          <w:shd w:val="clear" w:color="auto" w:fill="FFFFFF"/>
        </w:rPr>
        <w:t xml:space="preserve"> 670013, </w:t>
      </w:r>
      <w:r w:rsidR="00374AD2" w:rsidRPr="00D679F5">
        <w:rPr>
          <w:shd w:val="clear" w:color="auto" w:fill="FFFFFF"/>
        </w:rPr>
        <w:t xml:space="preserve">Республика Бурятия, </w:t>
      </w:r>
      <w:r w:rsidR="004B5713" w:rsidRPr="00D679F5">
        <w:rPr>
          <w:shd w:val="clear" w:color="auto" w:fill="FFFFFF"/>
        </w:rPr>
        <w:t>г</w:t>
      </w:r>
      <w:r w:rsidR="00374AD2" w:rsidRPr="00D679F5">
        <w:rPr>
          <w:shd w:val="clear" w:color="auto" w:fill="FFFFFF"/>
        </w:rPr>
        <w:t xml:space="preserve">ород </w:t>
      </w:r>
      <w:r w:rsidR="004B5713" w:rsidRPr="00D679F5">
        <w:rPr>
          <w:shd w:val="clear" w:color="auto" w:fill="FFFFFF"/>
        </w:rPr>
        <w:t>Улан-Удэ, ул</w:t>
      </w:r>
      <w:r w:rsidR="00374AD2" w:rsidRPr="00D679F5">
        <w:rPr>
          <w:shd w:val="clear" w:color="auto" w:fill="FFFFFF"/>
        </w:rPr>
        <w:t xml:space="preserve">ица </w:t>
      </w:r>
      <w:r w:rsidR="004B5713" w:rsidRPr="00D679F5">
        <w:rPr>
          <w:shd w:val="clear" w:color="auto" w:fill="FFFFFF"/>
        </w:rPr>
        <w:t>Ключевская</w:t>
      </w:r>
      <w:r w:rsidR="00374AD2" w:rsidRPr="00D679F5">
        <w:rPr>
          <w:shd w:val="clear" w:color="auto" w:fill="FFFFFF"/>
        </w:rPr>
        <w:t>,</w:t>
      </w:r>
      <w:r w:rsidR="004B5713" w:rsidRPr="00D679F5">
        <w:rPr>
          <w:shd w:val="clear" w:color="auto" w:fill="FFFFFF"/>
        </w:rPr>
        <w:t xml:space="preserve"> 76</w:t>
      </w:r>
      <w:r w:rsidR="00DE5C69">
        <w:rPr>
          <w:shd w:val="clear" w:color="auto" w:fill="FFFFFF"/>
        </w:rPr>
        <w:t>а</w:t>
      </w:r>
      <w:r w:rsidR="00374AD2" w:rsidRPr="00D679F5">
        <w:rPr>
          <w:shd w:val="clear" w:color="auto" w:fill="FFFFFF"/>
        </w:rPr>
        <w:t>, т</w:t>
      </w:r>
      <w:r w:rsidR="004B5713" w:rsidRPr="00D679F5">
        <w:rPr>
          <w:shd w:val="clear" w:color="auto" w:fill="FFFFFF"/>
        </w:rPr>
        <w:t>ел</w:t>
      </w:r>
      <w:r w:rsidR="00374AD2" w:rsidRPr="00D679F5">
        <w:rPr>
          <w:shd w:val="clear" w:color="auto" w:fill="FFFFFF"/>
        </w:rPr>
        <w:t>ефон:</w:t>
      </w:r>
      <w:r w:rsidR="004B5713" w:rsidRPr="00D679F5">
        <w:rPr>
          <w:shd w:val="clear" w:color="auto" w:fill="FFFFFF"/>
        </w:rPr>
        <w:t xml:space="preserve"> 8 (3012) 287-287</w:t>
      </w:r>
      <w:r w:rsidR="0037315D" w:rsidRPr="00D679F5">
        <w:rPr>
          <w:shd w:val="clear" w:color="auto" w:fill="FFFFFF"/>
        </w:rPr>
        <w:t>. Адрес электронной почты</w:t>
      </w:r>
      <w:r w:rsidR="004B5713" w:rsidRPr="00D679F5">
        <w:rPr>
          <w:shd w:val="clear" w:color="auto" w:fill="FFFFFF"/>
        </w:rPr>
        <w:t xml:space="preserve">: </w:t>
      </w:r>
      <w:proofErr w:type="spellStart"/>
      <w:r w:rsidR="004B5713" w:rsidRPr="00D679F5">
        <w:rPr>
          <w:shd w:val="clear" w:color="auto" w:fill="FFFFFF"/>
        </w:rPr>
        <w:t>i</w:t>
      </w:r>
      <w:proofErr w:type="spellEnd"/>
      <w:r w:rsidR="0012515F">
        <w:rPr>
          <w:shd w:val="clear" w:color="auto" w:fill="FFFFFF"/>
          <w:lang w:val="en-US"/>
        </w:rPr>
        <w:t>n</w:t>
      </w:r>
      <w:proofErr w:type="spellStart"/>
      <w:r w:rsidR="004B5713" w:rsidRPr="00D679F5">
        <w:rPr>
          <w:shd w:val="clear" w:color="auto" w:fill="FFFFFF"/>
        </w:rPr>
        <w:t>fo@mfc.govrb.ru</w:t>
      </w:r>
      <w:proofErr w:type="spellEnd"/>
      <w:r w:rsidR="0037315D" w:rsidRPr="00D679F5">
        <w:t>.</w:t>
      </w:r>
    </w:p>
    <w:p w:rsidR="0037315D" w:rsidRPr="00D679F5" w:rsidRDefault="00426AA3" w:rsidP="00D679F5">
      <w:pPr>
        <w:widowControl w:val="0"/>
        <w:autoSpaceDE w:val="0"/>
        <w:autoSpaceDN w:val="0"/>
        <w:adjustRightInd w:val="0"/>
        <w:ind w:firstLine="567"/>
        <w:jc w:val="both"/>
      </w:pPr>
      <w:r w:rsidRPr="00D679F5">
        <w:t>График работы:</w:t>
      </w:r>
    </w:p>
    <w:p w:rsidR="0037315D" w:rsidRPr="00D679F5" w:rsidRDefault="0037315D" w:rsidP="00D679F5">
      <w:pPr>
        <w:shd w:val="clear" w:color="auto" w:fill="FFFFFF"/>
        <w:spacing w:line="343" w:lineRule="atLeast"/>
        <w:ind w:firstLine="567"/>
        <w:jc w:val="both"/>
      </w:pPr>
      <w:r w:rsidRPr="00D679F5">
        <w:t xml:space="preserve">Понедельник: </w:t>
      </w:r>
      <w:r w:rsidR="00DE5C69">
        <w:t xml:space="preserve">с </w:t>
      </w:r>
      <w:r w:rsidRPr="00D679F5">
        <w:t>08</w:t>
      </w:r>
      <w:r w:rsidR="00DE5C69">
        <w:t>:</w:t>
      </w:r>
      <w:r w:rsidRPr="00D679F5">
        <w:t>30</w:t>
      </w:r>
      <w:r w:rsidR="00DE5C69">
        <w:t xml:space="preserve"> до </w:t>
      </w:r>
      <w:r w:rsidRPr="00D679F5">
        <w:t>20</w:t>
      </w:r>
      <w:r w:rsidR="00DE5C69">
        <w:t>:</w:t>
      </w:r>
      <w:r w:rsidRPr="00D679F5">
        <w:t>00</w:t>
      </w:r>
    </w:p>
    <w:p w:rsidR="0037315D" w:rsidRPr="00D679F5" w:rsidRDefault="002C0FBC" w:rsidP="00D679F5">
      <w:pPr>
        <w:shd w:val="clear" w:color="auto" w:fill="FFFFFF"/>
        <w:spacing w:line="343" w:lineRule="atLeast"/>
        <w:ind w:firstLine="567"/>
        <w:jc w:val="both"/>
      </w:pPr>
      <w:r w:rsidRPr="00D679F5">
        <w:t>Вторник-П</w:t>
      </w:r>
      <w:r w:rsidR="0037315D" w:rsidRPr="00D679F5">
        <w:t xml:space="preserve">ятница: </w:t>
      </w:r>
      <w:r w:rsidR="00DE5C69">
        <w:t xml:space="preserve">с </w:t>
      </w:r>
      <w:r w:rsidR="0037315D" w:rsidRPr="00D679F5">
        <w:t>08</w:t>
      </w:r>
      <w:r w:rsidR="00DE5C69">
        <w:t>:</w:t>
      </w:r>
      <w:r w:rsidR="0037315D" w:rsidRPr="00D679F5">
        <w:t>30</w:t>
      </w:r>
      <w:r w:rsidR="00DE5C69">
        <w:t xml:space="preserve"> до </w:t>
      </w:r>
      <w:r w:rsidR="0037315D" w:rsidRPr="00D679F5">
        <w:t>19</w:t>
      </w:r>
      <w:r w:rsidR="00DE5C69">
        <w:t>:</w:t>
      </w:r>
      <w:r w:rsidR="0037315D" w:rsidRPr="00D679F5">
        <w:t>00</w:t>
      </w:r>
    </w:p>
    <w:p w:rsidR="0037315D" w:rsidRPr="00D679F5" w:rsidRDefault="0037315D" w:rsidP="00D679F5">
      <w:pPr>
        <w:shd w:val="clear" w:color="auto" w:fill="FFFFFF"/>
        <w:spacing w:line="343" w:lineRule="atLeast"/>
        <w:ind w:firstLine="567"/>
        <w:jc w:val="both"/>
      </w:pPr>
      <w:r w:rsidRPr="00D679F5">
        <w:t xml:space="preserve">Суббота: </w:t>
      </w:r>
      <w:r w:rsidR="00DE5C69">
        <w:t xml:space="preserve">с </w:t>
      </w:r>
      <w:r w:rsidRPr="00D679F5">
        <w:t>09</w:t>
      </w:r>
      <w:r w:rsidR="00DE5C69">
        <w:t>:</w:t>
      </w:r>
      <w:r w:rsidRPr="00D679F5">
        <w:t>00</w:t>
      </w:r>
      <w:r w:rsidR="00DE5C69">
        <w:t xml:space="preserve"> до </w:t>
      </w:r>
      <w:r w:rsidRPr="00D679F5">
        <w:t>13</w:t>
      </w:r>
      <w:r w:rsidR="00DE5C69">
        <w:t>:</w:t>
      </w:r>
      <w:r w:rsidRPr="00D679F5">
        <w:t>00</w:t>
      </w:r>
    </w:p>
    <w:p w:rsidR="0037315D" w:rsidRPr="00D679F5" w:rsidRDefault="002C0FBC" w:rsidP="00D679F5">
      <w:pPr>
        <w:shd w:val="clear" w:color="auto" w:fill="FFFFFF"/>
        <w:spacing w:line="343" w:lineRule="atLeast"/>
        <w:ind w:firstLine="567"/>
        <w:jc w:val="both"/>
      </w:pPr>
      <w:r w:rsidRPr="00D679F5">
        <w:t>Воскресенье: В</w:t>
      </w:r>
      <w:r w:rsidR="0037315D" w:rsidRPr="00D679F5">
        <w:t>ыходной</w:t>
      </w:r>
    </w:p>
    <w:p w:rsidR="0037315D" w:rsidRPr="00D679F5" w:rsidRDefault="0037315D" w:rsidP="00D679F5">
      <w:pPr>
        <w:shd w:val="clear" w:color="auto" w:fill="FFFFFF"/>
        <w:spacing w:line="343" w:lineRule="atLeast"/>
        <w:ind w:firstLine="567"/>
        <w:jc w:val="both"/>
      </w:pPr>
      <w:r w:rsidRPr="00D679F5">
        <w:t xml:space="preserve">Последняя среда месяца: </w:t>
      </w:r>
      <w:r w:rsidR="00DE5C69">
        <w:t xml:space="preserve">с </w:t>
      </w:r>
      <w:r w:rsidRPr="00D679F5">
        <w:t>08</w:t>
      </w:r>
      <w:r w:rsidR="00DE5C69">
        <w:t>:</w:t>
      </w:r>
      <w:r w:rsidRPr="00D679F5">
        <w:t>30</w:t>
      </w:r>
      <w:r w:rsidR="00DE5C69">
        <w:t xml:space="preserve"> до </w:t>
      </w:r>
      <w:r w:rsidRPr="00D679F5">
        <w:t>16</w:t>
      </w:r>
      <w:r w:rsidR="00DE5C69">
        <w:t>:</w:t>
      </w:r>
      <w:r w:rsidRPr="00D679F5">
        <w:t>00</w:t>
      </w:r>
    </w:p>
    <w:p w:rsidR="00426AA3" w:rsidRPr="00D679F5" w:rsidRDefault="00426AA3" w:rsidP="00D679F5">
      <w:pPr>
        <w:widowControl w:val="0"/>
        <w:autoSpaceDE w:val="0"/>
        <w:autoSpaceDN w:val="0"/>
        <w:adjustRightInd w:val="0"/>
        <w:ind w:firstLine="567"/>
        <w:jc w:val="both"/>
      </w:pPr>
      <w:r w:rsidRPr="00D679F5">
        <w:t>б) Управление Федеральной службы государственной регистрации, кадастра и картографии по Республике Бурятия</w:t>
      </w:r>
      <w:r w:rsidR="00F02374" w:rsidRPr="00D679F5">
        <w:t xml:space="preserve">: 670000, </w:t>
      </w:r>
      <w:r w:rsidRPr="00D679F5">
        <w:t>Республика Бурятия, г</w:t>
      </w:r>
      <w:r w:rsidR="00F02374" w:rsidRPr="00D679F5">
        <w:t xml:space="preserve">ород </w:t>
      </w:r>
      <w:r w:rsidRPr="00D679F5">
        <w:t>Улан-Удэ, ул</w:t>
      </w:r>
      <w:r w:rsidR="00F02374" w:rsidRPr="00D679F5">
        <w:t xml:space="preserve">ица </w:t>
      </w:r>
      <w:r w:rsidRPr="00D679F5">
        <w:t>Борсоева, 13е, тел. (3012) 29-70-90. Адрес официального сайта: www.rosreestr.ru.</w:t>
      </w:r>
    </w:p>
    <w:p w:rsidR="00426AA3" w:rsidRPr="00D679F5" w:rsidRDefault="00426AA3" w:rsidP="00D679F5">
      <w:pPr>
        <w:widowControl w:val="0"/>
        <w:autoSpaceDE w:val="0"/>
        <w:autoSpaceDN w:val="0"/>
        <w:adjustRightInd w:val="0"/>
        <w:ind w:firstLine="567"/>
        <w:jc w:val="both"/>
      </w:pPr>
      <w:r w:rsidRPr="00D679F5">
        <w:t>График работы:</w:t>
      </w:r>
    </w:p>
    <w:p w:rsidR="00426AA3" w:rsidRPr="00D679F5" w:rsidRDefault="00426AA3" w:rsidP="00D679F5">
      <w:pPr>
        <w:widowControl w:val="0"/>
        <w:autoSpaceDE w:val="0"/>
        <w:autoSpaceDN w:val="0"/>
        <w:adjustRightInd w:val="0"/>
        <w:ind w:firstLine="567"/>
        <w:jc w:val="both"/>
      </w:pPr>
      <w:r w:rsidRPr="00D679F5">
        <w:t>Понедельник</w:t>
      </w:r>
      <w:r w:rsidR="00F02374" w:rsidRPr="00D679F5">
        <w:t>:</w:t>
      </w:r>
      <w:r w:rsidRPr="00D679F5">
        <w:t xml:space="preserve"> с </w:t>
      </w:r>
      <w:r w:rsidR="00456F57">
        <w:t>0</w:t>
      </w:r>
      <w:r w:rsidRPr="00D679F5">
        <w:t>8</w:t>
      </w:r>
      <w:r w:rsidR="00DE5C69">
        <w:t>:</w:t>
      </w:r>
      <w:r w:rsidRPr="00D679F5">
        <w:t>00 до 17</w:t>
      </w:r>
      <w:r w:rsidR="00DE5C69">
        <w:t>:</w:t>
      </w:r>
      <w:r w:rsidRPr="00D679F5">
        <w:t>30</w:t>
      </w:r>
    </w:p>
    <w:p w:rsidR="00426AA3" w:rsidRPr="00D679F5" w:rsidRDefault="00426AA3" w:rsidP="00D679F5">
      <w:pPr>
        <w:widowControl w:val="0"/>
        <w:autoSpaceDE w:val="0"/>
        <w:autoSpaceDN w:val="0"/>
        <w:adjustRightInd w:val="0"/>
        <w:ind w:firstLine="567"/>
        <w:jc w:val="both"/>
      </w:pPr>
      <w:r w:rsidRPr="00D679F5">
        <w:t>Вторник</w:t>
      </w:r>
      <w:r w:rsidR="00F02374" w:rsidRPr="00D679F5">
        <w:t xml:space="preserve">: </w:t>
      </w:r>
      <w:r w:rsidR="00DE5C69">
        <w:t xml:space="preserve">с </w:t>
      </w:r>
      <w:r w:rsidR="00456F57">
        <w:t>0</w:t>
      </w:r>
      <w:r w:rsidR="00DE5C69">
        <w:t>8:00 до 19:00</w:t>
      </w:r>
    </w:p>
    <w:p w:rsidR="00426AA3" w:rsidRPr="00D679F5" w:rsidRDefault="00426AA3" w:rsidP="00D679F5">
      <w:pPr>
        <w:widowControl w:val="0"/>
        <w:autoSpaceDE w:val="0"/>
        <w:autoSpaceDN w:val="0"/>
        <w:adjustRightInd w:val="0"/>
        <w:ind w:firstLine="567"/>
        <w:jc w:val="both"/>
      </w:pPr>
      <w:r w:rsidRPr="00D679F5">
        <w:t>Среда</w:t>
      </w:r>
      <w:r w:rsidR="00F02374" w:rsidRPr="00D679F5">
        <w:t xml:space="preserve">: </w:t>
      </w:r>
      <w:r w:rsidRPr="00D679F5">
        <w:t xml:space="preserve">с </w:t>
      </w:r>
      <w:r w:rsidR="00456F57">
        <w:t>0</w:t>
      </w:r>
      <w:r w:rsidRPr="00D679F5">
        <w:t>8</w:t>
      </w:r>
      <w:r w:rsidR="00DE5C69">
        <w:t>:</w:t>
      </w:r>
      <w:r w:rsidRPr="00D679F5">
        <w:t>00 до 17</w:t>
      </w:r>
      <w:r w:rsidR="00DE5C69">
        <w:t>:</w:t>
      </w:r>
      <w:r w:rsidRPr="00D679F5">
        <w:t>30</w:t>
      </w:r>
    </w:p>
    <w:p w:rsidR="00426AA3" w:rsidRPr="00D679F5" w:rsidRDefault="00426AA3" w:rsidP="00D679F5">
      <w:pPr>
        <w:widowControl w:val="0"/>
        <w:autoSpaceDE w:val="0"/>
        <w:autoSpaceDN w:val="0"/>
        <w:adjustRightInd w:val="0"/>
        <w:ind w:firstLine="567"/>
        <w:jc w:val="both"/>
      </w:pPr>
      <w:r w:rsidRPr="00D679F5">
        <w:t>Четверг</w:t>
      </w:r>
      <w:r w:rsidR="00F02374" w:rsidRPr="00D679F5">
        <w:t xml:space="preserve">: </w:t>
      </w:r>
      <w:r w:rsidRPr="00D679F5">
        <w:t xml:space="preserve">с </w:t>
      </w:r>
      <w:r w:rsidR="00456F57">
        <w:t>0</w:t>
      </w:r>
      <w:r w:rsidRPr="00D679F5">
        <w:t>8</w:t>
      </w:r>
      <w:r w:rsidR="00DE5C69">
        <w:t>:</w:t>
      </w:r>
      <w:r w:rsidRPr="00D679F5">
        <w:t>00 до 16</w:t>
      </w:r>
      <w:r w:rsidR="00DE5C69">
        <w:t>:</w:t>
      </w:r>
      <w:r w:rsidRPr="00D679F5">
        <w:t>00</w:t>
      </w:r>
    </w:p>
    <w:p w:rsidR="00426AA3" w:rsidRPr="00D679F5" w:rsidRDefault="00426AA3" w:rsidP="00D679F5">
      <w:pPr>
        <w:widowControl w:val="0"/>
        <w:autoSpaceDE w:val="0"/>
        <w:autoSpaceDN w:val="0"/>
        <w:adjustRightInd w:val="0"/>
        <w:ind w:firstLine="567"/>
        <w:jc w:val="both"/>
      </w:pPr>
      <w:r w:rsidRPr="00D679F5">
        <w:t>Пятница</w:t>
      </w:r>
      <w:r w:rsidR="00F02374" w:rsidRPr="00D679F5">
        <w:t xml:space="preserve">: </w:t>
      </w:r>
      <w:r w:rsidRPr="00D679F5">
        <w:t xml:space="preserve">с </w:t>
      </w:r>
      <w:r w:rsidR="00456F57">
        <w:t>0</w:t>
      </w:r>
      <w:r w:rsidRPr="00D679F5">
        <w:t>8</w:t>
      </w:r>
      <w:r w:rsidR="00DE5C69">
        <w:t>:</w:t>
      </w:r>
      <w:r w:rsidRPr="00D679F5">
        <w:t>00 до 16</w:t>
      </w:r>
      <w:r w:rsidR="00DE5C69">
        <w:t>:</w:t>
      </w:r>
      <w:r w:rsidRPr="00D679F5">
        <w:t>00</w:t>
      </w:r>
    </w:p>
    <w:p w:rsidR="00426AA3" w:rsidRPr="00D679F5" w:rsidRDefault="00426AA3" w:rsidP="00D679F5">
      <w:pPr>
        <w:widowControl w:val="0"/>
        <w:autoSpaceDE w:val="0"/>
        <w:autoSpaceDN w:val="0"/>
        <w:adjustRightInd w:val="0"/>
        <w:ind w:firstLine="567"/>
        <w:jc w:val="both"/>
      </w:pPr>
      <w:r w:rsidRPr="00D679F5">
        <w:t>Суббота</w:t>
      </w:r>
      <w:r w:rsidR="00F02374" w:rsidRPr="00D679F5">
        <w:t xml:space="preserve">: </w:t>
      </w:r>
      <w:r w:rsidRPr="00D679F5">
        <w:t xml:space="preserve">с </w:t>
      </w:r>
      <w:r w:rsidR="00456F57">
        <w:t>0</w:t>
      </w:r>
      <w:r w:rsidRPr="00D679F5">
        <w:t>8</w:t>
      </w:r>
      <w:r w:rsidR="00DE5C69">
        <w:t>:</w:t>
      </w:r>
      <w:r w:rsidRPr="00D679F5">
        <w:t>00 до 16</w:t>
      </w:r>
      <w:r w:rsidR="00DE5C69">
        <w:t>:</w:t>
      </w:r>
      <w:r w:rsidRPr="00D679F5">
        <w:t>00</w:t>
      </w:r>
    </w:p>
    <w:p w:rsidR="00426AA3" w:rsidRPr="00D679F5" w:rsidRDefault="00426AA3" w:rsidP="00D679F5">
      <w:pPr>
        <w:widowControl w:val="0"/>
        <w:autoSpaceDE w:val="0"/>
        <w:autoSpaceDN w:val="0"/>
        <w:adjustRightInd w:val="0"/>
        <w:ind w:firstLine="567"/>
        <w:jc w:val="both"/>
      </w:pPr>
      <w:r w:rsidRPr="00D679F5">
        <w:t xml:space="preserve">в) </w:t>
      </w:r>
      <w:r w:rsidR="00466678" w:rsidRPr="00D679F5">
        <w:rPr>
          <w:shd w:val="clear" w:color="auto" w:fill="F7F7F7"/>
        </w:rPr>
        <w:t>Филиал ФГБУ «Федеральная кадастровая палата Федеральной службы государственной регистрации, кадастра и картографии» по Республике Бурятия</w:t>
      </w:r>
      <w:r w:rsidRPr="00D679F5">
        <w:t>:</w:t>
      </w:r>
      <w:r w:rsidR="00A81CD2" w:rsidRPr="00D679F5">
        <w:t xml:space="preserve"> 670000,</w:t>
      </w:r>
      <w:r w:rsidR="00A81CD2" w:rsidRPr="00D679F5">
        <w:rPr>
          <w:color w:val="232323"/>
          <w:shd w:val="clear" w:color="auto" w:fill="F7F7F7"/>
        </w:rPr>
        <w:t xml:space="preserve"> Республика Бурятия, город Улан-Удэ, улица Ленина, 55</w:t>
      </w:r>
      <w:r w:rsidRPr="00D679F5">
        <w:t>, тел</w:t>
      </w:r>
      <w:r w:rsidR="00A81CD2" w:rsidRPr="00D679F5">
        <w:t>ефон</w:t>
      </w:r>
      <w:r w:rsidRPr="00D679F5">
        <w:t>:</w:t>
      </w:r>
      <w:r w:rsidR="00A81CD2" w:rsidRPr="00D679F5">
        <w:t xml:space="preserve"> 8 (30132) 22-09-81</w:t>
      </w:r>
      <w:r w:rsidRPr="00D679F5">
        <w:t>.</w:t>
      </w:r>
    </w:p>
    <w:p w:rsidR="00426AA3" w:rsidRPr="00D679F5" w:rsidRDefault="00426AA3" w:rsidP="00D679F5">
      <w:pPr>
        <w:widowControl w:val="0"/>
        <w:autoSpaceDE w:val="0"/>
        <w:autoSpaceDN w:val="0"/>
        <w:adjustRightInd w:val="0"/>
        <w:ind w:firstLine="567"/>
        <w:jc w:val="both"/>
      </w:pPr>
      <w:r w:rsidRPr="00D679F5">
        <w:t xml:space="preserve">Адрес (электронный адрес) для направления обращений: </w:t>
      </w:r>
      <w:r w:rsidR="00D30858" w:rsidRPr="00D679F5">
        <w:rPr>
          <w:color w:val="232323"/>
          <w:shd w:val="clear" w:color="auto" w:fill="F7F7F7"/>
        </w:rPr>
        <w:t>fgu03@u03.rosreestr.ru</w:t>
      </w:r>
      <w:r w:rsidRPr="00D679F5">
        <w:t>.</w:t>
      </w:r>
    </w:p>
    <w:p w:rsidR="00426AA3" w:rsidRPr="00D679F5" w:rsidRDefault="00426AA3" w:rsidP="00D679F5">
      <w:pPr>
        <w:widowControl w:val="0"/>
        <w:autoSpaceDE w:val="0"/>
        <w:autoSpaceDN w:val="0"/>
        <w:adjustRightInd w:val="0"/>
        <w:ind w:firstLine="567"/>
        <w:jc w:val="both"/>
      </w:pPr>
      <w:r w:rsidRPr="00D679F5">
        <w:t xml:space="preserve">График приема заявителей специалистами </w:t>
      </w:r>
      <w:r w:rsidR="00454B64" w:rsidRPr="00D679F5">
        <w:rPr>
          <w:shd w:val="clear" w:color="auto" w:fill="F7F7F7"/>
        </w:rPr>
        <w:t>Филиал ФГБУ «Федеральная кадастровая палата Федеральной службы государственной регистрации, кадастра и картографии» по Республике Бурятия</w:t>
      </w:r>
      <w:r w:rsidRPr="00D679F5">
        <w:t>:</w:t>
      </w:r>
    </w:p>
    <w:p w:rsidR="00AE23BF" w:rsidRPr="00D679F5" w:rsidRDefault="00AE23BF" w:rsidP="00D679F5">
      <w:pPr>
        <w:widowControl w:val="0"/>
        <w:autoSpaceDE w:val="0"/>
        <w:autoSpaceDN w:val="0"/>
        <w:adjustRightInd w:val="0"/>
        <w:ind w:firstLine="567"/>
        <w:jc w:val="both"/>
      </w:pPr>
      <w:r w:rsidRPr="00D679F5">
        <w:t xml:space="preserve">Понедельник: с </w:t>
      </w:r>
      <w:r w:rsidR="00456F57">
        <w:t>0</w:t>
      </w:r>
      <w:r w:rsidRPr="00D679F5">
        <w:t>8</w:t>
      </w:r>
      <w:r w:rsidR="00DE5C69">
        <w:t>:</w:t>
      </w:r>
      <w:r w:rsidRPr="00D679F5">
        <w:t>00 до 17</w:t>
      </w:r>
      <w:r w:rsidR="00DE5C69">
        <w:t>:</w:t>
      </w:r>
      <w:r w:rsidRPr="00D679F5">
        <w:t>00</w:t>
      </w:r>
    </w:p>
    <w:p w:rsidR="00AE23BF" w:rsidRPr="00D679F5" w:rsidRDefault="00AE23BF" w:rsidP="00D679F5">
      <w:pPr>
        <w:widowControl w:val="0"/>
        <w:autoSpaceDE w:val="0"/>
        <w:autoSpaceDN w:val="0"/>
        <w:adjustRightInd w:val="0"/>
        <w:ind w:firstLine="567"/>
        <w:jc w:val="both"/>
      </w:pPr>
      <w:r w:rsidRPr="00D679F5">
        <w:t xml:space="preserve">Вторник: с </w:t>
      </w:r>
      <w:r w:rsidR="00456F57">
        <w:t>0</w:t>
      </w:r>
      <w:r w:rsidRPr="00D679F5">
        <w:t>8</w:t>
      </w:r>
      <w:r w:rsidR="00DE5C69">
        <w:t>:</w:t>
      </w:r>
      <w:r w:rsidRPr="00D679F5">
        <w:t>00 до 17</w:t>
      </w:r>
      <w:r w:rsidR="00456F57">
        <w:t>:</w:t>
      </w:r>
      <w:r w:rsidRPr="00D679F5">
        <w:t>00</w:t>
      </w:r>
    </w:p>
    <w:p w:rsidR="00AE23BF" w:rsidRPr="00D679F5" w:rsidRDefault="00AE23BF" w:rsidP="00D679F5">
      <w:pPr>
        <w:widowControl w:val="0"/>
        <w:autoSpaceDE w:val="0"/>
        <w:autoSpaceDN w:val="0"/>
        <w:adjustRightInd w:val="0"/>
        <w:ind w:firstLine="567"/>
        <w:jc w:val="both"/>
      </w:pPr>
      <w:r w:rsidRPr="00D679F5">
        <w:t xml:space="preserve">Среда: с </w:t>
      </w:r>
      <w:r w:rsidR="00456F57">
        <w:t>08:00 до 17:00</w:t>
      </w:r>
    </w:p>
    <w:p w:rsidR="00AE23BF" w:rsidRPr="00D679F5" w:rsidRDefault="00AE23BF" w:rsidP="00D679F5">
      <w:pPr>
        <w:widowControl w:val="0"/>
        <w:autoSpaceDE w:val="0"/>
        <w:autoSpaceDN w:val="0"/>
        <w:adjustRightInd w:val="0"/>
        <w:ind w:firstLine="567"/>
        <w:jc w:val="both"/>
      </w:pPr>
      <w:r w:rsidRPr="00D679F5">
        <w:lastRenderedPageBreak/>
        <w:t xml:space="preserve">Четверг: с </w:t>
      </w:r>
      <w:r w:rsidR="00456F57">
        <w:t>0</w:t>
      </w:r>
      <w:r w:rsidRPr="00D679F5">
        <w:t>8</w:t>
      </w:r>
      <w:r w:rsidR="00456F57">
        <w:t>:</w:t>
      </w:r>
      <w:r w:rsidRPr="00D679F5">
        <w:t>00 до 17</w:t>
      </w:r>
      <w:r w:rsidR="00456F57">
        <w:t>:</w:t>
      </w:r>
      <w:r w:rsidRPr="00D679F5">
        <w:t>00</w:t>
      </w:r>
    </w:p>
    <w:p w:rsidR="00AE23BF" w:rsidRPr="00D679F5" w:rsidRDefault="00AE23BF" w:rsidP="00D679F5">
      <w:pPr>
        <w:widowControl w:val="0"/>
        <w:autoSpaceDE w:val="0"/>
        <w:autoSpaceDN w:val="0"/>
        <w:adjustRightInd w:val="0"/>
        <w:ind w:firstLine="567"/>
        <w:jc w:val="both"/>
      </w:pPr>
      <w:r w:rsidRPr="00D679F5">
        <w:t xml:space="preserve">Пятница: с </w:t>
      </w:r>
      <w:r w:rsidR="00456F57">
        <w:t>0</w:t>
      </w:r>
      <w:r w:rsidRPr="00D679F5">
        <w:t>8</w:t>
      </w:r>
      <w:r w:rsidR="00456F57">
        <w:t>:</w:t>
      </w:r>
      <w:r w:rsidRPr="00D679F5">
        <w:t>00 до 16</w:t>
      </w:r>
      <w:r w:rsidR="00456F57">
        <w:t>:</w:t>
      </w:r>
      <w:r w:rsidRPr="00D679F5">
        <w:t>00</w:t>
      </w:r>
    </w:p>
    <w:p w:rsidR="00426AA3" w:rsidRPr="00D679F5" w:rsidRDefault="00D679F5" w:rsidP="00D679F5">
      <w:pPr>
        <w:pStyle w:val="ConsPlusCell"/>
        <w:ind w:firstLine="567"/>
        <w:jc w:val="both"/>
        <w:rPr>
          <w:rFonts w:ascii="Times New Roman" w:hAnsi="Times New Roman" w:cs="Times New Roman"/>
          <w:sz w:val="24"/>
          <w:szCs w:val="24"/>
        </w:rPr>
      </w:pPr>
      <w:r w:rsidRPr="00D679F5">
        <w:rPr>
          <w:rFonts w:ascii="Times New Roman" w:hAnsi="Times New Roman" w:cs="Times New Roman"/>
          <w:sz w:val="24"/>
          <w:szCs w:val="24"/>
          <w:shd w:val="clear" w:color="auto" w:fill="FFFFFF"/>
        </w:rPr>
        <w:t>Перерыв на обед: с 12:00 до 13:00.</w:t>
      </w:r>
    </w:p>
    <w:p w:rsidR="00426AA3" w:rsidRPr="00D679F5" w:rsidRDefault="00426AA3" w:rsidP="00D679F5">
      <w:pPr>
        <w:widowControl w:val="0"/>
        <w:autoSpaceDE w:val="0"/>
        <w:autoSpaceDN w:val="0"/>
        <w:adjustRightInd w:val="0"/>
        <w:ind w:firstLine="567"/>
        <w:jc w:val="both"/>
      </w:pPr>
      <w:r w:rsidRPr="00D679F5">
        <w:t>1.</w:t>
      </w:r>
      <w:r w:rsidR="00C95C5B" w:rsidRPr="00D679F5">
        <w:t>9</w:t>
      </w:r>
      <w:r w:rsidRPr="00D679F5">
        <w:t>.3. Информация по предоставлению муниципальной услуги размещается:</w:t>
      </w:r>
    </w:p>
    <w:p w:rsidR="00426AA3" w:rsidRPr="00D679F5" w:rsidRDefault="00426AA3" w:rsidP="00D679F5">
      <w:pPr>
        <w:widowControl w:val="0"/>
        <w:autoSpaceDE w:val="0"/>
        <w:autoSpaceDN w:val="0"/>
        <w:adjustRightInd w:val="0"/>
        <w:ind w:firstLine="567"/>
        <w:jc w:val="both"/>
      </w:pPr>
      <w:r w:rsidRPr="00D679F5">
        <w:t>- на официальном сайте органов местного самоуправления</w:t>
      </w:r>
      <w:r w:rsidR="00C049EE" w:rsidRPr="00D679F5">
        <w:t xml:space="preserve"> Администрации муниципального образования сельское поселение «Петропавловское»</w:t>
      </w:r>
      <w:r w:rsidR="00C95C5B" w:rsidRPr="00D679F5">
        <w:t>: http://sp-petropavlovka.ru</w:t>
      </w:r>
      <w:r w:rsidRPr="00D679F5">
        <w:t>;</w:t>
      </w:r>
    </w:p>
    <w:p w:rsidR="00426AA3" w:rsidRPr="00D679F5" w:rsidRDefault="00426AA3" w:rsidP="00D679F5">
      <w:pPr>
        <w:widowControl w:val="0"/>
        <w:autoSpaceDE w:val="0"/>
        <w:autoSpaceDN w:val="0"/>
        <w:adjustRightInd w:val="0"/>
        <w:ind w:firstLine="567"/>
        <w:jc w:val="both"/>
      </w:pPr>
      <w:r w:rsidRPr="00D679F5">
        <w:t>- в федеральной государственной информационной системе «Единый портал государственных и муниципальных услуг (функций)» (далее</w:t>
      </w:r>
      <w:r w:rsidR="00692FE0">
        <w:t xml:space="preserve"> – Е</w:t>
      </w:r>
      <w:r w:rsidRPr="00D679F5">
        <w:t>диный портал) http://www.gosuslugi.ru;</w:t>
      </w:r>
    </w:p>
    <w:p w:rsidR="00426AA3" w:rsidRPr="00D679F5" w:rsidRDefault="00426AA3" w:rsidP="00D679F5">
      <w:pPr>
        <w:widowControl w:val="0"/>
        <w:autoSpaceDE w:val="0"/>
        <w:autoSpaceDN w:val="0"/>
        <w:adjustRightInd w:val="0"/>
        <w:ind w:firstLine="567"/>
        <w:jc w:val="both"/>
      </w:pPr>
      <w:r w:rsidRPr="00D679F5">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426AA3" w:rsidRPr="00D679F5" w:rsidRDefault="00426AA3" w:rsidP="00D679F5">
      <w:pPr>
        <w:widowControl w:val="0"/>
        <w:autoSpaceDE w:val="0"/>
        <w:autoSpaceDN w:val="0"/>
        <w:adjustRightInd w:val="0"/>
        <w:ind w:firstLine="567"/>
        <w:jc w:val="both"/>
      </w:pPr>
      <w:r w:rsidRPr="00D679F5">
        <w:t>- на информационных стендах уполномоченного органа.</w:t>
      </w:r>
    </w:p>
    <w:p w:rsidR="00426AA3" w:rsidRPr="00D679F5" w:rsidRDefault="00426AA3" w:rsidP="00D679F5">
      <w:pPr>
        <w:widowControl w:val="0"/>
        <w:autoSpaceDE w:val="0"/>
        <w:autoSpaceDN w:val="0"/>
        <w:adjustRightInd w:val="0"/>
        <w:ind w:firstLine="567"/>
        <w:jc w:val="both"/>
      </w:pPr>
      <w:r w:rsidRPr="00D679F5">
        <w:t>Информационные стенды оборудуются в доступном для заявителя месте.</w:t>
      </w:r>
    </w:p>
    <w:p w:rsidR="00426AA3" w:rsidRPr="00D679F5" w:rsidRDefault="00426AA3" w:rsidP="00D679F5">
      <w:pPr>
        <w:widowControl w:val="0"/>
        <w:autoSpaceDE w:val="0"/>
        <w:autoSpaceDN w:val="0"/>
        <w:adjustRightInd w:val="0"/>
        <w:ind w:firstLine="567"/>
        <w:jc w:val="both"/>
      </w:pPr>
      <w:r w:rsidRPr="00D679F5">
        <w:t>На стендах в местах предоставления муниципальной услуги размещаются следующие информационные материалы:</w:t>
      </w:r>
    </w:p>
    <w:p w:rsidR="00426AA3" w:rsidRPr="00D679F5" w:rsidRDefault="00426AA3" w:rsidP="00D679F5">
      <w:pPr>
        <w:widowControl w:val="0"/>
        <w:autoSpaceDE w:val="0"/>
        <w:autoSpaceDN w:val="0"/>
        <w:adjustRightInd w:val="0"/>
        <w:ind w:firstLine="567"/>
        <w:jc w:val="both"/>
      </w:pPr>
      <w:r w:rsidRPr="00D679F5">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426AA3" w:rsidRPr="00D679F5" w:rsidRDefault="00426AA3" w:rsidP="00D679F5">
      <w:pPr>
        <w:widowControl w:val="0"/>
        <w:autoSpaceDE w:val="0"/>
        <w:autoSpaceDN w:val="0"/>
        <w:adjustRightInd w:val="0"/>
        <w:ind w:firstLine="567"/>
        <w:jc w:val="both"/>
      </w:pPr>
      <w:r w:rsidRPr="00D679F5">
        <w:t>- перечень документов, направляемых заявителем, и требования, предъявляемые к этим документам;</w:t>
      </w:r>
    </w:p>
    <w:p w:rsidR="00426AA3" w:rsidRPr="00D679F5" w:rsidRDefault="00426AA3" w:rsidP="00D679F5">
      <w:pPr>
        <w:widowControl w:val="0"/>
        <w:autoSpaceDE w:val="0"/>
        <w:autoSpaceDN w:val="0"/>
        <w:adjustRightInd w:val="0"/>
        <w:ind w:firstLine="567"/>
        <w:jc w:val="both"/>
      </w:pPr>
      <w:r w:rsidRPr="00D679F5">
        <w:t>- формы документов для заполнения, образцы заполнения документов;</w:t>
      </w:r>
    </w:p>
    <w:p w:rsidR="00426AA3" w:rsidRPr="00D679F5" w:rsidRDefault="00426AA3" w:rsidP="00D679F5">
      <w:pPr>
        <w:widowControl w:val="0"/>
        <w:autoSpaceDE w:val="0"/>
        <w:autoSpaceDN w:val="0"/>
        <w:adjustRightInd w:val="0"/>
        <w:ind w:firstLine="567"/>
        <w:jc w:val="both"/>
      </w:pPr>
      <w:r w:rsidRPr="00D679F5">
        <w:t>- перечень оснований для отказа в предоставлении муниципальной услуги;</w:t>
      </w:r>
    </w:p>
    <w:p w:rsidR="00426AA3" w:rsidRPr="00D679F5" w:rsidRDefault="00426AA3" w:rsidP="00D679F5">
      <w:pPr>
        <w:widowControl w:val="0"/>
        <w:autoSpaceDE w:val="0"/>
        <w:autoSpaceDN w:val="0"/>
        <w:adjustRightInd w:val="0"/>
        <w:ind w:firstLine="567"/>
        <w:jc w:val="both"/>
      </w:pPr>
      <w:r w:rsidRPr="00D679F5">
        <w:t>- порядок обжалования решения, действий или бездействия должностных лиц, предоставляющих муниципальную услугу.</w:t>
      </w:r>
    </w:p>
    <w:p w:rsidR="00426AA3" w:rsidRDefault="00426AA3" w:rsidP="00D679F5">
      <w:pPr>
        <w:widowControl w:val="0"/>
        <w:autoSpaceDE w:val="0"/>
        <w:autoSpaceDN w:val="0"/>
        <w:adjustRightInd w:val="0"/>
        <w:ind w:firstLine="567"/>
        <w:jc w:val="both"/>
      </w:pPr>
      <w:r w:rsidRPr="00D679F5">
        <w:t>Тексты материалов печатаются удобным для чтения шрифтом, без исправлений, наиболее важные места выделяются полужирным шрифтом.</w:t>
      </w:r>
    </w:p>
    <w:p w:rsidR="00426AA3" w:rsidRDefault="00426AA3" w:rsidP="00426AA3">
      <w:pPr>
        <w:widowControl w:val="0"/>
        <w:autoSpaceDE w:val="0"/>
        <w:autoSpaceDN w:val="0"/>
        <w:adjustRightInd w:val="0"/>
        <w:ind w:firstLine="540"/>
        <w:jc w:val="both"/>
      </w:pPr>
    </w:p>
    <w:p w:rsidR="00426AA3" w:rsidRPr="009F5C26" w:rsidRDefault="00426AA3" w:rsidP="00426AA3">
      <w:pPr>
        <w:widowControl w:val="0"/>
        <w:autoSpaceDE w:val="0"/>
        <w:autoSpaceDN w:val="0"/>
        <w:adjustRightInd w:val="0"/>
        <w:jc w:val="center"/>
        <w:outlineLvl w:val="1"/>
        <w:rPr>
          <w:b/>
        </w:rPr>
      </w:pPr>
      <w:bookmarkStart w:id="1" w:name="Par91"/>
      <w:bookmarkEnd w:id="1"/>
      <w:r w:rsidRPr="009F5C26">
        <w:rPr>
          <w:b/>
        </w:rPr>
        <w:t>2. Стандарт предоставления муниципальной услуги</w:t>
      </w:r>
    </w:p>
    <w:p w:rsidR="00426AA3" w:rsidRDefault="00426AA3" w:rsidP="00426AA3">
      <w:pPr>
        <w:widowControl w:val="0"/>
        <w:autoSpaceDE w:val="0"/>
        <w:autoSpaceDN w:val="0"/>
        <w:adjustRightInd w:val="0"/>
        <w:jc w:val="both"/>
      </w:pPr>
    </w:p>
    <w:p w:rsidR="00426AA3" w:rsidRDefault="00426AA3" w:rsidP="008D7B38">
      <w:pPr>
        <w:widowControl w:val="0"/>
        <w:autoSpaceDE w:val="0"/>
        <w:autoSpaceDN w:val="0"/>
        <w:adjustRightInd w:val="0"/>
        <w:ind w:firstLine="567"/>
        <w:jc w:val="both"/>
      </w:pPr>
      <w:r>
        <w:t>2.1. Наименование муниципальной услуги:</w:t>
      </w:r>
    </w:p>
    <w:p w:rsidR="00426AA3" w:rsidRDefault="001A7F63" w:rsidP="008D7B38">
      <w:pPr>
        <w:autoSpaceDE w:val="0"/>
        <w:autoSpaceDN w:val="0"/>
        <w:adjustRightInd w:val="0"/>
        <w:ind w:firstLine="567"/>
        <w:jc w:val="both"/>
      </w:pPr>
      <w:r>
        <w:t>«Присвоение, изменение и аннулирование адресов объектам недвижимости»</w:t>
      </w:r>
      <w:r w:rsidR="00426AA3">
        <w:t>.</w:t>
      </w:r>
    </w:p>
    <w:p w:rsidR="00426AA3" w:rsidRDefault="00426AA3" w:rsidP="008D7B38">
      <w:pPr>
        <w:widowControl w:val="0"/>
        <w:autoSpaceDE w:val="0"/>
        <w:autoSpaceDN w:val="0"/>
        <w:adjustRightInd w:val="0"/>
        <w:ind w:firstLine="567"/>
        <w:jc w:val="both"/>
      </w:pPr>
      <w:r>
        <w:t xml:space="preserve">2.2. Предоставление муниципальной услуги осуществляется </w:t>
      </w:r>
      <w:r w:rsidR="001A7F63">
        <w:t>Администрацией муниципального образования сельское поселение «Петропавловское»</w:t>
      </w:r>
      <w:r>
        <w:t>.</w:t>
      </w:r>
    </w:p>
    <w:p w:rsidR="00426AA3" w:rsidRDefault="00426AA3" w:rsidP="008D7B38">
      <w:pPr>
        <w:widowControl w:val="0"/>
        <w:autoSpaceDE w:val="0"/>
        <w:autoSpaceDN w:val="0"/>
        <w:adjustRightInd w:val="0"/>
        <w:ind w:firstLine="567"/>
        <w:jc w:val="both"/>
      </w:pPr>
      <w: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11" w:history="1">
        <w:r w:rsidRPr="008D7B38">
          <w:rPr>
            <w:rStyle w:val="a5"/>
            <w:color w:val="auto"/>
            <w:u w:val="none"/>
          </w:rPr>
          <w:t>Перечень</w:t>
        </w:r>
      </w:hyperlink>
      <w:r w:rsidRPr="008D7B38">
        <w:t xml:space="preserve"> услуг</w:t>
      </w:r>
      <w:r>
        <w:t>, которые являются необходимыми и обязательными для предоставления муниципальных услуг.</w:t>
      </w:r>
    </w:p>
    <w:p w:rsidR="00426AA3" w:rsidRDefault="00426AA3" w:rsidP="008D7B38">
      <w:pPr>
        <w:widowControl w:val="0"/>
        <w:autoSpaceDE w:val="0"/>
        <w:autoSpaceDN w:val="0"/>
        <w:adjustRightInd w:val="0"/>
        <w:ind w:firstLine="567"/>
        <w:jc w:val="both"/>
      </w:pPr>
      <w:r>
        <w:t>2.3. Результат предоставления муниципальной услуги:</w:t>
      </w:r>
    </w:p>
    <w:p w:rsidR="00426AA3" w:rsidRDefault="00426AA3" w:rsidP="008D7B38">
      <w:pPr>
        <w:autoSpaceDE w:val="0"/>
        <w:autoSpaceDN w:val="0"/>
        <w:adjustRightInd w:val="0"/>
        <w:ind w:firstLine="567"/>
        <w:jc w:val="both"/>
      </w:pPr>
      <w:r>
        <w:t>- Решение уполномоченного органа о присвоении адреса объекту капитального строительства;</w:t>
      </w:r>
    </w:p>
    <w:p w:rsidR="00426AA3" w:rsidRDefault="00426AA3" w:rsidP="008D7B38">
      <w:pPr>
        <w:autoSpaceDE w:val="0"/>
        <w:autoSpaceDN w:val="0"/>
        <w:adjustRightInd w:val="0"/>
        <w:ind w:firstLine="567"/>
        <w:jc w:val="both"/>
      </w:pPr>
      <w:r>
        <w:t>- Решение уполномоченного органа о присвоении адреса земельному участку;</w:t>
      </w:r>
    </w:p>
    <w:p w:rsidR="00426AA3" w:rsidRDefault="00426AA3" w:rsidP="008D7B38">
      <w:pPr>
        <w:autoSpaceDE w:val="0"/>
        <w:autoSpaceDN w:val="0"/>
        <w:adjustRightInd w:val="0"/>
        <w:ind w:firstLine="567"/>
        <w:jc w:val="both"/>
      </w:pPr>
      <w:r>
        <w:t xml:space="preserve">- Решение уполномоченного органа об изменении адреса; </w:t>
      </w:r>
    </w:p>
    <w:p w:rsidR="00426AA3" w:rsidRDefault="00426AA3" w:rsidP="008D7B38">
      <w:pPr>
        <w:autoSpaceDE w:val="0"/>
        <w:autoSpaceDN w:val="0"/>
        <w:adjustRightInd w:val="0"/>
        <w:ind w:firstLine="567"/>
        <w:jc w:val="both"/>
      </w:pPr>
      <w:r>
        <w:t>- Решение уполномоченного органа об аннулировании адреса;</w:t>
      </w:r>
    </w:p>
    <w:p w:rsidR="00426AA3" w:rsidRDefault="00426AA3" w:rsidP="008D7B38">
      <w:pPr>
        <w:autoSpaceDE w:val="0"/>
        <w:autoSpaceDN w:val="0"/>
        <w:adjustRightInd w:val="0"/>
        <w:ind w:firstLine="567"/>
        <w:jc w:val="both"/>
      </w:pPr>
      <w:r>
        <w:t>- Решение уполномоченного органа об отказе в присвоении, изменении или аннулировании адреса.</w:t>
      </w:r>
    </w:p>
    <w:p w:rsidR="00426AA3" w:rsidRPr="006144A6" w:rsidRDefault="00426AA3" w:rsidP="006144A6">
      <w:pPr>
        <w:widowControl w:val="0"/>
        <w:autoSpaceDE w:val="0"/>
        <w:autoSpaceDN w:val="0"/>
        <w:adjustRightInd w:val="0"/>
        <w:ind w:firstLine="567"/>
        <w:jc w:val="both"/>
      </w:pPr>
      <w:r w:rsidRPr="006144A6">
        <w:t>2.4. Срок предоставления муниципальной услуги:</w:t>
      </w:r>
    </w:p>
    <w:p w:rsidR="00426AA3" w:rsidRPr="006144A6" w:rsidRDefault="00426AA3" w:rsidP="006144A6">
      <w:pPr>
        <w:widowControl w:val="0"/>
        <w:autoSpaceDE w:val="0"/>
        <w:autoSpaceDN w:val="0"/>
        <w:adjustRightInd w:val="0"/>
        <w:ind w:firstLine="567"/>
        <w:jc w:val="both"/>
      </w:pPr>
      <w:r w:rsidRPr="006144A6">
        <w:t>2.4.1.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18 рабочих дней со дня поступления заявления.</w:t>
      </w:r>
    </w:p>
    <w:p w:rsidR="00426AA3" w:rsidRPr="006144A6" w:rsidRDefault="00426AA3" w:rsidP="006144A6">
      <w:pPr>
        <w:widowControl w:val="0"/>
        <w:autoSpaceDE w:val="0"/>
        <w:autoSpaceDN w:val="0"/>
        <w:adjustRightInd w:val="0"/>
        <w:ind w:firstLine="567"/>
        <w:jc w:val="both"/>
      </w:pPr>
      <w:r w:rsidRPr="006144A6">
        <w:t xml:space="preserve">В случае представления заявления через многофункциональный центр срок, указанный в настоящем пункте срок исчисляется со дня передачи многофункциональным центром </w:t>
      </w:r>
      <w:r w:rsidRPr="006144A6">
        <w:lastRenderedPageBreak/>
        <w:t>заявления в уполномоченный орган.</w:t>
      </w:r>
    </w:p>
    <w:p w:rsidR="00426AA3" w:rsidRPr="006144A6" w:rsidRDefault="00426AA3" w:rsidP="006144A6">
      <w:pPr>
        <w:autoSpaceDE w:val="0"/>
        <w:autoSpaceDN w:val="0"/>
        <w:adjustRightInd w:val="0"/>
        <w:ind w:firstLine="567"/>
        <w:jc w:val="both"/>
      </w:pPr>
      <w:r w:rsidRPr="006144A6">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26AA3" w:rsidRPr="006144A6" w:rsidRDefault="00081F3F" w:rsidP="006144A6">
      <w:pPr>
        <w:autoSpaceDE w:val="0"/>
        <w:autoSpaceDN w:val="0"/>
        <w:adjustRightInd w:val="0"/>
        <w:ind w:firstLine="567"/>
        <w:jc w:val="both"/>
      </w:pPr>
      <w:r>
        <w:t xml:space="preserve">- </w:t>
      </w:r>
      <w:r w:rsidR="00426AA3" w:rsidRPr="006144A6">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2" w:history="1">
        <w:r w:rsidR="00BE3720">
          <w:rPr>
            <w:rStyle w:val="a5"/>
            <w:color w:val="auto"/>
            <w:u w:val="none"/>
          </w:rPr>
          <w:t>пункте 2.4.1. настоящего А</w:t>
        </w:r>
        <w:r w:rsidR="00426AA3" w:rsidRPr="006144A6">
          <w:rPr>
            <w:rStyle w:val="a5"/>
            <w:color w:val="auto"/>
            <w:u w:val="none"/>
          </w:rPr>
          <w:t>дминистративного регламента</w:t>
        </w:r>
      </w:hyperlink>
      <w:r w:rsidR="00426AA3" w:rsidRPr="006144A6">
        <w:t>;</w:t>
      </w:r>
    </w:p>
    <w:p w:rsidR="00426AA3" w:rsidRPr="006144A6" w:rsidRDefault="00081F3F" w:rsidP="006144A6">
      <w:pPr>
        <w:autoSpaceDE w:val="0"/>
        <w:autoSpaceDN w:val="0"/>
        <w:adjustRightInd w:val="0"/>
        <w:ind w:firstLine="567"/>
        <w:jc w:val="both"/>
      </w:pPr>
      <w:r>
        <w:t xml:space="preserve">- </w:t>
      </w:r>
      <w:r w:rsidR="00426AA3" w:rsidRPr="006144A6">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00426AA3" w:rsidRPr="006144A6">
        <w:t>истечения</w:t>
      </w:r>
      <w:proofErr w:type="gramEnd"/>
      <w:r w:rsidR="00426AA3" w:rsidRPr="006144A6">
        <w:t xml:space="preserve"> установленного </w:t>
      </w:r>
      <w:hyperlink r:id="rId13" w:history="1">
        <w:r w:rsidR="00BE3720">
          <w:rPr>
            <w:rStyle w:val="a5"/>
            <w:color w:val="auto"/>
            <w:u w:val="none"/>
          </w:rPr>
          <w:t>пунктом 2.4.1. настоящего А</w:t>
        </w:r>
        <w:r w:rsidR="00426AA3" w:rsidRPr="006144A6">
          <w:rPr>
            <w:rStyle w:val="a5"/>
            <w:color w:val="auto"/>
            <w:u w:val="none"/>
          </w:rPr>
          <w:t>дминистративного регламента</w:t>
        </w:r>
      </w:hyperlink>
      <w:r w:rsidR="00A70B2A">
        <w:t xml:space="preserve"> </w:t>
      </w:r>
      <w:r w:rsidR="00426AA3" w:rsidRPr="006144A6">
        <w:t>срока посредством почтового отправления по указанному в заявлении почтовому адресу.</w:t>
      </w:r>
    </w:p>
    <w:p w:rsidR="00426AA3" w:rsidRPr="00081F3F" w:rsidRDefault="00426AA3" w:rsidP="006144A6">
      <w:pPr>
        <w:autoSpaceDE w:val="0"/>
        <w:autoSpaceDN w:val="0"/>
        <w:adjustRightInd w:val="0"/>
        <w:ind w:firstLine="567"/>
        <w:jc w:val="both"/>
      </w:pPr>
      <w:proofErr w:type="gramStart"/>
      <w:r w:rsidRPr="00081F3F">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4" w:history="1">
        <w:r w:rsidRPr="00081F3F">
          <w:rPr>
            <w:rStyle w:val="a5"/>
            <w:color w:val="auto"/>
            <w:u w:val="none"/>
          </w:rPr>
          <w:t>пунктом</w:t>
        </w:r>
      </w:hyperlink>
      <w:r w:rsidRPr="00081F3F">
        <w:t xml:space="preserve"> 2.4.1. настоящего </w:t>
      </w:r>
      <w:r w:rsidR="00011D9F">
        <w:t>А</w:t>
      </w:r>
      <w:r w:rsidRPr="00081F3F">
        <w:t>дминистративного регламента.</w:t>
      </w:r>
      <w:proofErr w:type="gramEnd"/>
    </w:p>
    <w:p w:rsidR="00426AA3" w:rsidRPr="00081F3F" w:rsidRDefault="00426AA3" w:rsidP="00A70B2A">
      <w:pPr>
        <w:widowControl w:val="0"/>
        <w:autoSpaceDE w:val="0"/>
        <w:autoSpaceDN w:val="0"/>
        <w:adjustRightInd w:val="0"/>
        <w:ind w:firstLine="567"/>
        <w:jc w:val="both"/>
      </w:pPr>
      <w:r w:rsidRPr="00081F3F">
        <w:t xml:space="preserve">2.5. Перечень нормативных правовых актов, регулирующих отношения, возникающие в связи с предоставлением муниципальной услуги: </w:t>
      </w:r>
    </w:p>
    <w:p w:rsidR="00426AA3" w:rsidRPr="00081F3F" w:rsidRDefault="00426AA3" w:rsidP="00A70B2A">
      <w:pPr>
        <w:widowControl w:val="0"/>
        <w:autoSpaceDE w:val="0"/>
        <w:autoSpaceDN w:val="0"/>
        <w:adjustRightInd w:val="0"/>
        <w:ind w:firstLine="567"/>
        <w:jc w:val="both"/>
      </w:pPr>
      <w:r w:rsidRPr="00081F3F">
        <w:t xml:space="preserve">- </w:t>
      </w:r>
      <w:hyperlink r:id="rId15" w:history="1">
        <w:proofErr w:type="gramStart"/>
        <w:r w:rsidRPr="00081F3F">
          <w:rPr>
            <w:rStyle w:val="a5"/>
            <w:color w:val="auto"/>
            <w:u w:val="none"/>
          </w:rPr>
          <w:t>Конституци</w:t>
        </w:r>
      </w:hyperlink>
      <w:r w:rsidRPr="00081F3F">
        <w:t>я</w:t>
      </w:r>
      <w:proofErr w:type="gramEnd"/>
      <w:r w:rsidRPr="00081F3F">
        <w:t xml:space="preserve"> Российской Федерации от 12.12.1993</w:t>
      </w:r>
      <w:r w:rsidR="00ED581E" w:rsidRPr="00081F3F">
        <w:t xml:space="preserve"> года</w:t>
      </w:r>
      <w:r w:rsidRPr="00081F3F">
        <w:t xml:space="preserve"> («Российская газета», 1993</w:t>
      </w:r>
      <w:r w:rsidR="00ED581E" w:rsidRPr="00081F3F">
        <w:t xml:space="preserve"> год</w:t>
      </w:r>
      <w:r w:rsidRPr="00081F3F">
        <w:t xml:space="preserve">, </w:t>
      </w:r>
      <w:r w:rsidR="002F020E" w:rsidRPr="00081F3F">
        <w:t>№</w:t>
      </w:r>
      <w:r w:rsidRPr="00081F3F">
        <w:t>237);</w:t>
      </w:r>
    </w:p>
    <w:p w:rsidR="00426AA3" w:rsidRPr="00081F3F" w:rsidRDefault="00426AA3" w:rsidP="00A70B2A">
      <w:pPr>
        <w:widowControl w:val="0"/>
        <w:autoSpaceDE w:val="0"/>
        <w:autoSpaceDN w:val="0"/>
        <w:adjustRightInd w:val="0"/>
        <w:ind w:firstLine="567"/>
        <w:jc w:val="both"/>
      </w:pPr>
      <w:r w:rsidRPr="00081F3F">
        <w:t xml:space="preserve">- Земельный </w:t>
      </w:r>
      <w:hyperlink r:id="rId16" w:history="1">
        <w:r w:rsidRPr="00081F3F">
          <w:rPr>
            <w:rStyle w:val="a5"/>
            <w:color w:val="auto"/>
            <w:u w:val="none"/>
          </w:rPr>
          <w:t>кодекс</w:t>
        </w:r>
      </w:hyperlink>
      <w:r w:rsidRPr="00081F3F">
        <w:t xml:space="preserve"> Российской Федерации от 25.10.2001</w:t>
      </w:r>
      <w:r w:rsidR="00ED581E" w:rsidRPr="00081F3F">
        <w:t xml:space="preserve"> года</w:t>
      </w:r>
      <w:r w:rsidRPr="00081F3F">
        <w:t xml:space="preserve"> </w:t>
      </w:r>
      <w:r w:rsidR="002F020E" w:rsidRPr="00081F3F">
        <w:t>№</w:t>
      </w:r>
      <w:r w:rsidRPr="00081F3F">
        <w:t xml:space="preserve">136-ФЗ («Российская газета», </w:t>
      </w:r>
      <w:r w:rsidR="002F020E" w:rsidRPr="00081F3F">
        <w:t>№</w:t>
      </w:r>
      <w:r w:rsidRPr="00081F3F">
        <w:t>211-212, 30.10.2001</w:t>
      </w:r>
      <w:r w:rsidR="00135821" w:rsidRPr="00081F3F">
        <w:t xml:space="preserve"> года</w:t>
      </w:r>
      <w:r w:rsidRPr="00081F3F">
        <w:t>);</w:t>
      </w:r>
    </w:p>
    <w:p w:rsidR="00426AA3" w:rsidRPr="00081F3F" w:rsidRDefault="00426AA3" w:rsidP="00A70B2A">
      <w:pPr>
        <w:widowControl w:val="0"/>
        <w:autoSpaceDE w:val="0"/>
        <w:autoSpaceDN w:val="0"/>
        <w:adjustRightInd w:val="0"/>
        <w:ind w:firstLine="567"/>
        <w:jc w:val="both"/>
      </w:pPr>
      <w:r w:rsidRPr="00081F3F">
        <w:t xml:space="preserve">- Градостроительный </w:t>
      </w:r>
      <w:hyperlink r:id="rId17" w:history="1">
        <w:r w:rsidRPr="00081F3F">
          <w:rPr>
            <w:rStyle w:val="a5"/>
            <w:color w:val="auto"/>
            <w:u w:val="none"/>
          </w:rPr>
          <w:t>кодекс</w:t>
        </w:r>
      </w:hyperlink>
      <w:r w:rsidRPr="00081F3F">
        <w:t xml:space="preserve"> Российской Федерации от 29.12.2004</w:t>
      </w:r>
      <w:r w:rsidR="00135821" w:rsidRPr="00081F3F">
        <w:t xml:space="preserve"> года</w:t>
      </w:r>
      <w:r w:rsidRPr="00081F3F">
        <w:t xml:space="preserve"> </w:t>
      </w:r>
      <w:r w:rsidR="002F020E" w:rsidRPr="00081F3F">
        <w:t>№</w:t>
      </w:r>
      <w:r w:rsidRPr="00081F3F">
        <w:t xml:space="preserve">190-ФЗ («Российская газета», </w:t>
      </w:r>
      <w:r w:rsidR="002F020E" w:rsidRPr="00081F3F">
        <w:t>№</w:t>
      </w:r>
      <w:r w:rsidRPr="00081F3F">
        <w:t>290, 30.12.2004</w:t>
      </w:r>
      <w:r w:rsidR="00135821" w:rsidRPr="00081F3F">
        <w:t xml:space="preserve"> года</w:t>
      </w:r>
      <w:r w:rsidRPr="00081F3F">
        <w:t>);</w:t>
      </w:r>
    </w:p>
    <w:p w:rsidR="00426AA3" w:rsidRPr="00081F3F" w:rsidRDefault="00426AA3" w:rsidP="00A70B2A">
      <w:pPr>
        <w:widowControl w:val="0"/>
        <w:autoSpaceDE w:val="0"/>
        <w:autoSpaceDN w:val="0"/>
        <w:adjustRightInd w:val="0"/>
        <w:ind w:firstLine="567"/>
        <w:jc w:val="both"/>
      </w:pPr>
      <w:r w:rsidRPr="00081F3F">
        <w:t xml:space="preserve">- Федеральный </w:t>
      </w:r>
      <w:hyperlink r:id="rId18" w:history="1">
        <w:r w:rsidRPr="00081F3F">
          <w:rPr>
            <w:rStyle w:val="a5"/>
            <w:color w:val="auto"/>
            <w:u w:val="none"/>
          </w:rPr>
          <w:t>закон</w:t>
        </w:r>
      </w:hyperlink>
      <w:r w:rsidRPr="00081F3F">
        <w:t xml:space="preserve"> от 21.07.1997</w:t>
      </w:r>
      <w:r w:rsidR="00135821" w:rsidRPr="00081F3F">
        <w:t xml:space="preserve"> года</w:t>
      </w:r>
      <w:r w:rsidRPr="00081F3F">
        <w:t xml:space="preserve"> </w:t>
      </w:r>
      <w:r w:rsidR="002F020E" w:rsidRPr="00081F3F">
        <w:t>№</w:t>
      </w:r>
      <w:r w:rsidRPr="00081F3F">
        <w:t xml:space="preserve">122-ФЗ «О государственной регистрации прав на недвижимое имущество и сделок с ним» («Российская газета», </w:t>
      </w:r>
      <w:r w:rsidR="002F020E" w:rsidRPr="00081F3F">
        <w:t>№</w:t>
      </w:r>
      <w:r w:rsidRPr="00081F3F">
        <w:t>145 от 30.07.1997</w:t>
      </w:r>
      <w:r w:rsidR="00135821" w:rsidRPr="00081F3F">
        <w:t xml:space="preserve"> года</w:t>
      </w:r>
      <w:r w:rsidRPr="00081F3F">
        <w:t>);</w:t>
      </w:r>
    </w:p>
    <w:p w:rsidR="00426AA3" w:rsidRPr="00081F3F" w:rsidRDefault="00426AA3" w:rsidP="00A70B2A">
      <w:pPr>
        <w:widowControl w:val="0"/>
        <w:autoSpaceDE w:val="0"/>
        <w:autoSpaceDN w:val="0"/>
        <w:adjustRightInd w:val="0"/>
        <w:ind w:firstLine="567"/>
        <w:jc w:val="both"/>
      </w:pPr>
      <w:r w:rsidRPr="00081F3F">
        <w:t xml:space="preserve">- Федеральный </w:t>
      </w:r>
      <w:hyperlink r:id="rId19" w:history="1">
        <w:r w:rsidRPr="00081F3F">
          <w:rPr>
            <w:rStyle w:val="a5"/>
            <w:color w:val="auto"/>
            <w:u w:val="none"/>
          </w:rPr>
          <w:t>закон</w:t>
        </w:r>
      </w:hyperlink>
      <w:r w:rsidRPr="00081F3F">
        <w:t xml:space="preserve"> от 24.07.2007</w:t>
      </w:r>
      <w:r w:rsidR="00135821" w:rsidRPr="00081F3F">
        <w:t xml:space="preserve"> года</w:t>
      </w:r>
      <w:r w:rsidRPr="00081F3F">
        <w:t xml:space="preserve"> </w:t>
      </w:r>
      <w:r w:rsidR="002F020E" w:rsidRPr="00081F3F">
        <w:t>№</w:t>
      </w:r>
      <w:r w:rsidRPr="00081F3F">
        <w:t xml:space="preserve">221-ФЗ «О государственном кадастре недвижимости» («Российская газета», </w:t>
      </w:r>
      <w:r w:rsidR="002F020E" w:rsidRPr="00081F3F">
        <w:t>№</w:t>
      </w:r>
      <w:r w:rsidRPr="00081F3F">
        <w:t>165 от 01.08.2007</w:t>
      </w:r>
      <w:r w:rsidR="00CF11DB" w:rsidRPr="00081F3F">
        <w:t xml:space="preserve"> года</w:t>
      </w:r>
      <w:r w:rsidRPr="00081F3F">
        <w:t>);</w:t>
      </w:r>
    </w:p>
    <w:p w:rsidR="00426AA3" w:rsidRPr="00081F3F" w:rsidRDefault="00426AA3" w:rsidP="00A70B2A">
      <w:pPr>
        <w:widowControl w:val="0"/>
        <w:autoSpaceDE w:val="0"/>
        <w:autoSpaceDN w:val="0"/>
        <w:adjustRightInd w:val="0"/>
        <w:ind w:firstLine="567"/>
        <w:jc w:val="both"/>
      </w:pPr>
      <w:r w:rsidRPr="00081F3F">
        <w:t xml:space="preserve">- Федеральный </w:t>
      </w:r>
      <w:hyperlink r:id="rId20" w:history="1">
        <w:r w:rsidRPr="00081F3F">
          <w:rPr>
            <w:rStyle w:val="a5"/>
            <w:color w:val="auto"/>
            <w:u w:val="none"/>
          </w:rPr>
          <w:t>закон</w:t>
        </w:r>
      </w:hyperlink>
      <w:r w:rsidRPr="00081F3F">
        <w:t xml:space="preserve"> от 27.07.2010</w:t>
      </w:r>
      <w:r w:rsidR="00CF11DB" w:rsidRPr="00081F3F">
        <w:t xml:space="preserve"> года</w:t>
      </w:r>
      <w:r w:rsidRPr="00081F3F">
        <w:t xml:space="preserve"> </w:t>
      </w:r>
      <w:r w:rsidR="002F020E" w:rsidRPr="00081F3F">
        <w:t>№</w:t>
      </w:r>
      <w:r w:rsidRPr="00081F3F">
        <w:t xml:space="preserve">210-ФЗ «Об организации предоставления государственных и муниципальных услуг» («Российская газета», </w:t>
      </w:r>
      <w:r w:rsidR="002F020E" w:rsidRPr="00081F3F">
        <w:t>№</w:t>
      </w:r>
      <w:r w:rsidRPr="00081F3F">
        <w:t>168 от 30.07.2010</w:t>
      </w:r>
      <w:r w:rsidR="00CF11DB" w:rsidRPr="00081F3F">
        <w:t xml:space="preserve"> года</w:t>
      </w:r>
      <w:r w:rsidRPr="00081F3F">
        <w:t>);</w:t>
      </w:r>
    </w:p>
    <w:p w:rsidR="00426AA3" w:rsidRPr="00081F3F" w:rsidRDefault="00426AA3" w:rsidP="00A70B2A">
      <w:pPr>
        <w:widowControl w:val="0"/>
        <w:autoSpaceDE w:val="0"/>
        <w:autoSpaceDN w:val="0"/>
        <w:adjustRightInd w:val="0"/>
        <w:ind w:firstLine="567"/>
        <w:jc w:val="both"/>
      </w:pPr>
      <w:r w:rsidRPr="00081F3F">
        <w:t xml:space="preserve">- Федеральный </w:t>
      </w:r>
      <w:hyperlink r:id="rId21" w:history="1">
        <w:r w:rsidRPr="00081F3F">
          <w:rPr>
            <w:rStyle w:val="a5"/>
            <w:color w:val="auto"/>
            <w:u w:val="none"/>
          </w:rPr>
          <w:t>закон</w:t>
        </w:r>
      </w:hyperlink>
      <w:r w:rsidRPr="00081F3F">
        <w:t xml:space="preserve"> от 06.10.2003</w:t>
      </w:r>
      <w:r w:rsidR="00CF11DB" w:rsidRPr="00081F3F">
        <w:t xml:space="preserve"> года</w:t>
      </w:r>
      <w:r w:rsidRPr="00081F3F">
        <w:t xml:space="preserve"> </w:t>
      </w:r>
      <w:r w:rsidR="002F020E" w:rsidRPr="00081F3F">
        <w:t>№</w:t>
      </w:r>
      <w:r w:rsidRPr="00081F3F">
        <w:t xml:space="preserve">131-ФЗ «Об общих принципах организации местного самоуправления в Российской Федерации» («Российская газета», </w:t>
      </w:r>
      <w:r w:rsidR="002F020E" w:rsidRPr="00081F3F">
        <w:t>№</w:t>
      </w:r>
      <w:r w:rsidRPr="00081F3F">
        <w:t>202 от 08.10.2003</w:t>
      </w:r>
      <w:r w:rsidR="00CF11DB" w:rsidRPr="00081F3F">
        <w:t xml:space="preserve"> года</w:t>
      </w:r>
      <w:r w:rsidRPr="00081F3F">
        <w:t>);</w:t>
      </w:r>
    </w:p>
    <w:p w:rsidR="00426AA3" w:rsidRPr="00081F3F" w:rsidRDefault="00426AA3" w:rsidP="00A70B2A">
      <w:pPr>
        <w:widowControl w:val="0"/>
        <w:autoSpaceDE w:val="0"/>
        <w:autoSpaceDN w:val="0"/>
        <w:adjustRightInd w:val="0"/>
        <w:ind w:firstLine="567"/>
        <w:jc w:val="both"/>
      </w:pPr>
      <w:r w:rsidRPr="00081F3F">
        <w:t>-</w:t>
      </w:r>
      <w:r w:rsidR="00785EAE" w:rsidRPr="00081F3F">
        <w:t xml:space="preserve"> </w:t>
      </w:r>
      <w:r w:rsidRPr="00081F3F">
        <w:t>Федеральный закон от 28.12.2013</w:t>
      </w:r>
      <w:r w:rsidR="00CF11DB" w:rsidRPr="00081F3F">
        <w:t xml:space="preserve"> года</w:t>
      </w:r>
      <w:r w:rsidRPr="00081F3F">
        <w:t xml:space="preserve"> </w:t>
      </w:r>
      <w:r w:rsidR="002F020E" w:rsidRPr="00081F3F">
        <w:t>№</w:t>
      </w:r>
      <w:r w:rsidRPr="00081F3F">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12.05.2014</w:t>
      </w:r>
      <w:r w:rsidR="00CF11DB" w:rsidRPr="00081F3F">
        <w:t xml:space="preserve"> года</w:t>
      </w:r>
      <w:r w:rsidRPr="00081F3F">
        <w:t xml:space="preserve">, </w:t>
      </w:r>
      <w:r w:rsidR="002F020E" w:rsidRPr="00081F3F">
        <w:t>№</w:t>
      </w:r>
      <w:r w:rsidRPr="00081F3F">
        <w:t>19, ст.2437).</w:t>
      </w:r>
    </w:p>
    <w:p w:rsidR="00426AA3" w:rsidRPr="00081F3F" w:rsidRDefault="00426AA3" w:rsidP="00A70B2A">
      <w:pPr>
        <w:widowControl w:val="0"/>
        <w:autoSpaceDE w:val="0"/>
        <w:autoSpaceDN w:val="0"/>
        <w:adjustRightInd w:val="0"/>
        <w:ind w:firstLine="567"/>
        <w:jc w:val="both"/>
      </w:pPr>
      <w:r w:rsidRPr="00081F3F">
        <w:t>-</w:t>
      </w:r>
      <w:r w:rsidR="00785EAE" w:rsidRPr="00081F3F">
        <w:t xml:space="preserve"> </w:t>
      </w:r>
      <w:r w:rsidRPr="00081F3F">
        <w:t>Постановление  Правительства РФ от 22.05.2015</w:t>
      </w:r>
      <w:r w:rsidR="00CF11DB" w:rsidRPr="00081F3F">
        <w:t xml:space="preserve"> года </w:t>
      </w:r>
      <w:r w:rsidR="002F020E" w:rsidRPr="00081F3F">
        <w:t>№</w:t>
      </w:r>
      <w:r w:rsidRPr="00081F3F">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w:t>
      </w:r>
      <w:r w:rsidR="00CF11DB" w:rsidRPr="00081F3F">
        <w:t xml:space="preserve"> года</w:t>
      </w:r>
      <w:r w:rsidRPr="00081F3F">
        <w:t xml:space="preserve"> №22, ст.3227);</w:t>
      </w:r>
    </w:p>
    <w:p w:rsidR="00426AA3" w:rsidRPr="00081F3F" w:rsidRDefault="00426AA3" w:rsidP="00A70B2A">
      <w:pPr>
        <w:autoSpaceDE w:val="0"/>
        <w:autoSpaceDN w:val="0"/>
        <w:adjustRightInd w:val="0"/>
        <w:ind w:firstLine="567"/>
        <w:jc w:val="both"/>
      </w:pPr>
      <w:r w:rsidRPr="00081F3F">
        <w:t>- Постановление  Правительства РФ от 19.11.2014</w:t>
      </w:r>
      <w:r w:rsidR="00CF11DB" w:rsidRPr="00081F3F">
        <w:t xml:space="preserve"> года</w:t>
      </w:r>
      <w:r w:rsidRPr="00081F3F">
        <w:t xml:space="preserve"> </w:t>
      </w:r>
      <w:r w:rsidR="002F020E" w:rsidRPr="00081F3F">
        <w:t>№</w:t>
      </w:r>
      <w:r w:rsidRPr="00081F3F">
        <w:t>1221 «Об утверждении Правил присвоения, изменения и аннулирования адресов» (Собрание законодательства Российской Федерации, 01.12.2014</w:t>
      </w:r>
      <w:r w:rsidR="00CF11DB" w:rsidRPr="00081F3F">
        <w:t xml:space="preserve"> года</w:t>
      </w:r>
      <w:r w:rsidRPr="00081F3F">
        <w:t xml:space="preserve"> №48, ст.6861);</w:t>
      </w:r>
    </w:p>
    <w:p w:rsidR="00426AA3" w:rsidRPr="00081F3F" w:rsidRDefault="00426AA3" w:rsidP="00A70B2A">
      <w:pPr>
        <w:pStyle w:val="ConsPlusNormal"/>
        <w:ind w:firstLine="567"/>
        <w:jc w:val="both"/>
        <w:rPr>
          <w:rFonts w:ascii="Times New Roman" w:hAnsi="Times New Roman" w:cs="Times New Roman"/>
          <w:sz w:val="24"/>
          <w:szCs w:val="24"/>
        </w:rPr>
      </w:pPr>
      <w:r w:rsidRPr="00081F3F">
        <w:rPr>
          <w:rFonts w:ascii="Times New Roman" w:hAnsi="Times New Roman" w:cs="Times New Roman"/>
          <w:sz w:val="24"/>
          <w:szCs w:val="24"/>
        </w:rPr>
        <w:lastRenderedPageBreak/>
        <w:t>- Постановление Правительства РФ от 30.04.2014</w:t>
      </w:r>
      <w:r w:rsidR="00CF11DB" w:rsidRPr="00081F3F">
        <w:rPr>
          <w:rFonts w:ascii="Times New Roman" w:hAnsi="Times New Roman" w:cs="Times New Roman"/>
          <w:sz w:val="24"/>
          <w:szCs w:val="24"/>
        </w:rPr>
        <w:t xml:space="preserve"> года</w:t>
      </w:r>
      <w:r w:rsidRPr="00081F3F">
        <w:rPr>
          <w:rFonts w:ascii="Times New Roman" w:hAnsi="Times New Roman" w:cs="Times New Roman"/>
          <w:sz w:val="24"/>
          <w:szCs w:val="24"/>
        </w:rPr>
        <w:t xml:space="preserve"> </w:t>
      </w:r>
      <w:r w:rsidR="002F020E" w:rsidRPr="00081F3F">
        <w:rPr>
          <w:rFonts w:ascii="Times New Roman" w:hAnsi="Times New Roman" w:cs="Times New Roman"/>
          <w:sz w:val="24"/>
          <w:szCs w:val="24"/>
        </w:rPr>
        <w:t>№</w:t>
      </w:r>
      <w:r w:rsidRPr="00081F3F">
        <w:rPr>
          <w:rFonts w:ascii="Times New Roman" w:hAnsi="Times New Roman" w:cs="Times New Roman"/>
          <w:sz w:val="24"/>
          <w:szCs w:val="24"/>
        </w:rPr>
        <w:t>403 «Об исчерпывающем перечне процедур в сфере жилищного строительства» (Собрание законодательства РФ, 12.05.2014</w:t>
      </w:r>
      <w:r w:rsidR="008F4DAF" w:rsidRPr="00081F3F">
        <w:rPr>
          <w:rFonts w:ascii="Times New Roman" w:hAnsi="Times New Roman" w:cs="Times New Roman"/>
          <w:sz w:val="24"/>
          <w:szCs w:val="24"/>
        </w:rPr>
        <w:t xml:space="preserve"> года</w:t>
      </w:r>
      <w:r w:rsidRPr="00081F3F">
        <w:rPr>
          <w:rFonts w:ascii="Times New Roman" w:hAnsi="Times New Roman" w:cs="Times New Roman"/>
          <w:sz w:val="24"/>
          <w:szCs w:val="24"/>
        </w:rPr>
        <w:t xml:space="preserve">, </w:t>
      </w:r>
      <w:r w:rsidR="002F020E" w:rsidRPr="00081F3F">
        <w:rPr>
          <w:rFonts w:ascii="Times New Roman" w:hAnsi="Times New Roman" w:cs="Times New Roman"/>
          <w:sz w:val="24"/>
          <w:szCs w:val="24"/>
        </w:rPr>
        <w:t>№</w:t>
      </w:r>
      <w:r w:rsidRPr="00081F3F">
        <w:rPr>
          <w:rFonts w:ascii="Times New Roman" w:hAnsi="Times New Roman" w:cs="Times New Roman"/>
          <w:sz w:val="24"/>
          <w:szCs w:val="24"/>
        </w:rPr>
        <w:t>19, ст.2437);</w:t>
      </w:r>
    </w:p>
    <w:p w:rsidR="00426AA3" w:rsidRPr="00081F3F" w:rsidRDefault="00426AA3" w:rsidP="00A70B2A">
      <w:pPr>
        <w:pStyle w:val="a9"/>
        <w:numPr>
          <w:ilvl w:val="0"/>
          <w:numId w:val="4"/>
        </w:numPr>
        <w:tabs>
          <w:tab w:val="left" w:pos="709"/>
        </w:tabs>
        <w:autoSpaceDE w:val="0"/>
        <w:autoSpaceDN w:val="0"/>
        <w:adjustRightInd w:val="0"/>
        <w:ind w:left="0" w:firstLine="567"/>
        <w:contextualSpacing w:val="0"/>
        <w:jc w:val="both"/>
      </w:pPr>
      <w:r w:rsidRPr="00081F3F">
        <w:t>Постановление Правительства РФ от 25.06.2012</w:t>
      </w:r>
      <w:r w:rsidR="008F4DAF" w:rsidRPr="00081F3F">
        <w:t xml:space="preserve"> года</w:t>
      </w:r>
      <w:r w:rsidRPr="00081F3F">
        <w:t xml:space="preserve"> </w:t>
      </w:r>
      <w:r w:rsidR="002F020E" w:rsidRPr="00081F3F">
        <w:t>№</w:t>
      </w:r>
      <w:r w:rsidRPr="00081F3F">
        <w:t>634 (ред. от 28.10.2013</w:t>
      </w:r>
      <w:r w:rsidR="008F4DAF" w:rsidRPr="00081F3F">
        <w:t xml:space="preserve"> года</w:t>
      </w:r>
      <w:r w:rsidRPr="00081F3F">
        <w:t>)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r w:rsidR="008F4DAF" w:rsidRPr="00081F3F">
        <w:t xml:space="preserve"> года</w:t>
      </w:r>
      <w:r w:rsidRPr="00081F3F">
        <w:t>);</w:t>
      </w:r>
    </w:p>
    <w:p w:rsidR="00426AA3" w:rsidRPr="00081F3F" w:rsidRDefault="00426AA3" w:rsidP="00381393">
      <w:pPr>
        <w:pStyle w:val="ConsPlusNormal"/>
        <w:ind w:firstLine="567"/>
        <w:jc w:val="both"/>
        <w:rPr>
          <w:rFonts w:ascii="Times New Roman" w:hAnsi="Times New Roman" w:cs="Times New Roman"/>
          <w:sz w:val="24"/>
          <w:szCs w:val="24"/>
        </w:rPr>
      </w:pPr>
      <w:r w:rsidRPr="00081F3F">
        <w:rPr>
          <w:rFonts w:ascii="Times New Roman" w:hAnsi="Times New Roman" w:cs="Times New Roman"/>
          <w:sz w:val="24"/>
          <w:szCs w:val="24"/>
        </w:rPr>
        <w:t>- Приказ Министерства Финансов Российской Федерации от 11.12.2014</w:t>
      </w:r>
      <w:r w:rsidR="008F4DAF" w:rsidRPr="00081F3F">
        <w:rPr>
          <w:rFonts w:ascii="Times New Roman" w:hAnsi="Times New Roman" w:cs="Times New Roman"/>
          <w:sz w:val="24"/>
          <w:szCs w:val="24"/>
        </w:rPr>
        <w:t xml:space="preserve"> года</w:t>
      </w:r>
      <w:r w:rsidRPr="00081F3F">
        <w:rPr>
          <w:rFonts w:ascii="Times New Roman" w:hAnsi="Times New Roman" w:cs="Times New Roman"/>
          <w:sz w:val="24"/>
          <w:szCs w:val="24"/>
        </w:rPr>
        <w:t xml:space="preserve"> </w:t>
      </w:r>
      <w:r w:rsidR="002F020E" w:rsidRPr="00081F3F">
        <w:rPr>
          <w:rFonts w:ascii="Times New Roman" w:hAnsi="Times New Roman" w:cs="Times New Roman"/>
          <w:sz w:val="24"/>
          <w:szCs w:val="24"/>
        </w:rPr>
        <w:t>№</w:t>
      </w:r>
      <w:r w:rsidRPr="00081F3F">
        <w:rPr>
          <w:rFonts w:ascii="Times New Roman" w:hAnsi="Times New Roman" w:cs="Times New Roman"/>
          <w:sz w:val="24"/>
          <w:szCs w:val="24"/>
        </w:rPr>
        <w:t>146 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r w:rsidR="008F4DAF" w:rsidRPr="00081F3F">
        <w:rPr>
          <w:rFonts w:ascii="Times New Roman" w:hAnsi="Times New Roman" w:cs="Times New Roman"/>
          <w:sz w:val="24"/>
          <w:szCs w:val="24"/>
        </w:rPr>
        <w:t xml:space="preserve"> года</w:t>
      </w:r>
      <w:r w:rsidRPr="00081F3F">
        <w:rPr>
          <w:rFonts w:ascii="Times New Roman" w:hAnsi="Times New Roman" w:cs="Times New Roman"/>
          <w:sz w:val="24"/>
          <w:szCs w:val="24"/>
        </w:rPr>
        <w:t>).</w:t>
      </w:r>
    </w:p>
    <w:p w:rsidR="00426AA3" w:rsidRPr="00081F3F" w:rsidRDefault="00426AA3" w:rsidP="002A7F2C">
      <w:pPr>
        <w:widowControl w:val="0"/>
        <w:autoSpaceDE w:val="0"/>
        <w:autoSpaceDN w:val="0"/>
        <w:adjustRightInd w:val="0"/>
        <w:ind w:firstLine="567"/>
        <w:jc w:val="both"/>
      </w:pPr>
      <w:r w:rsidRPr="00081F3F">
        <w:t>2.6. Исчерпывающий перечень документов, необходимых в соответствии с нормативными правовыми актами для предоставления муниципальной услуги:</w:t>
      </w:r>
    </w:p>
    <w:p w:rsidR="00426AA3" w:rsidRPr="00081F3F" w:rsidRDefault="00426AA3" w:rsidP="002A7F2C">
      <w:pPr>
        <w:widowControl w:val="0"/>
        <w:autoSpaceDE w:val="0"/>
        <w:autoSpaceDN w:val="0"/>
        <w:adjustRightInd w:val="0"/>
        <w:ind w:firstLine="567"/>
        <w:jc w:val="both"/>
      </w:pPr>
      <w:r w:rsidRPr="00081F3F">
        <w:t>2.6.1. Заявление о присвоении, изменении и аннулировании адреса (далее</w:t>
      </w:r>
      <w:r w:rsidR="002A7F2C" w:rsidRPr="00081F3F">
        <w:t xml:space="preserve"> – З</w:t>
      </w:r>
      <w:r w:rsidRPr="00081F3F">
        <w:t>аявление) по форме утвержденной приказом Министерства Финансов Российской Федерации от 11 декабря 2014</w:t>
      </w:r>
      <w:r w:rsidR="00081F3F" w:rsidRPr="00081F3F">
        <w:t xml:space="preserve"> года</w:t>
      </w:r>
      <w:r w:rsidRPr="00081F3F">
        <w:t xml:space="preserve"> </w:t>
      </w:r>
      <w:r w:rsidR="002F020E" w:rsidRPr="00081F3F">
        <w:t>№</w:t>
      </w:r>
      <w:r w:rsidRPr="00081F3F">
        <w:t>146</w:t>
      </w:r>
      <w:r w:rsidR="00081F3F" w:rsidRPr="00081F3F">
        <w:t xml:space="preserve"> </w:t>
      </w:r>
      <w:r w:rsidRPr="00081F3F">
        <w:t xml:space="preserve">н. Форма заявления приводится в </w:t>
      </w:r>
      <w:r w:rsidR="00E14684">
        <w:t>П</w:t>
      </w:r>
      <w:r w:rsidRPr="00081F3F">
        <w:t xml:space="preserve">риложении </w:t>
      </w:r>
      <w:r w:rsidR="002F020E" w:rsidRPr="00081F3F">
        <w:t>№</w:t>
      </w:r>
      <w:r w:rsidR="00E14684">
        <w:t xml:space="preserve">2 </w:t>
      </w:r>
      <w:r w:rsidRPr="00081F3F">
        <w:t>к настоящему Административному регламенту.</w:t>
      </w:r>
    </w:p>
    <w:p w:rsidR="00426AA3" w:rsidRPr="00996585" w:rsidRDefault="00426AA3" w:rsidP="002A7F2C">
      <w:pPr>
        <w:widowControl w:val="0"/>
        <w:autoSpaceDE w:val="0"/>
        <w:autoSpaceDN w:val="0"/>
        <w:adjustRightInd w:val="0"/>
        <w:ind w:firstLine="567"/>
        <w:jc w:val="both"/>
      </w:pPr>
      <w:r w:rsidRPr="00996585">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26AA3" w:rsidRPr="00996585" w:rsidRDefault="00426AA3" w:rsidP="002A7F2C">
      <w:pPr>
        <w:widowControl w:val="0"/>
        <w:autoSpaceDE w:val="0"/>
        <w:autoSpaceDN w:val="0"/>
        <w:adjustRightInd w:val="0"/>
        <w:ind w:firstLine="567"/>
        <w:jc w:val="both"/>
        <w:rPr>
          <w:color w:val="FF0000"/>
        </w:rPr>
      </w:pPr>
      <w:proofErr w:type="gramStart"/>
      <w:r w:rsidRPr="00996585">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26AA3" w:rsidRPr="00996585" w:rsidRDefault="00426AA3" w:rsidP="002A7F2C">
      <w:pPr>
        <w:widowControl w:val="0"/>
        <w:autoSpaceDE w:val="0"/>
        <w:autoSpaceDN w:val="0"/>
        <w:adjustRightInd w:val="0"/>
        <w:ind w:firstLine="567"/>
        <w:jc w:val="both"/>
      </w:pPr>
      <w:r w:rsidRPr="00996585">
        <w:t>2.7. Заявители (представители заявителя) при подаче заявления вправе приложить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26AA3" w:rsidRPr="00996585" w:rsidRDefault="00426AA3" w:rsidP="002A7F2C">
      <w:pPr>
        <w:autoSpaceDE w:val="0"/>
        <w:autoSpaceDN w:val="0"/>
        <w:adjustRightInd w:val="0"/>
        <w:ind w:firstLine="567"/>
        <w:jc w:val="both"/>
      </w:pPr>
      <w:r w:rsidRPr="00996585">
        <w:t xml:space="preserve">2.7.1. </w:t>
      </w:r>
      <w:r w:rsidR="00DE11D5">
        <w:t>П</w:t>
      </w:r>
      <w:r w:rsidRPr="00996585">
        <w:t>равоустанавливающие и (или) правоудостоверяющие документы на объект (объекты) адресации;</w:t>
      </w:r>
    </w:p>
    <w:p w:rsidR="00426AA3" w:rsidRPr="00996585" w:rsidRDefault="00DE11D5" w:rsidP="002A7F2C">
      <w:pPr>
        <w:autoSpaceDE w:val="0"/>
        <w:autoSpaceDN w:val="0"/>
        <w:adjustRightInd w:val="0"/>
        <w:ind w:firstLine="567"/>
        <w:jc w:val="both"/>
      </w:pPr>
      <w:r>
        <w:t>2.7.2. К</w:t>
      </w:r>
      <w:r w:rsidR="00426AA3" w:rsidRPr="00996585">
        <w:t>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26AA3" w:rsidRPr="00996585" w:rsidRDefault="00DE11D5" w:rsidP="002A7F2C">
      <w:pPr>
        <w:autoSpaceDE w:val="0"/>
        <w:autoSpaceDN w:val="0"/>
        <w:adjustRightInd w:val="0"/>
        <w:ind w:firstLine="567"/>
        <w:jc w:val="both"/>
      </w:pPr>
      <w:r>
        <w:t>2.7.3. Р</w:t>
      </w:r>
      <w:r w:rsidR="00426AA3" w:rsidRPr="00996585">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26AA3" w:rsidRPr="00996585" w:rsidRDefault="00426AA3" w:rsidP="002A7F2C">
      <w:pPr>
        <w:autoSpaceDE w:val="0"/>
        <w:autoSpaceDN w:val="0"/>
        <w:adjustRightInd w:val="0"/>
        <w:ind w:firstLine="567"/>
        <w:jc w:val="both"/>
      </w:pPr>
      <w:r w:rsidRPr="00996585">
        <w:t xml:space="preserve">2.7.4. </w:t>
      </w:r>
      <w:r w:rsidR="00DE11D5">
        <w:t>С</w:t>
      </w:r>
      <w:r w:rsidRPr="00996585">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26AA3" w:rsidRPr="00996585" w:rsidRDefault="00DE11D5" w:rsidP="002A7F2C">
      <w:pPr>
        <w:autoSpaceDE w:val="0"/>
        <w:autoSpaceDN w:val="0"/>
        <w:adjustRightInd w:val="0"/>
        <w:ind w:firstLine="567"/>
        <w:jc w:val="both"/>
      </w:pPr>
      <w:r>
        <w:t>2.7.5. К</w:t>
      </w:r>
      <w:r w:rsidR="00426AA3" w:rsidRPr="00996585">
        <w:t>адастровый паспорт объекта адресации (в случае присвоения адреса объекту адресации, поставленному на кадастровый учет);</w:t>
      </w:r>
    </w:p>
    <w:p w:rsidR="00426AA3" w:rsidRPr="00996585" w:rsidRDefault="00DE11D5" w:rsidP="002A7F2C">
      <w:pPr>
        <w:autoSpaceDE w:val="0"/>
        <w:autoSpaceDN w:val="0"/>
        <w:adjustRightInd w:val="0"/>
        <w:ind w:firstLine="567"/>
        <w:jc w:val="both"/>
      </w:pPr>
      <w:r>
        <w:t>2.7.6. Р</w:t>
      </w:r>
      <w:r w:rsidR="00426AA3" w:rsidRPr="00996585">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26AA3" w:rsidRPr="00996585" w:rsidRDefault="00DE11D5" w:rsidP="002A7F2C">
      <w:pPr>
        <w:autoSpaceDE w:val="0"/>
        <w:autoSpaceDN w:val="0"/>
        <w:adjustRightInd w:val="0"/>
        <w:ind w:firstLine="567"/>
        <w:jc w:val="both"/>
      </w:pPr>
      <w:r>
        <w:t>2.7.7. А</w:t>
      </w:r>
      <w:r w:rsidR="00426AA3" w:rsidRPr="00996585">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26AA3" w:rsidRPr="00996585" w:rsidRDefault="00426AA3" w:rsidP="002A7F2C">
      <w:pPr>
        <w:widowControl w:val="0"/>
        <w:autoSpaceDE w:val="0"/>
        <w:autoSpaceDN w:val="0"/>
        <w:adjustRightInd w:val="0"/>
        <w:ind w:firstLine="567"/>
        <w:jc w:val="both"/>
      </w:pPr>
      <w:r w:rsidRPr="00996585">
        <w:t xml:space="preserve">2.7.8. </w:t>
      </w:r>
      <w:r w:rsidR="00DE11D5">
        <w:t>К</w:t>
      </w:r>
      <w:r w:rsidRPr="00996585">
        <w:t>адастровая выписка об объекте недвижимости, который снят с учета (в случае аннулирования адреса объекта адресации);</w:t>
      </w:r>
    </w:p>
    <w:p w:rsidR="00426AA3" w:rsidRPr="00996585" w:rsidRDefault="00426AA3" w:rsidP="002A7F2C">
      <w:pPr>
        <w:widowControl w:val="0"/>
        <w:autoSpaceDE w:val="0"/>
        <w:autoSpaceDN w:val="0"/>
        <w:adjustRightInd w:val="0"/>
        <w:ind w:firstLine="567"/>
        <w:jc w:val="both"/>
      </w:pPr>
      <w:r w:rsidRPr="00996585">
        <w:lastRenderedPageBreak/>
        <w:t xml:space="preserve">2.7.9. </w:t>
      </w:r>
      <w:r w:rsidR="00DE11D5">
        <w:t>У</w:t>
      </w:r>
      <w:r w:rsidRPr="00996585">
        <w:t>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426AA3" w:rsidRPr="00996585" w:rsidRDefault="00426AA3" w:rsidP="002A7F2C">
      <w:pPr>
        <w:widowControl w:val="0"/>
        <w:autoSpaceDE w:val="0"/>
        <w:autoSpaceDN w:val="0"/>
        <w:adjustRightInd w:val="0"/>
        <w:ind w:firstLine="567"/>
        <w:jc w:val="both"/>
      </w:pPr>
      <w:r w:rsidRPr="00996585">
        <w:t>Документы, указанные в настоящем 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26AA3" w:rsidRPr="00996585" w:rsidRDefault="00426AA3" w:rsidP="00426AA3">
      <w:pPr>
        <w:widowControl w:val="0"/>
        <w:autoSpaceDE w:val="0"/>
        <w:autoSpaceDN w:val="0"/>
        <w:adjustRightInd w:val="0"/>
        <w:ind w:firstLine="567"/>
        <w:jc w:val="both"/>
      </w:pPr>
      <w:r w:rsidRPr="00996585">
        <w:t>2.8. При предоставлении муниципальной услуги запрещено требовать от заявителя:</w:t>
      </w:r>
    </w:p>
    <w:p w:rsidR="00426AA3" w:rsidRPr="00996585" w:rsidRDefault="00426AA3" w:rsidP="00426AA3">
      <w:pPr>
        <w:widowControl w:val="0"/>
        <w:autoSpaceDE w:val="0"/>
        <w:autoSpaceDN w:val="0"/>
        <w:adjustRightInd w:val="0"/>
        <w:ind w:firstLine="567"/>
        <w:jc w:val="both"/>
      </w:pPr>
      <w:r w:rsidRPr="0099658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6AA3" w:rsidRPr="00996585" w:rsidRDefault="00426AA3" w:rsidP="00426AA3">
      <w:pPr>
        <w:widowControl w:val="0"/>
        <w:autoSpaceDE w:val="0"/>
        <w:autoSpaceDN w:val="0"/>
        <w:adjustRightInd w:val="0"/>
        <w:ind w:firstLine="567"/>
        <w:jc w:val="both"/>
      </w:pPr>
      <w:proofErr w:type="gramStart"/>
      <w:r w:rsidRPr="00996585">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96585">
        <w:t xml:space="preserve"> 6 статьи 7 Федерального закона от 27.07.2010</w:t>
      </w:r>
      <w:r w:rsidR="004C55E0" w:rsidRPr="004C55E0">
        <w:t xml:space="preserve"> </w:t>
      </w:r>
      <w:r w:rsidR="004C55E0">
        <w:t>года</w:t>
      </w:r>
      <w:r w:rsidRPr="00996585">
        <w:t xml:space="preserve"> №210-ФЗ «Об организации предоставления государственных и муниципальных услуг».</w:t>
      </w:r>
    </w:p>
    <w:p w:rsidR="00426AA3" w:rsidRPr="00996585" w:rsidRDefault="00426AA3" w:rsidP="00426AA3">
      <w:pPr>
        <w:widowControl w:val="0"/>
        <w:autoSpaceDE w:val="0"/>
        <w:autoSpaceDN w:val="0"/>
        <w:adjustRightInd w:val="0"/>
        <w:ind w:firstLine="567"/>
        <w:jc w:val="both"/>
      </w:pPr>
      <w:r w:rsidRPr="00996585">
        <w:t>Заявитель вправе по своей инициативе представить иные документы, которые он считает необходимыми.</w:t>
      </w:r>
    </w:p>
    <w:p w:rsidR="00426AA3" w:rsidRPr="00996585" w:rsidRDefault="00426AA3" w:rsidP="00426AA3">
      <w:pPr>
        <w:widowControl w:val="0"/>
        <w:autoSpaceDE w:val="0"/>
        <w:autoSpaceDN w:val="0"/>
        <w:adjustRightInd w:val="0"/>
        <w:ind w:firstLine="567"/>
        <w:jc w:val="both"/>
      </w:pPr>
      <w:r w:rsidRPr="00996585">
        <w:t>2.9.</w:t>
      </w:r>
      <w:r w:rsidR="004C55E0">
        <w:t xml:space="preserve"> </w:t>
      </w:r>
      <w:r w:rsidRPr="00996585">
        <w:t>Основаниями для отказа в приеме документов, необходимых для предоставления муниципальной услуги, являются:</w:t>
      </w:r>
    </w:p>
    <w:p w:rsidR="00426AA3" w:rsidRPr="00996585" w:rsidRDefault="00426AA3" w:rsidP="00426AA3">
      <w:pPr>
        <w:widowControl w:val="0"/>
        <w:autoSpaceDE w:val="0"/>
        <w:autoSpaceDN w:val="0"/>
        <w:adjustRightInd w:val="0"/>
        <w:ind w:firstLine="567"/>
        <w:jc w:val="both"/>
      </w:pPr>
      <w:r w:rsidRPr="00996585">
        <w:t>- при личном обращении,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индивидуального предпринимателя.</w:t>
      </w:r>
    </w:p>
    <w:p w:rsidR="00426AA3" w:rsidRPr="00996585" w:rsidRDefault="00426AA3" w:rsidP="00426AA3">
      <w:pPr>
        <w:widowControl w:val="0"/>
        <w:autoSpaceDE w:val="0"/>
        <w:autoSpaceDN w:val="0"/>
        <w:adjustRightInd w:val="0"/>
        <w:ind w:firstLine="567"/>
        <w:jc w:val="both"/>
      </w:pPr>
      <w:r w:rsidRPr="00996585">
        <w:t>2.10. Основания для приостановления предоставления муниципальной услуги не предусмотрены.</w:t>
      </w:r>
    </w:p>
    <w:p w:rsidR="00426AA3" w:rsidRPr="00CE1A02" w:rsidRDefault="00426AA3" w:rsidP="00426AA3">
      <w:pPr>
        <w:widowControl w:val="0"/>
        <w:autoSpaceDE w:val="0"/>
        <w:autoSpaceDN w:val="0"/>
        <w:adjustRightInd w:val="0"/>
        <w:ind w:firstLine="567"/>
        <w:jc w:val="both"/>
      </w:pPr>
      <w:r w:rsidRPr="00CE1A02">
        <w:t>2.11. Основания для отказа в предоставлении муниципальных услуг присвоение, изменение или аннулирования адреса:</w:t>
      </w:r>
    </w:p>
    <w:p w:rsidR="00426AA3" w:rsidRPr="00CE1A02" w:rsidRDefault="00426AA3" w:rsidP="00426AA3">
      <w:pPr>
        <w:widowControl w:val="0"/>
        <w:autoSpaceDE w:val="0"/>
        <w:autoSpaceDN w:val="0"/>
        <w:adjustRightInd w:val="0"/>
        <w:ind w:firstLine="567"/>
        <w:jc w:val="both"/>
      </w:pPr>
      <w:r w:rsidRPr="00CE1A02">
        <w:t xml:space="preserve">2.11.1. с заявлением о присвоении объекту адресации адреса обратилось лицо, не указанное в </w:t>
      </w:r>
      <w:hyperlink r:id="rId22" w:anchor="Par114" w:history="1">
        <w:r w:rsidRPr="00CE1A02">
          <w:rPr>
            <w:rStyle w:val="a5"/>
            <w:color w:val="auto"/>
            <w:u w:val="none"/>
          </w:rPr>
          <w:t>пунктах</w:t>
        </w:r>
      </w:hyperlink>
      <w:r w:rsidR="00AD0557">
        <w:t xml:space="preserve"> </w:t>
      </w:r>
      <w:r w:rsidRPr="00CE1A02">
        <w:t xml:space="preserve">1.5., 1.6., 1.7., 1.8. настоящего </w:t>
      </w:r>
      <w:r w:rsidR="00BE3720">
        <w:t xml:space="preserve">Административного </w:t>
      </w:r>
      <w:r w:rsidRPr="00CE1A02">
        <w:t>регламента;</w:t>
      </w:r>
    </w:p>
    <w:p w:rsidR="00426AA3" w:rsidRPr="00CE1A02" w:rsidRDefault="00426AA3" w:rsidP="00426AA3">
      <w:pPr>
        <w:widowControl w:val="0"/>
        <w:autoSpaceDE w:val="0"/>
        <w:autoSpaceDN w:val="0"/>
        <w:adjustRightInd w:val="0"/>
        <w:ind w:firstLine="567"/>
        <w:jc w:val="both"/>
      </w:pPr>
      <w:r w:rsidRPr="00CE1A02">
        <w:t xml:space="preserve">2.11.2. ответ на межведомственный запрос свидетельствует об отсутствии документа и (или) информации, </w:t>
      </w:r>
      <w:proofErr w:type="gramStart"/>
      <w:r w:rsidRPr="00CE1A02">
        <w:t>необходимых</w:t>
      </w:r>
      <w:proofErr w:type="gramEnd"/>
      <w:r w:rsidRPr="00CE1A02">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26AA3" w:rsidRPr="00CE1A02" w:rsidRDefault="00426AA3" w:rsidP="00426AA3">
      <w:pPr>
        <w:widowControl w:val="0"/>
        <w:autoSpaceDE w:val="0"/>
        <w:autoSpaceDN w:val="0"/>
        <w:adjustRightInd w:val="0"/>
        <w:ind w:firstLine="567"/>
        <w:jc w:val="both"/>
        <w:rPr>
          <w:bCs/>
        </w:rPr>
      </w:pPr>
      <w:r w:rsidRPr="00CE1A02">
        <w:rPr>
          <w:bCs/>
        </w:rPr>
        <w:t>2.11.3.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26AA3" w:rsidRPr="00CE1A02" w:rsidRDefault="00426AA3" w:rsidP="00426AA3">
      <w:pPr>
        <w:widowControl w:val="0"/>
        <w:autoSpaceDE w:val="0"/>
        <w:autoSpaceDN w:val="0"/>
        <w:adjustRightInd w:val="0"/>
        <w:ind w:firstLine="567"/>
        <w:jc w:val="both"/>
      </w:pPr>
      <w:r w:rsidRPr="00CE1A02">
        <w:t xml:space="preserve">2.11.4. отсутствуют случаи и условия для присвоения объекту адресации адреса или аннулирования его адреса, указанные в </w:t>
      </w:r>
      <w:hyperlink r:id="rId23" w:anchor="Par54" w:history="1">
        <w:r w:rsidRPr="00CE1A02">
          <w:rPr>
            <w:rStyle w:val="a5"/>
            <w:color w:val="auto"/>
            <w:u w:val="none"/>
          </w:rPr>
          <w:t>пунктах 5</w:t>
        </w:r>
      </w:hyperlink>
      <w:r w:rsidRPr="00CE1A02">
        <w:t xml:space="preserve">, </w:t>
      </w:r>
      <w:hyperlink r:id="rId24" w:anchor="Par61" w:history="1">
        <w:r w:rsidRPr="00CE1A02">
          <w:rPr>
            <w:rStyle w:val="a5"/>
            <w:color w:val="auto"/>
            <w:u w:val="none"/>
          </w:rPr>
          <w:t>8</w:t>
        </w:r>
      </w:hyperlink>
      <w:r w:rsidRPr="00CE1A02">
        <w:t>-</w:t>
      </w:r>
      <w:hyperlink r:id="rId25" w:anchor="Par73" w:history="1">
        <w:r w:rsidRPr="00CE1A02">
          <w:rPr>
            <w:rStyle w:val="a5"/>
            <w:color w:val="auto"/>
            <w:u w:val="none"/>
          </w:rPr>
          <w:t>11</w:t>
        </w:r>
      </w:hyperlink>
      <w:r w:rsidRPr="00CE1A02">
        <w:t xml:space="preserve"> и </w:t>
      </w:r>
      <w:hyperlink r:id="rId26" w:anchor="Par76" w:history="1">
        <w:r w:rsidRPr="00CE1A02">
          <w:rPr>
            <w:rStyle w:val="a5"/>
            <w:color w:val="auto"/>
            <w:u w:val="none"/>
          </w:rPr>
          <w:t>14</w:t>
        </w:r>
      </w:hyperlink>
      <w:r w:rsidRPr="00CE1A02">
        <w:t>-</w:t>
      </w:r>
      <w:hyperlink r:id="rId27" w:anchor="Par83" w:history="1">
        <w:r w:rsidRPr="00CE1A02">
          <w:rPr>
            <w:rStyle w:val="a5"/>
            <w:color w:val="auto"/>
            <w:u w:val="none"/>
          </w:rPr>
          <w:t>18</w:t>
        </w:r>
      </w:hyperlink>
      <w:r w:rsidRPr="00CE1A02">
        <w:t xml:space="preserve"> Правил присвоения, изменения и аннулирования адресов, утвержденных </w:t>
      </w:r>
      <w:r w:rsidR="004C55E0">
        <w:t>П</w:t>
      </w:r>
      <w:r w:rsidRPr="00CE1A02">
        <w:t>остановлением Правительства Российской Федерации от 19.11.2014</w:t>
      </w:r>
      <w:r w:rsidR="004C55E0" w:rsidRPr="004C55E0">
        <w:t xml:space="preserve"> </w:t>
      </w:r>
      <w:r w:rsidR="004C55E0">
        <w:t>года</w:t>
      </w:r>
      <w:r w:rsidRPr="00CE1A02">
        <w:t xml:space="preserve"> №1221.</w:t>
      </w:r>
    </w:p>
    <w:p w:rsidR="00426AA3" w:rsidRPr="00AD0557" w:rsidRDefault="00426AA3" w:rsidP="00426AA3">
      <w:pPr>
        <w:widowControl w:val="0"/>
        <w:autoSpaceDE w:val="0"/>
        <w:autoSpaceDN w:val="0"/>
        <w:adjustRightInd w:val="0"/>
        <w:ind w:firstLine="567"/>
        <w:jc w:val="both"/>
      </w:pPr>
      <w:r w:rsidRPr="00AD0557">
        <w:t>2.12. Перечни услуг, которые являются необходимыми и обязательными для предоставления муниципальной услуги, отсутствуют.</w:t>
      </w:r>
    </w:p>
    <w:p w:rsidR="00426AA3" w:rsidRPr="00AD0557" w:rsidRDefault="00426AA3" w:rsidP="00426AA3">
      <w:pPr>
        <w:widowControl w:val="0"/>
        <w:autoSpaceDE w:val="0"/>
        <w:autoSpaceDN w:val="0"/>
        <w:adjustRightInd w:val="0"/>
        <w:ind w:firstLine="567"/>
        <w:jc w:val="both"/>
      </w:pPr>
      <w:r w:rsidRPr="00AD0557">
        <w:t>2.13. Предоставление муниципальной услуги осуществляется бесплатно.</w:t>
      </w:r>
    </w:p>
    <w:p w:rsidR="00426AA3" w:rsidRPr="00AD0557" w:rsidRDefault="00426AA3" w:rsidP="00426AA3">
      <w:pPr>
        <w:widowControl w:val="0"/>
        <w:autoSpaceDE w:val="0"/>
        <w:autoSpaceDN w:val="0"/>
        <w:adjustRightInd w:val="0"/>
        <w:ind w:firstLine="567"/>
        <w:jc w:val="both"/>
      </w:pPr>
      <w:bookmarkStart w:id="2" w:name="Par153"/>
      <w:bookmarkEnd w:id="2"/>
      <w:r w:rsidRPr="00AD0557">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26AA3" w:rsidRPr="00AD0557" w:rsidRDefault="00426AA3" w:rsidP="00426AA3">
      <w:pPr>
        <w:widowControl w:val="0"/>
        <w:autoSpaceDE w:val="0"/>
        <w:autoSpaceDN w:val="0"/>
        <w:adjustRightInd w:val="0"/>
        <w:ind w:firstLine="567"/>
        <w:jc w:val="both"/>
      </w:pPr>
      <w:r w:rsidRPr="00AD0557">
        <w:t xml:space="preserve">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w:t>
      </w:r>
      <w:r w:rsidRPr="00AD0557">
        <w:lastRenderedPageBreak/>
        <w:t xml:space="preserve">документов, предусмотренных в </w:t>
      </w:r>
      <w:hyperlink r:id="rId28" w:anchor="Par104" w:history="1">
        <w:r w:rsidRPr="00AD0557">
          <w:rPr>
            <w:rStyle w:val="a5"/>
            <w:color w:val="auto"/>
            <w:u w:val="none"/>
          </w:rPr>
          <w:t>пункте 2.6</w:t>
        </w:r>
      </w:hyperlink>
      <w:r w:rsidR="00B12A4E">
        <w:t>.</w:t>
      </w:r>
      <w:r w:rsidRPr="00AD0557">
        <w:t xml:space="preserve"> настоящего Административного регламента.</w:t>
      </w:r>
    </w:p>
    <w:p w:rsidR="00426AA3" w:rsidRPr="00AD0557" w:rsidRDefault="00426AA3" w:rsidP="00426AA3">
      <w:pPr>
        <w:widowControl w:val="0"/>
        <w:autoSpaceDE w:val="0"/>
        <w:autoSpaceDN w:val="0"/>
        <w:adjustRightInd w:val="0"/>
        <w:ind w:firstLine="567"/>
        <w:jc w:val="both"/>
      </w:pPr>
      <w:r w:rsidRPr="00AD0557">
        <w:t>Срок регистрации заявления о предоставлении муниципальной услуги не должен превышать 1 рабочий день.</w:t>
      </w:r>
    </w:p>
    <w:p w:rsidR="00426AA3" w:rsidRPr="00AD0557" w:rsidRDefault="00426AA3" w:rsidP="00426AA3">
      <w:pPr>
        <w:autoSpaceDE w:val="0"/>
        <w:autoSpaceDN w:val="0"/>
        <w:adjustRightInd w:val="0"/>
        <w:ind w:firstLine="567"/>
        <w:jc w:val="both"/>
      </w:pPr>
      <w:r w:rsidRPr="00AD0557">
        <w:t>Заявление, поступившее через ГБУ «МФЦ РБ», а также посредством почтовой или электронной связи, в том числе через Единый портал и</w:t>
      </w:r>
      <w:r w:rsidR="00AD0557">
        <w:t xml:space="preserve"> </w:t>
      </w:r>
      <w:r w:rsidRPr="00AD0557">
        <w:t>Портал адресной системы, подлежит обязательной регистрации в течение 1 рабочего дня с момента получения заявления.</w:t>
      </w:r>
    </w:p>
    <w:p w:rsidR="00426AA3" w:rsidRPr="00AD0557" w:rsidRDefault="00426AA3" w:rsidP="00426AA3">
      <w:pPr>
        <w:widowControl w:val="0"/>
        <w:autoSpaceDE w:val="0"/>
        <w:autoSpaceDN w:val="0"/>
        <w:adjustRightInd w:val="0"/>
        <w:ind w:firstLine="567"/>
        <w:jc w:val="both"/>
      </w:pPr>
      <w:r w:rsidRPr="00AD0557">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rsidR="00426AA3" w:rsidRPr="00AD0557" w:rsidRDefault="00426AA3" w:rsidP="00426AA3">
      <w:pPr>
        <w:widowControl w:val="0"/>
        <w:autoSpaceDE w:val="0"/>
        <w:autoSpaceDN w:val="0"/>
        <w:adjustRightInd w:val="0"/>
        <w:ind w:firstLine="567"/>
        <w:jc w:val="both"/>
      </w:pPr>
      <w:r w:rsidRPr="00AD0557">
        <w:t>2.16. Требования к местам предоставления муниципальной услуги.</w:t>
      </w:r>
    </w:p>
    <w:p w:rsidR="00426AA3" w:rsidRPr="00B23472" w:rsidRDefault="00426AA3" w:rsidP="00426AA3">
      <w:pPr>
        <w:widowControl w:val="0"/>
        <w:autoSpaceDE w:val="0"/>
        <w:autoSpaceDN w:val="0"/>
        <w:adjustRightInd w:val="0"/>
        <w:ind w:firstLine="567"/>
        <w:jc w:val="both"/>
      </w:pPr>
      <w:r w:rsidRPr="00B23472">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426AA3" w:rsidRPr="00B23472" w:rsidRDefault="00426AA3" w:rsidP="00426AA3">
      <w:pPr>
        <w:widowControl w:val="0"/>
        <w:autoSpaceDE w:val="0"/>
        <w:autoSpaceDN w:val="0"/>
        <w:adjustRightInd w:val="0"/>
        <w:ind w:firstLine="567"/>
        <w:jc w:val="both"/>
        <w:rPr>
          <w:rFonts w:eastAsia="Calibri"/>
        </w:rPr>
      </w:pPr>
      <w:r w:rsidRPr="00B23472">
        <w:t xml:space="preserve">Помещения, в которых предоставляются муниципальные услуги, должны отвечать требованиям </w:t>
      </w:r>
      <w:r w:rsidRPr="00B23472">
        <w:rPr>
          <w:rFonts w:eastAsia="Calibri"/>
        </w:rPr>
        <w:t>обеспечения доступности для инвалидов в соответствии с законодательством Российской Федерации о социальной защите инвалидов.</w:t>
      </w:r>
    </w:p>
    <w:p w:rsidR="00426AA3" w:rsidRPr="00B23472" w:rsidRDefault="00426AA3" w:rsidP="00426AA3">
      <w:pPr>
        <w:autoSpaceDE w:val="0"/>
        <w:autoSpaceDN w:val="0"/>
        <w:adjustRightInd w:val="0"/>
        <w:ind w:firstLine="567"/>
        <w:jc w:val="both"/>
        <w:rPr>
          <w:rFonts w:eastAsia="Calibri"/>
        </w:rPr>
      </w:pPr>
      <w:r w:rsidRPr="00B23472">
        <w:rPr>
          <w:rFonts w:eastAsia="Calibri"/>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426AA3" w:rsidRPr="00996585" w:rsidRDefault="00426AA3" w:rsidP="00426AA3">
      <w:pPr>
        <w:widowControl w:val="0"/>
        <w:autoSpaceDE w:val="0"/>
        <w:autoSpaceDN w:val="0"/>
        <w:adjustRightInd w:val="0"/>
        <w:ind w:firstLine="567"/>
        <w:jc w:val="both"/>
      </w:pPr>
      <w:r w:rsidRPr="00996585">
        <w:t>2.16.1.</w:t>
      </w:r>
      <w:r w:rsidR="00B23472">
        <w:t xml:space="preserve"> </w:t>
      </w:r>
      <w:r w:rsidRPr="00996585">
        <w:t>Муниципальная услуга предоставляется в соответствии с требованиями, установленными Федеральным законом от 24.11.1995</w:t>
      </w:r>
      <w:r w:rsidR="00B12A4E" w:rsidRPr="00B12A4E">
        <w:t xml:space="preserve"> </w:t>
      </w:r>
      <w:r w:rsidR="00B12A4E">
        <w:t>года</w:t>
      </w:r>
      <w:r w:rsidRPr="00996585">
        <w:t xml:space="preserve"> №181-ФЗ «О социальной защите инвалидов в Российской Федерации».</w:t>
      </w:r>
    </w:p>
    <w:p w:rsidR="00426AA3" w:rsidRPr="003641F3" w:rsidRDefault="00426AA3" w:rsidP="003641F3">
      <w:pPr>
        <w:pStyle w:val="ConsPlusNormal"/>
        <w:ind w:firstLine="567"/>
        <w:jc w:val="both"/>
        <w:rPr>
          <w:rFonts w:ascii="Times New Roman" w:hAnsi="Times New Roman" w:cs="Times New Roman"/>
          <w:sz w:val="24"/>
          <w:szCs w:val="24"/>
        </w:rPr>
      </w:pPr>
      <w:r w:rsidRPr="003641F3">
        <w:rPr>
          <w:rFonts w:ascii="Times New Roman" w:hAnsi="Times New Roman" w:cs="Times New Roman"/>
          <w:sz w:val="24"/>
          <w:szCs w:val="24"/>
        </w:rPr>
        <w:t>2.17. Показателями доступности и качества муниципальной услуги являются:</w:t>
      </w:r>
    </w:p>
    <w:p w:rsidR="00426AA3" w:rsidRPr="003641F3" w:rsidRDefault="00426AA3" w:rsidP="003641F3">
      <w:pPr>
        <w:pStyle w:val="ConsPlusNormal"/>
        <w:ind w:firstLine="567"/>
        <w:jc w:val="both"/>
        <w:rPr>
          <w:rFonts w:ascii="Times New Roman" w:hAnsi="Times New Roman" w:cs="Times New Roman"/>
          <w:sz w:val="24"/>
          <w:szCs w:val="24"/>
        </w:rPr>
      </w:pPr>
      <w:r w:rsidRPr="003641F3">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426AA3" w:rsidRPr="003641F3" w:rsidRDefault="00426AA3" w:rsidP="003641F3">
      <w:pPr>
        <w:pStyle w:val="ConsPlusNormal"/>
        <w:ind w:firstLine="567"/>
        <w:jc w:val="both"/>
        <w:rPr>
          <w:rFonts w:ascii="Times New Roman" w:hAnsi="Times New Roman" w:cs="Times New Roman"/>
          <w:sz w:val="24"/>
          <w:szCs w:val="24"/>
        </w:rPr>
      </w:pPr>
      <w:r w:rsidRPr="003641F3">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426AA3" w:rsidRPr="003641F3" w:rsidRDefault="00426AA3" w:rsidP="003641F3">
      <w:pPr>
        <w:pStyle w:val="ConsPlusNormal"/>
        <w:ind w:firstLine="567"/>
        <w:jc w:val="both"/>
        <w:rPr>
          <w:rFonts w:ascii="Times New Roman" w:hAnsi="Times New Roman" w:cs="Times New Roman"/>
          <w:sz w:val="24"/>
          <w:szCs w:val="24"/>
        </w:rPr>
      </w:pPr>
      <w:r w:rsidRPr="003641F3">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426AA3" w:rsidRPr="003641F3" w:rsidRDefault="00426AA3" w:rsidP="003641F3">
      <w:pPr>
        <w:pStyle w:val="ConsPlusNormal"/>
        <w:ind w:firstLine="567"/>
        <w:jc w:val="both"/>
        <w:rPr>
          <w:rFonts w:ascii="Times New Roman" w:hAnsi="Times New Roman" w:cs="Times New Roman"/>
          <w:sz w:val="24"/>
          <w:szCs w:val="24"/>
        </w:rPr>
      </w:pPr>
      <w:r w:rsidRPr="003641F3">
        <w:rPr>
          <w:rFonts w:ascii="Times New Roman" w:hAnsi="Times New Roman" w:cs="Times New Roman"/>
          <w:sz w:val="24"/>
          <w:szCs w:val="24"/>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w:t>
      </w:r>
      <w:r w:rsidR="00B23472" w:rsidRPr="003641F3">
        <w:rPr>
          <w:rFonts w:ascii="Times New Roman" w:hAnsi="Times New Roman" w:cs="Times New Roman"/>
          <w:sz w:val="24"/>
          <w:szCs w:val="24"/>
        </w:rPr>
        <w:t>Администрации муниципального образования сельское поселение «Петропавловское»</w:t>
      </w:r>
      <w:r w:rsidRPr="003641F3">
        <w:rPr>
          <w:rFonts w:ascii="Times New Roman" w:hAnsi="Times New Roman" w:cs="Times New Roman"/>
          <w:sz w:val="24"/>
          <w:szCs w:val="24"/>
        </w:rPr>
        <w:t>;</w:t>
      </w:r>
    </w:p>
    <w:p w:rsidR="00426AA3" w:rsidRPr="003641F3" w:rsidRDefault="00426AA3" w:rsidP="003641F3">
      <w:pPr>
        <w:pStyle w:val="ConsPlusNormal"/>
        <w:ind w:firstLine="567"/>
        <w:jc w:val="both"/>
        <w:rPr>
          <w:rFonts w:ascii="Times New Roman" w:hAnsi="Times New Roman" w:cs="Times New Roman"/>
          <w:sz w:val="24"/>
          <w:szCs w:val="24"/>
        </w:rPr>
      </w:pPr>
      <w:r w:rsidRPr="003641F3">
        <w:rPr>
          <w:rFonts w:ascii="Times New Roman" w:hAnsi="Times New Roman" w:cs="Times New Roman"/>
          <w:sz w:val="24"/>
          <w:szCs w:val="24"/>
        </w:rPr>
        <w:t>- отсутствие нарушений сроков предоставления муниципальной услуги;</w:t>
      </w:r>
    </w:p>
    <w:p w:rsidR="00426AA3" w:rsidRPr="003641F3" w:rsidRDefault="00426AA3" w:rsidP="003641F3">
      <w:pPr>
        <w:pStyle w:val="ConsPlusNormal"/>
        <w:ind w:firstLine="567"/>
        <w:jc w:val="both"/>
        <w:rPr>
          <w:rFonts w:ascii="Times New Roman" w:hAnsi="Times New Roman" w:cs="Times New Roman"/>
          <w:sz w:val="24"/>
          <w:szCs w:val="24"/>
        </w:rPr>
      </w:pPr>
      <w:r w:rsidRPr="003641F3">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426AA3" w:rsidRPr="003641F3" w:rsidRDefault="00426AA3" w:rsidP="003641F3">
      <w:pPr>
        <w:widowControl w:val="0"/>
        <w:autoSpaceDE w:val="0"/>
        <w:autoSpaceDN w:val="0"/>
        <w:adjustRightInd w:val="0"/>
        <w:ind w:firstLine="567"/>
        <w:jc w:val="both"/>
      </w:pPr>
      <w:bookmarkStart w:id="3" w:name="Par183"/>
      <w:bookmarkEnd w:id="3"/>
      <w:r w:rsidRPr="003641F3">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26AA3" w:rsidRPr="003641F3" w:rsidRDefault="00426AA3" w:rsidP="003641F3">
      <w:pPr>
        <w:widowControl w:val="0"/>
        <w:autoSpaceDE w:val="0"/>
        <w:autoSpaceDN w:val="0"/>
        <w:adjustRightInd w:val="0"/>
        <w:ind w:firstLine="567"/>
        <w:jc w:val="both"/>
      </w:pPr>
      <w:r w:rsidRPr="003641F3">
        <w:t>ГБУ «МФЦ РБ» при предоставлении муниципальной услуги в соответствии с нормативно-правовыми актами осуществляет:</w:t>
      </w:r>
    </w:p>
    <w:p w:rsidR="00426AA3" w:rsidRPr="003641F3" w:rsidRDefault="00426AA3" w:rsidP="003641F3">
      <w:pPr>
        <w:widowControl w:val="0"/>
        <w:autoSpaceDE w:val="0"/>
        <w:autoSpaceDN w:val="0"/>
        <w:adjustRightInd w:val="0"/>
        <w:ind w:firstLine="567"/>
        <w:jc w:val="both"/>
      </w:pPr>
      <w:r w:rsidRPr="003641F3">
        <w:t>- прием запросов заявителей о предоставлении муниципальной услуги;</w:t>
      </w:r>
    </w:p>
    <w:p w:rsidR="00426AA3" w:rsidRPr="003641F3" w:rsidRDefault="00426AA3" w:rsidP="003641F3">
      <w:pPr>
        <w:widowControl w:val="0"/>
        <w:autoSpaceDE w:val="0"/>
        <w:autoSpaceDN w:val="0"/>
        <w:adjustRightInd w:val="0"/>
        <w:ind w:firstLine="567"/>
        <w:jc w:val="both"/>
      </w:pPr>
      <w:r w:rsidRPr="003641F3">
        <w:lastRenderedPageBreak/>
        <w:t>- информирование граждан по вопросам предоставления муниципальной услуги;</w:t>
      </w:r>
    </w:p>
    <w:p w:rsidR="00426AA3" w:rsidRPr="003641F3" w:rsidRDefault="00426AA3" w:rsidP="003641F3">
      <w:pPr>
        <w:widowControl w:val="0"/>
        <w:autoSpaceDE w:val="0"/>
        <w:autoSpaceDN w:val="0"/>
        <w:adjustRightInd w:val="0"/>
        <w:ind w:firstLine="567"/>
        <w:jc w:val="both"/>
      </w:pPr>
      <w:r w:rsidRPr="003641F3">
        <w:t xml:space="preserve">- выдачу заявителям </w:t>
      </w:r>
      <w:bookmarkStart w:id="4" w:name="_GoBack"/>
      <w:bookmarkEnd w:id="4"/>
      <w:r w:rsidRPr="003641F3">
        <w:t>документов, являющихся результатом предоставления муниципальной услуги, если иное не предусмотрено законодательством Российской Федерации;</w:t>
      </w:r>
    </w:p>
    <w:p w:rsidR="00426AA3" w:rsidRPr="003641F3" w:rsidRDefault="00426AA3" w:rsidP="003641F3">
      <w:pPr>
        <w:widowControl w:val="0"/>
        <w:autoSpaceDE w:val="0"/>
        <w:autoSpaceDN w:val="0"/>
        <w:adjustRightInd w:val="0"/>
        <w:ind w:firstLine="567"/>
        <w:jc w:val="both"/>
      </w:pPr>
      <w:r w:rsidRPr="003641F3">
        <w:t>- обработку персональных данных, связанных с предоставлением муниципальной услуги.</w:t>
      </w:r>
    </w:p>
    <w:p w:rsidR="00426AA3" w:rsidRPr="003641F3" w:rsidRDefault="00426AA3" w:rsidP="003641F3">
      <w:pPr>
        <w:widowControl w:val="0"/>
        <w:autoSpaceDE w:val="0"/>
        <w:autoSpaceDN w:val="0"/>
        <w:adjustRightInd w:val="0"/>
        <w:ind w:firstLine="567"/>
        <w:jc w:val="both"/>
      </w:pPr>
      <w:r w:rsidRPr="003641F3">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Портала адресной системы.</w:t>
      </w:r>
    </w:p>
    <w:p w:rsidR="00426AA3" w:rsidRPr="003641F3" w:rsidRDefault="00426AA3" w:rsidP="003641F3">
      <w:pPr>
        <w:autoSpaceDE w:val="0"/>
        <w:autoSpaceDN w:val="0"/>
        <w:adjustRightInd w:val="0"/>
        <w:ind w:firstLine="567"/>
        <w:jc w:val="both"/>
      </w:pPr>
      <w:r w:rsidRPr="003641F3">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26AA3" w:rsidRPr="003641F3" w:rsidRDefault="00426AA3" w:rsidP="003641F3">
      <w:pPr>
        <w:autoSpaceDE w:val="0"/>
        <w:autoSpaceDN w:val="0"/>
        <w:adjustRightInd w:val="0"/>
        <w:ind w:firstLine="567"/>
        <w:jc w:val="both"/>
      </w:pPr>
      <w:r w:rsidRPr="003641F3">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26AA3" w:rsidRPr="003641F3" w:rsidRDefault="00426AA3" w:rsidP="003641F3">
      <w:pPr>
        <w:widowControl w:val="0"/>
        <w:autoSpaceDE w:val="0"/>
        <w:autoSpaceDN w:val="0"/>
        <w:adjustRightInd w:val="0"/>
        <w:ind w:firstLine="567"/>
        <w:jc w:val="both"/>
      </w:pPr>
      <w:r w:rsidRPr="003641F3">
        <w:t>К документам, направляемым в электронной форме, предъявляются следующие требования:</w:t>
      </w:r>
    </w:p>
    <w:p w:rsidR="00426AA3" w:rsidRPr="003641F3" w:rsidRDefault="00426AA3" w:rsidP="003641F3">
      <w:pPr>
        <w:widowControl w:val="0"/>
        <w:autoSpaceDE w:val="0"/>
        <w:autoSpaceDN w:val="0"/>
        <w:adjustRightInd w:val="0"/>
        <w:ind w:firstLine="567"/>
        <w:jc w:val="both"/>
      </w:pPr>
      <w:proofErr w:type="gramStart"/>
      <w:r w:rsidRPr="003641F3">
        <w:t xml:space="preserve">-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w:t>
      </w:r>
      <w:hyperlink r:id="rId29" w:history="1">
        <w:r w:rsidRPr="003641F3">
          <w:rPr>
            <w:rStyle w:val="a5"/>
            <w:color w:val="auto"/>
            <w:u w:val="none"/>
          </w:rPr>
          <w:t>постановлению</w:t>
        </w:r>
      </w:hyperlink>
      <w:r w:rsidRPr="003641F3">
        <w:t xml:space="preserve"> Правительства РФ от 25.06.2012</w:t>
      </w:r>
      <w:r w:rsidR="00B12A4E" w:rsidRPr="00B12A4E">
        <w:t xml:space="preserve"> </w:t>
      </w:r>
      <w:r w:rsidR="00B12A4E">
        <w:t>года</w:t>
      </w:r>
      <w:r w:rsidRPr="003641F3">
        <w:t xml:space="preserve"> </w:t>
      </w:r>
      <w:r w:rsidR="002F020E">
        <w:t>№</w:t>
      </w:r>
      <w:r w:rsidRPr="003641F3">
        <w:t>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26AA3" w:rsidRPr="003641F3" w:rsidRDefault="00426AA3" w:rsidP="003641F3">
      <w:pPr>
        <w:widowControl w:val="0"/>
        <w:autoSpaceDE w:val="0"/>
        <w:autoSpaceDN w:val="0"/>
        <w:adjustRightInd w:val="0"/>
        <w:ind w:firstLine="567"/>
        <w:jc w:val="both"/>
      </w:pPr>
      <w:r w:rsidRPr="003641F3">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426AA3" w:rsidRDefault="00426AA3" w:rsidP="00426AA3">
      <w:pPr>
        <w:widowControl w:val="0"/>
        <w:autoSpaceDE w:val="0"/>
        <w:autoSpaceDN w:val="0"/>
        <w:adjustRightInd w:val="0"/>
        <w:jc w:val="center"/>
        <w:outlineLvl w:val="1"/>
      </w:pPr>
    </w:p>
    <w:p w:rsidR="00426AA3" w:rsidRPr="003641F3" w:rsidRDefault="00426AA3" w:rsidP="00426AA3">
      <w:pPr>
        <w:widowControl w:val="0"/>
        <w:autoSpaceDE w:val="0"/>
        <w:autoSpaceDN w:val="0"/>
        <w:adjustRightInd w:val="0"/>
        <w:jc w:val="center"/>
        <w:outlineLvl w:val="1"/>
        <w:rPr>
          <w:b/>
        </w:rPr>
      </w:pPr>
      <w:r w:rsidRPr="003641F3">
        <w:rPr>
          <w:b/>
        </w:rPr>
        <w:t>3. Состав, последовательность и сроки выполнения</w:t>
      </w:r>
    </w:p>
    <w:p w:rsidR="00426AA3" w:rsidRPr="003641F3" w:rsidRDefault="00426AA3" w:rsidP="00426AA3">
      <w:pPr>
        <w:widowControl w:val="0"/>
        <w:autoSpaceDE w:val="0"/>
        <w:autoSpaceDN w:val="0"/>
        <w:adjustRightInd w:val="0"/>
        <w:jc w:val="center"/>
        <w:rPr>
          <w:b/>
        </w:rPr>
      </w:pPr>
      <w:r w:rsidRPr="003641F3">
        <w:rPr>
          <w:b/>
        </w:rPr>
        <w:t>административных процедур (действий), требования к порядку</w:t>
      </w:r>
    </w:p>
    <w:p w:rsidR="00426AA3" w:rsidRPr="003641F3" w:rsidRDefault="00426AA3" w:rsidP="00426AA3">
      <w:pPr>
        <w:widowControl w:val="0"/>
        <w:autoSpaceDE w:val="0"/>
        <w:autoSpaceDN w:val="0"/>
        <w:adjustRightInd w:val="0"/>
        <w:jc w:val="center"/>
        <w:rPr>
          <w:b/>
        </w:rPr>
      </w:pPr>
      <w:r w:rsidRPr="003641F3">
        <w:rPr>
          <w:b/>
        </w:rPr>
        <w:t>их выполнения, в том числе особенности выполнения</w:t>
      </w:r>
    </w:p>
    <w:p w:rsidR="00426AA3" w:rsidRPr="003641F3" w:rsidRDefault="00426AA3" w:rsidP="00426AA3">
      <w:pPr>
        <w:widowControl w:val="0"/>
        <w:autoSpaceDE w:val="0"/>
        <w:autoSpaceDN w:val="0"/>
        <w:adjustRightInd w:val="0"/>
        <w:jc w:val="center"/>
        <w:rPr>
          <w:b/>
        </w:rPr>
      </w:pPr>
      <w:r w:rsidRPr="003641F3">
        <w:rPr>
          <w:b/>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426AA3" w:rsidRDefault="00426AA3" w:rsidP="00426AA3">
      <w:pPr>
        <w:widowControl w:val="0"/>
        <w:autoSpaceDE w:val="0"/>
        <w:autoSpaceDN w:val="0"/>
        <w:adjustRightInd w:val="0"/>
        <w:jc w:val="both"/>
      </w:pPr>
    </w:p>
    <w:p w:rsidR="00426AA3" w:rsidRPr="00B2268C" w:rsidRDefault="00426AA3" w:rsidP="00B2268C">
      <w:pPr>
        <w:widowControl w:val="0"/>
        <w:autoSpaceDE w:val="0"/>
        <w:autoSpaceDN w:val="0"/>
        <w:adjustRightInd w:val="0"/>
        <w:ind w:firstLine="567"/>
        <w:jc w:val="both"/>
      </w:pPr>
      <w:r w:rsidRPr="00B2268C">
        <w:t>3.1. Предоставление муниципальной услуги включает в себя следующие административные процедуры:</w:t>
      </w:r>
    </w:p>
    <w:p w:rsidR="00426AA3" w:rsidRPr="00B2268C" w:rsidRDefault="00426AA3" w:rsidP="00B2268C">
      <w:pPr>
        <w:autoSpaceDE w:val="0"/>
        <w:autoSpaceDN w:val="0"/>
        <w:adjustRightInd w:val="0"/>
        <w:ind w:firstLine="567"/>
        <w:jc w:val="both"/>
      </w:pPr>
      <w:r w:rsidRPr="00B2268C">
        <w:t>- прием и регистрация заявления и необходимых документов;</w:t>
      </w:r>
    </w:p>
    <w:p w:rsidR="00426AA3" w:rsidRPr="00B2268C" w:rsidRDefault="00426AA3" w:rsidP="00B2268C">
      <w:pPr>
        <w:autoSpaceDE w:val="0"/>
        <w:autoSpaceDN w:val="0"/>
        <w:adjustRightInd w:val="0"/>
        <w:ind w:firstLine="567"/>
        <w:jc w:val="both"/>
      </w:pPr>
      <w:r w:rsidRPr="00B2268C">
        <w:t>- рассмотрение заявления и необходимых документов, формирование и направление межведомственного запроса (при необходимости);</w:t>
      </w:r>
    </w:p>
    <w:p w:rsidR="00426AA3" w:rsidRPr="00B2268C" w:rsidRDefault="00426AA3" w:rsidP="00B2268C">
      <w:pPr>
        <w:autoSpaceDE w:val="0"/>
        <w:autoSpaceDN w:val="0"/>
        <w:adjustRightInd w:val="0"/>
        <w:ind w:firstLine="567"/>
        <w:jc w:val="both"/>
      </w:pPr>
      <w:r w:rsidRPr="00B2268C">
        <w:t>- подготовка и выдача (направление) документов по результатам предоставления муниципальной услуги.</w:t>
      </w:r>
    </w:p>
    <w:p w:rsidR="00426AA3" w:rsidRPr="00B2268C" w:rsidRDefault="00533DCD" w:rsidP="00B2268C">
      <w:pPr>
        <w:widowControl w:val="0"/>
        <w:autoSpaceDE w:val="0"/>
        <w:autoSpaceDN w:val="0"/>
        <w:adjustRightInd w:val="0"/>
        <w:ind w:firstLine="567"/>
        <w:jc w:val="both"/>
      </w:pPr>
      <w:hyperlink r:id="rId30" w:anchor="Par448" w:history="1">
        <w:r w:rsidR="00426AA3" w:rsidRPr="00B2268C">
          <w:rPr>
            <w:rStyle w:val="a5"/>
            <w:color w:val="auto"/>
            <w:u w:val="none"/>
          </w:rPr>
          <w:t>Блок-схема</w:t>
        </w:r>
      </w:hyperlink>
      <w:r w:rsidR="00426AA3" w:rsidRPr="00B2268C">
        <w:t xml:space="preserve"> последовательности административных действий при предоставлении муниципальной услуги приводится в </w:t>
      </w:r>
      <w:r w:rsidR="00BF08D0">
        <w:t>П</w:t>
      </w:r>
      <w:r w:rsidR="00426AA3" w:rsidRPr="00B2268C">
        <w:t xml:space="preserve">риложении </w:t>
      </w:r>
      <w:r w:rsidR="002F020E">
        <w:t>№</w:t>
      </w:r>
      <w:r w:rsidR="00BF08D0">
        <w:t>1</w:t>
      </w:r>
      <w:r w:rsidR="00426AA3" w:rsidRPr="00B2268C">
        <w:t xml:space="preserve"> к настоящему Административному регламенту.</w:t>
      </w:r>
    </w:p>
    <w:p w:rsidR="00426AA3" w:rsidRPr="00B2268C" w:rsidRDefault="00426AA3" w:rsidP="00B2268C">
      <w:pPr>
        <w:autoSpaceDE w:val="0"/>
        <w:autoSpaceDN w:val="0"/>
        <w:adjustRightInd w:val="0"/>
        <w:ind w:firstLine="567"/>
        <w:jc w:val="both"/>
      </w:pPr>
      <w:r w:rsidRPr="00B2268C">
        <w:t>3.1.1. Основанием для начала административной процедуры «Прием и регистрация заявления и необходимых документов» является обращение заявителя или</w:t>
      </w:r>
      <w:r w:rsidR="00962F17">
        <w:t xml:space="preserve"> </w:t>
      </w:r>
      <w:r w:rsidRPr="00B2268C">
        <w:t xml:space="preserve">его представителя с документами, указанными в </w:t>
      </w:r>
      <w:hyperlink r:id="rId31" w:anchor="Par104" w:history="1">
        <w:r w:rsidRPr="00B2268C">
          <w:rPr>
            <w:rStyle w:val="a5"/>
            <w:color w:val="auto"/>
            <w:u w:val="none"/>
          </w:rPr>
          <w:t>пункте 2.6</w:t>
        </w:r>
      </w:hyperlink>
      <w:r w:rsidR="0007743B">
        <w:t>.</w:t>
      </w:r>
      <w:r w:rsidRPr="00B2268C">
        <w:t xml:space="preserve"> настоящего Административного регламента:</w:t>
      </w:r>
    </w:p>
    <w:p w:rsidR="00426AA3" w:rsidRPr="00B2268C" w:rsidRDefault="00426AA3" w:rsidP="00B2268C">
      <w:pPr>
        <w:widowControl w:val="0"/>
        <w:autoSpaceDE w:val="0"/>
        <w:autoSpaceDN w:val="0"/>
        <w:adjustRightInd w:val="0"/>
        <w:ind w:firstLine="567"/>
        <w:jc w:val="both"/>
      </w:pPr>
      <w:r w:rsidRPr="00B2268C">
        <w:t>- личное обращение в уполномоченный орган;</w:t>
      </w:r>
    </w:p>
    <w:p w:rsidR="00426AA3" w:rsidRPr="00B2268C" w:rsidRDefault="00426AA3" w:rsidP="00B2268C">
      <w:pPr>
        <w:widowControl w:val="0"/>
        <w:autoSpaceDE w:val="0"/>
        <w:autoSpaceDN w:val="0"/>
        <w:adjustRightInd w:val="0"/>
        <w:ind w:firstLine="567"/>
        <w:jc w:val="both"/>
      </w:pPr>
      <w:r w:rsidRPr="00B2268C">
        <w:t xml:space="preserve">- </w:t>
      </w:r>
      <w:proofErr w:type="gramStart"/>
      <w:r w:rsidRPr="00B2268C">
        <w:t>обращение</w:t>
      </w:r>
      <w:proofErr w:type="gramEnd"/>
      <w:r w:rsidRPr="00B2268C">
        <w:t xml:space="preserve"> поступившее в уполномоченный орган посредством почтовой связи;</w:t>
      </w:r>
    </w:p>
    <w:p w:rsidR="00426AA3" w:rsidRPr="00B2268C" w:rsidRDefault="00426AA3" w:rsidP="00B2268C">
      <w:pPr>
        <w:widowControl w:val="0"/>
        <w:autoSpaceDE w:val="0"/>
        <w:autoSpaceDN w:val="0"/>
        <w:adjustRightInd w:val="0"/>
        <w:ind w:firstLine="567"/>
        <w:jc w:val="both"/>
      </w:pPr>
      <w:r w:rsidRPr="00B2268C">
        <w:t>- обращение в ГБУ «МФЦ РБ»;</w:t>
      </w:r>
    </w:p>
    <w:p w:rsidR="00426AA3" w:rsidRPr="00B2268C" w:rsidRDefault="00426AA3" w:rsidP="00B2268C">
      <w:pPr>
        <w:widowControl w:val="0"/>
        <w:autoSpaceDE w:val="0"/>
        <w:autoSpaceDN w:val="0"/>
        <w:adjustRightInd w:val="0"/>
        <w:ind w:firstLine="567"/>
        <w:jc w:val="both"/>
      </w:pPr>
      <w:r w:rsidRPr="00B2268C">
        <w:t>- обращение в электронной форме через Единый портал;</w:t>
      </w:r>
    </w:p>
    <w:p w:rsidR="00426AA3" w:rsidRPr="00B2268C" w:rsidRDefault="00426AA3" w:rsidP="00B2268C">
      <w:pPr>
        <w:widowControl w:val="0"/>
        <w:autoSpaceDE w:val="0"/>
        <w:autoSpaceDN w:val="0"/>
        <w:adjustRightInd w:val="0"/>
        <w:ind w:firstLine="567"/>
        <w:jc w:val="both"/>
      </w:pPr>
      <w:r w:rsidRPr="00B2268C">
        <w:lastRenderedPageBreak/>
        <w:t>- обращение в электронном виде через Портал адресной системы.</w:t>
      </w:r>
    </w:p>
    <w:p w:rsidR="00426AA3" w:rsidRPr="00B2268C" w:rsidRDefault="00426AA3" w:rsidP="00B2268C">
      <w:pPr>
        <w:widowControl w:val="0"/>
        <w:autoSpaceDE w:val="0"/>
        <w:autoSpaceDN w:val="0"/>
        <w:adjustRightInd w:val="0"/>
        <w:ind w:firstLine="567"/>
        <w:jc w:val="both"/>
      </w:pPr>
      <w:r w:rsidRPr="00B2268C">
        <w:t>3.1.2. При личном обращении заявителя специалист уполномоченного органа:</w:t>
      </w:r>
    </w:p>
    <w:p w:rsidR="00426AA3" w:rsidRPr="00B2268C" w:rsidRDefault="00426AA3" w:rsidP="00B2268C">
      <w:pPr>
        <w:widowControl w:val="0"/>
        <w:autoSpaceDE w:val="0"/>
        <w:autoSpaceDN w:val="0"/>
        <w:adjustRightInd w:val="0"/>
        <w:ind w:firstLine="567"/>
        <w:jc w:val="both"/>
      </w:pPr>
      <w:r w:rsidRPr="00B2268C">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w:t>
      </w:r>
      <w:proofErr w:type="gramStart"/>
      <w:r w:rsidRPr="00B2268C">
        <w:t>,</w:t>
      </w:r>
      <w:proofErr w:type="gramEnd"/>
      <w:r w:rsidRPr="00B2268C">
        <w:t xml:space="preserve"> если установлены основания для отказа в приеме документов в соответствии пунктом 2.9</w:t>
      </w:r>
      <w:r w:rsidR="00890689">
        <w:t xml:space="preserve">. </w:t>
      </w:r>
      <w:r w:rsidRPr="00B2268C">
        <w:t>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w:t>
      </w:r>
      <w:r w:rsidR="00962F17">
        <w:t xml:space="preserve"> </w:t>
      </w:r>
      <w:r w:rsidRPr="00B2268C">
        <w:t>При несогласии заявителя устранить нарушения специалист обращает его внимание, что указанное обстоятельство является основанием для отказа в приеме документов, специалист осуществляет возврат документов.</w:t>
      </w:r>
    </w:p>
    <w:p w:rsidR="00426AA3" w:rsidRPr="00B2268C" w:rsidRDefault="00426AA3" w:rsidP="00B2268C">
      <w:pPr>
        <w:widowControl w:val="0"/>
        <w:autoSpaceDE w:val="0"/>
        <w:autoSpaceDN w:val="0"/>
        <w:adjustRightInd w:val="0"/>
        <w:ind w:firstLine="567"/>
        <w:jc w:val="both"/>
      </w:pPr>
      <w:r w:rsidRPr="00B2268C">
        <w:t>- проверяет полномочия представителя заявителя, действующего от его имени;</w:t>
      </w:r>
    </w:p>
    <w:p w:rsidR="00426AA3" w:rsidRPr="00B2268C" w:rsidRDefault="00426AA3" w:rsidP="00B2268C">
      <w:pPr>
        <w:autoSpaceDE w:val="0"/>
        <w:autoSpaceDN w:val="0"/>
        <w:adjustRightInd w:val="0"/>
        <w:ind w:firstLine="567"/>
        <w:jc w:val="both"/>
      </w:pPr>
      <w:r w:rsidRPr="00B2268C">
        <w:t>-</w:t>
      </w:r>
      <w:r w:rsidR="00890689">
        <w:t xml:space="preserve"> </w:t>
      </w:r>
      <w:r w:rsidRPr="00B2268C">
        <w:t xml:space="preserve">проверяет правильность заполнения заявления, и, если заявитель приложил документы, указанные в </w:t>
      </w:r>
      <w:hyperlink r:id="rId32" w:anchor="Par104" w:history="1">
        <w:r w:rsidRPr="00B2268C">
          <w:rPr>
            <w:rStyle w:val="a5"/>
            <w:color w:val="auto"/>
            <w:u w:val="none"/>
          </w:rPr>
          <w:t>пункте 2.6</w:t>
        </w:r>
      </w:hyperlink>
      <w:r w:rsidR="00890689">
        <w:t xml:space="preserve">. </w:t>
      </w:r>
      <w:r w:rsidRPr="00B2268C">
        <w:t>настоящего Административного регламента, специалист заверяет копии принятых документов после проверки их соответствия оригиналу.</w:t>
      </w:r>
    </w:p>
    <w:p w:rsidR="00426AA3" w:rsidRPr="00B2268C" w:rsidRDefault="00426AA3" w:rsidP="00B2268C">
      <w:pPr>
        <w:widowControl w:val="0"/>
        <w:autoSpaceDE w:val="0"/>
        <w:autoSpaceDN w:val="0"/>
        <w:adjustRightInd w:val="0"/>
        <w:ind w:firstLine="567"/>
        <w:jc w:val="both"/>
      </w:pPr>
      <w:r w:rsidRPr="00B2268C">
        <w:t>- вручает заявителю расписку в получении документов с указанием их перечня и даты получения. Расписка выдается заявителю в день получения таких документов.</w:t>
      </w:r>
    </w:p>
    <w:p w:rsidR="00426AA3" w:rsidRPr="00B2268C" w:rsidRDefault="00426AA3" w:rsidP="00B2268C">
      <w:pPr>
        <w:widowControl w:val="0"/>
        <w:autoSpaceDE w:val="0"/>
        <w:autoSpaceDN w:val="0"/>
        <w:adjustRightInd w:val="0"/>
        <w:ind w:firstLine="567"/>
        <w:jc w:val="both"/>
      </w:pPr>
      <w:r w:rsidRPr="00B2268C">
        <w:t>При обращении за предоставлением муниципальной услуги в ГБУ «МФЦ РБ»</w:t>
      </w:r>
      <w:r w:rsidR="00890689">
        <w:t xml:space="preserve"> </w:t>
      </w:r>
      <w:r w:rsidRPr="00B2268C">
        <w:t>специалисты ГБУ «МФЦ РБ»</w:t>
      </w:r>
      <w:r w:rsidR="00890689">
        <w:t xml:space="preserve"> </w:t>
      </w:r>
      <w:r w:rsidRPr="00B2268C">
        <w:t>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уполномоченного органа не позднее следующего рабочего дня за днем приема документов.</w:t>
      </w:r>
    </w:p>
    <w:p w:rsidR="00426AA3" w:rsidRPr="00B2268C" w:rsidRDefault="00426AA3" w:rsidP="00B2268C">
      <w:pPr>
        <w:autoSpaceDE w:val="0"/>
        <w:autoSpaceDN w:val="0"/>
        <w:adjustRightInd w:val="0"/>
        <w:ind w:firstLine="567"/>
        <w:jc w:val="both"/>
      </w:pPr>
      <w:r w:rsidRPr="00B2268C">
        <w:t>В случае</w:t>
      </w:r>
      <w:proofErr w:type="gramStart"/>
      <w:r w:rsidRPr="00B2268C">
        <w:t>,</w:t>
      </w:r>
      <w:proofErr w:type="gramEnd"/>
      <w:r w:rsidRPr="00B2268C">
        <w:t xml:space="preserve"> если заявление и документы, указанные в </w:t>
      </w:r>
      <w:hyperlink r:id="rId33" w:history="1">
        <w:r w:rsidRPr="00B2268C">
          <w:rPr>
            <w:rStyle w:val="a5"/>
            <w:color w:val="auto"/>
            <w:u w:val="none"/>
          </w:rPr>
          <w:t>п</w:t>
        </w:r>
        <w:r w:rsidR="00890689">
          <w:rPr>
            <w:rStyle w:val="a5"/>
            <w:color w:val="auto"/>
            <w:u w:val="none"/>
          </w:rPr>
          <w:t>ункте</w:t>
        </w:r>
      </w:hyperlink>
      <w:r w:rsidR="00890689">
        <w:t xml:space="preserve"> </w:t>
      </w:r>
      <w:r w:rsidRPr="00B2268C">
        <w:t>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rsidR="00426AA3" w:rsidRPr="00B2268C" w:rsidRDefault="00426AA3" w:rsidP="00B2268C">
      <w:pPr>
        <w:widowControl w:val="0"/>
        <w:autoSpaceDE w:val="0"/>
        <w:autoSpaceDN w:val="0"/>
        <w:adjustRightInd w:val="0"/>
        <w:ind w:firstLine="567"/>
        <w:jc w:val="both"/>
      </w:pPr>
      <w:r w:rsidRPr="00B2268C">
        <w:t>В случае обращения заявителя за предоставлением муниципальной услуги в электронной форме через Единый портал или Портал адресной системы специалист, уполномоченный на регистрацию заявления, в соответствии с установленными правилами делопроизводства:</w:t>
      </w:r>
    </w:p>
    <w:p w:rsidR="00426AA3" w:rsidRPr="00B2268C" w:rsidRDefault="00426AA3" w:rsidP="00B2268C">
      <w:pPr>
        <w:widowControl w:val="0"/>
        <w:autoSpaceDE w:val="0"/>
        <w:autoSpaceDN w:val="0"/>
        <w:adjustRightInd w:val="0"/>
        <w:ind w:firstLine="567"/>
        <w:jc w:val="both"/>
      </w:pPr>
      <w:r w:rsidRPr="00B2268C">
        <w:t xml:space="preserve">-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426AA3" w:rsidRPr="00B2268C" w:rsidRDefault="00426AA3" w:rsidP="00B2268C">
      <w:pPr>
        <w:autoSpaceDE w:val="0"/>
        <w:autoSpaceDN w:val="0"/>
        <w:adjustRightInd w:val="0"/>
        <w:ind w:firstLine="567"/>
        <w:jc w:val="both"/>
      </w:pPr>
      <w:proofErr w:type="gramStart"/>
      <w:r w:rsidRPr="00B2268C">
        <w:t>Уведомление о получении заявления и документов, указанных в п</w:t>
      </w:r>
      <w:r w:rsidR="0005504D">
        <w:t xml:space="preserve">ункте </w:t>
      </w:r>
      <w:r w:rsidR="00BE3720">
        <w:t>2.6. настоящего А</w:t>
      </w:r>
      <w:r w:rsidRPr="00B2268C">
        <w:t>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426AA3" w:rsidRPr="00B2268C" w:rsidRDefault="00426AA3" w:rsidP="00B2268C">
      <w:pPr>
        <w:autoSpaceDE w:val="0"/>
        <w:autoSpaceDN w:val="0"/>
        <w:adjustRightInd w:val="0"/>
        <w:ind w:firstLine="567"/>
        <w:jc w:val="both"/>
      </w:pPr>
      <w:r w:rsidRPr="00B2268C">
        <w:t>Уведомление о получении заявления и документов, указанных п</w:t>
      </w:r>
      <w:r w:rsidR="0005504D">
        <w:t xml:space="preserve">ункте </w:t>
      </w:r>
      <w:r w:rsidRPr="00B2268C">
        <w:t>2.6. наст</w:t>
      </w:r>
      <w:r w:rsidR="00BE3720">
        <w:t>оящего А</w:t>
      </w:r>
      <w:r w:rsidRPr="00B2268C">
        <w:t>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426AA3" w:rsidRPr="00B2268C" w:rsidRDefault="00426AA3" w:rsidP="00B2268C">
      <w:pPr>
        <w:widowControl w:val="0"/>
        <w:autoSpaceDE w:val="0"/>
        <w:autoSpaceDN w:val="0"/>
        <w:adjustRightInd w:val="0"/>
        <w:ind w:firstLine="567"/>
        <w:jc w:val="both"/>
      </w:pPr>
      <w:r w:rsidRPr="00B2268C">
        <w:t>Специалист, уполномоченный на регистрацию заявления, в соответствии с установленными правилами делопроизводства направляет принятые документы руководителю уполномоченного органа.</w:t>
      </w:r>
    </w:p>
    <w:p w:rsidR="00426AA3" w:rsidRPr="00B2268C" w:rsidRDefault="00426AA3" w:rsidP="00B2268C">
      <w:pPr>
        <w:widowControl w:val="0"/>
        <w:autoSpaceDE w:val="0"/>
        <w:autoSpaceDN w:val="0"/>
        <w:adjustRightInd w:val="0"/>
        <w:ind w:firstLine="567"/>
        <w:jc w:val="both"/>
      </w:pPr>
      <w:r w:rsidRPr="00B2268C">
        <w:t>Максимальный срок выполнения административной процедуры составляет 1 день.</w:t>
      </w:r>
    </w:p>
    <w:p w:rsidR="00426AA3" w:rsidRPr="00B2268C" w:rsidRDefault="00426AA3" w:rsidP="00B2268C">
      <w:pPr>
        <w:widowControl w:val="0"/>
        <w:autoSpaceDE w:val="0"/>
        <w:autoSpaceDN w:val="0"/>
        <w:adjustRightInd w:val="0"/>
        <w:ind w:firstLine="567"/>
        <w:jc w:val="both"/>
      </w:pPr>
      <w:r w:rsidRPr="00B2268C">
        <w:t xml:space="preserve">3.1.3. Основанием для начала административной процедуры «Рассмотрение заявления и </w:t>
      </w:r>
      <w:r w:rsidRPr="00B2268C">
        <w:lastRenderedPageBreak/>
        <w:t>необходимых документов, формирование и направление межведомственного запроса (при необходимости)» является получение руководителем уполномоченного органа заявления с пакетом принятых документов.</w:t>
      </w:r>
    </w:p>
    <w:p w:rsidR="00426AA3" w:rsidRPr="00B2268C" w:rsidRDefault="00426AA3" w:rsidP="00B2268C">
      <w:pPr>
        <w:widowControl w:val="0"/>
        <w:autoSpaceDE w:val="0"/>
        <w:autoSpaceDN w:val="0"/>
        <w:adjustRightInd w:val="0"/>
        <w:ind w:firstLine="567"/>
        <w:jc w:val="both"/>
      </w:pPr>
      <w:r w:rsidRPr="00B2268C">
        <w:t>Руководитель уполномоченного органа рассматривает поступившее заявление и в порядке делопроизводства направляет специалисту.</w:t>
      </w:r>
    </w:p>
    <w:p w:rsidR="00426AA3" w:rsidRPr="00B2268C" w:rsidRDefault="00426AA3" w:rsidP="00B2268C">
      <w:pPr>
        <w:widowControl w:val="0"/>
        <w:autoSpaceDE w:val="0"/>
        <w:autoSpaceDN w:val="0"/>
        <w:adjustRightInd w:val="0"/>
        <w:ind w:firstLine="567"/>
        <w:jc w:val="both"/>
      </w:pPr>
      <w:r w:rsidRPr="00B2268C">
        <w:t>Специалист проводит проверку:</w:t>
      </w:r>
    </w:p>
    <w:p w:rsidR="00426AA3" w:rsidRPr="00B2268C" w:rsidRDefault="00426AA3" w:rsidP="00B2268C">
      <w:pPr>
        <w:widowControl w:val="0"/>
        <w:autoSpaceDE w:val="0"/>
        <w:autoSpaceDN w:val="0"/>
        <w:adjustRightInd w:val="0"/>
        <w:ind w:firstLine="567"/>
        <w:jc w:val="both"/>
      </w:pPr>
      <w:r w:rsidRPr="00B2268C">
        <w:t>- полноты и достоверности сведений, содержащихся в представленных документах;</w:t>
      </w:r>
    </w:p>
    <w:p w:rsidR="00426AA3" w:rsidRPr="00B2268C" w:rsidRDefault="00426AA3" w:rsidP="00B2268C">
      <w:pPr>
        <w:widowControl w:val="0"/>
        <w:autoSpaceDE w:val="0"/>
        <w:autoSpaceDN w:val="0"/>
        <w:adjustRightInd w:val="0"/>
        <w:ind w:firstLine="567"/>
        <w:jc w:val="both"/>
      </w:pPr>
      <w:r w:rsidRPr="00B2268C">
        <w:t>- наличия документов, необходимых для присвоения, изменения и аннулирования адресов.</w:t>
      </w:r>
    </w:p>
    <w:p w:rsidR="00426AA3" w:rsidRPr="00B2268C" w:rsidRDefault="00426AA3" w:rsidP="00B2268C">
      <w:pPr>
        <w:widowControl w:val="0"/>
        <w:autoSpaceDE w:val="0"/>
        <w:autoSpaceDN w:val="0"/>
        <w:adjustRightInd w:val="0"/>
        <w:ind w:firstLine="567"/>
        <w:jc w:val="both"/>
      </w:pPr>
      <w:r w:rsidRPr="00B2268C">
        <w:t xml:space="preserve">В случае если заявитель не представил документы, указанные в </w:t>
      </w:r>
      <w:r w:rsidR="0005504D">
        <w:t xml:space="preserve">пункте </w:t>
      </w:r>
      <w:hyperlink r:id="rId34" w:anchor="Par110" w:history="1">
        <w:r w:rsidRPr="00B2268C">
          <w:rPr>
            <w:rStyle w:val="a5"/>
            <w:color w:val="auto"/>
            <w:u w:val="none"/>
          </w:rPr>
          <w:t>2.6.</w:t>
        </w:r>
      </w:hyperlink>
      <w:r w:rsidRPr="00B2268C">
        <w:t xml:space="preserve"> настоящего Административного регламента, специалист уполномоченного органа запрашивает документы в порядке межведомственного взаимодействия и, при поступлении ответов приобщает документы к материалам заявителя для проведения проверки наличия оснований для отказа в присвоении, изменении и аннулировании адреса.</w:t>
      </w:r>
    </w:p>
    <w:p w:rsidR="00426AA3" w:rsidRPr="00B2268C" w:rsidRDefault="00426AA3" w:rsidP="00B2268C">
      <w:pPr>
        <w:widowControl w:val="0"/>
        <w:autoSpaceDE w:val="0"/>
        <w:autoSpaceDN w:val="0"/>
        <w:adjustRightInd w:val="0"/>
        <w:ind w:firstLine="567"/>
        <w:jc w:val="both"/>
      </w:pPr>
      <w:r w:rsidRPr="00B2268C">
        <w:t>Максимальный срок выполнения данного действия составляет 7 календарных дней.</w:t>
      </w:r>
    </w:p>
    <w:p w:rsidR="00426AA3" w:rsidRPr="00B2268C" w:rsidRDefault="00426AA3" w:rsidP="00B2268C">
      <w:pPr>
        <w:widowControl w:val="0"/>
        <w:autoSpaceDE w:val="0"/>
        <w:autoSpaceDN w:val="0"/>
        <w:adjustRightInd w:val="0"/>
        <w:ind w:firstLine="567"/>
        <w:jc w:val="both"/>
      </w:pPr>
      <w:r w:rsidRPr="00B2268C">
        <w:t>3.1.4. Основанием для начала административной процедуры «Подготовка и выдача (направление) документов по результатам предоставления муниципальной услуги» является наличие (отсутствие) оснований в присвоении, изменении и аннулировании адреса: получения ответов на межведомственные запросы и формирования полного пакета документов.</w:t>
      </w:r>
    </w:p>
    <w:p w:rsidR="00426AA3" w:rsidRPr="00B2268C" w:rsidRDefault="00426AA3" w:rsidP="00B2268C">
      <w:pPr>
        <w:widowControl w:val="0"/>
        <w:autoSpaceDE w:val="0"/>
        <w:autoSpaceDN w:val="0"/>
        <w:adjustRightInd w:val="0"/>
        <w:ind w:firstLine="567"/>
        <w:jc w:val="both"/>
      </w:pPr>
      <w:r w:rsidRPr="00B2268C">
        <w:t>При наличии документов, необходимых для присвоения, изменения объекту адресации адреса или аннулирования, специалист уполномоченного органа подготавливает проект решения о присвоении объекту адресации адреса, изменении и аннулировании такого адреса.</w:t>
      </w:r>
    </w:p>
    <w:p w:rsidR="00426AA3" w:rsidRPr="00B2268C" w:rsidRDefault="00426AA3" w:rsidP="00B2268C">
      <w:pPr>
        <w:widowControl w:val="0"/>
        <w:autoSpaceDE w:val="0"/>
        <w:autoSpaceDN w:val="0"/>
        <w:adjustRightInd w:val="0"/>
        <w:ind w:firstLine="567"/>
        <w:jc w:val="both"/>
      </w:pPr>
      <w:r w:rsidRPr="00B2268C">
        <w:t>При наличии оснований для отказа в присвоении, изменении и аннулировании адреса, в соответствии с пунктом 2.11. настоящего Административного регламента, специалист</w:t>
      </w:r>
      <w:r w:rsidR="00962F17">
        <w:t xml:space="preserve"> </w:t>
      </w:r>
      <w:r w:rsidRPr="00B2268C">
        <w:t>подготавливает проект мотивированного отказа в присвоении, изменении и аннулировании адреса.</w:t>
      </w:r>
    </w:p>
    <w:p w:rsidR="00426AA3" w:rsidRPr="00B2268C" w:rsidRDefault="00426AA3" w:rsidP="00B2268C">
      <w:pPr>
        <w:widowControl w:val="0"/>
        <w:autoSpaceDE w:val="0"/>
        <w:autoSpaceDN w:val="0"/>
        <w:adjustRightInd w:val="0"/>
        <w:ind w:firstLine="567"/>
        <w:jc w:val="both"/>
      </w:pPr>
      <w:r w:rsidRPr="00B2268C">
        <w:t>Специалист уполномоченного органа</w:t>
      </w:r>
      <w:r w:rsidR="00962F17">
        <w:t xml:space="preserve"> </w:t>
      </w:r>
      <w:r w:rsidRPr="00B2268C">
        <w:t>направляет проект решения о присвоении, изменении и аннулировании адреса или проект мотивированного отказа в присвоении, изменении и аннулировании адреса для рассмотрения руководителю уполномоченного органа. Руководитель</w:t>
      </w:r>
      <w:r w:rsidR="00962F17">
        <w:t xml:space="preserve"> </w:t>
      </w:r>
      <w:r w:rsidRPr="00B2268C">
        <w:t>рассматривает и принимает решение о присвоении, изменении и аннулировании адреса или решение об отказе в присвоении, изменении и аннулировании адреса.</w:t>
      </w:r>
    </w:p>
    <w:p w:rsidR="00426AA3" w:rsidRPr="00B2268C" w:rsidRDefault="00426AA3" w:rsidP="00B2268C">
      <w:pPr>
        <w:widowControl w:val="0"/>
        <w:autoSpaceDE w:val="0"/>
        <w:autoSpaceDN w:val="0"/>
        <w:adjustRightInd w:val="0"/>
        <w:ind w:firstLine="567"/>
        <w:jc w:val="both"/>
      </w:pPr>
      <w:r w:rsidRPr="00B2268C">
        <w:t>В случае принятия решения о присвоении, изменении и аннулировании адреса подписывает решение о присвоении, изменении и аннулировании адреса.</w:t>
      </w:r>
    </w:p>
    <w:p w:rsidR="00426AA3" w:rsidRPr="00B2268C" w:rsidRDefault="00426AA3" w:rsidP="00B2268C">
      <w:pPr>
        <w:widowControl w:val="0"/>
        <w:autoSpaceDE w:val="0"/>
        <w:autoSpaceDN w:val="0"/>
        <w:adjustRightInd w:val="0"/>
        <w:ind w:firstLine="567"/>
        <w:jc w:val="both"/>
      </w:pPr>
      <w:r w:rsidRPr="00B2268C">
        <w:t>В случае принятия решения об отказе в присвоении, изменении и аннулировании адреса подписывает решение об отказе в присвоении, изменении и аннулировании адреса.</w:t>
      </w:r>
    </w:p>
    <w:p w:rsidR="00426AA3" w:rsidRPr="00B2268C" w:rsidRDefault="00426AA3" w:rsidP="00B2268C">
      <w:pPr>
        <w:widowControl w:val="0"/>
        <w:autoSpaceDE w:val="0"/>
        <w:autoSpaceDN w:val="0"/>
        <w:adjustRightInd w:val="0"/>
        <w:ind w:firstLine="567"/>
        <w:jc w:val="both"/>
      </w:pPr>
      <w:r w:rsidRPr="00B2268C">
        <w:t>Руководитель уполномоченного органа передает решение о присвоении, изменении и аннулировании адреса или решение об отказе в присвоении, изменении и аннулировании адреса (далее</w:t>
      </w:r>
      <w:r w:rsidR="00692FE0">
        <w:t xml:space="preserve"> – Р</w:t>
      </w:r>
      <w:r w:rsidRPr="00B2268C">
        <w:t>ешение) должностному лицу, ответственному за делопроизводство.</w:t>
      </w:r>
    </w:p>
    <w:p w:rsidR="00426AA3" w:rsidRPr="00B2268C" w:rsidRDefault="00426AA3" w:rsidP="00B2268C">
      <w:pPr>
        <w:widowControl w:val="0"/>
        <w:autoSpaceDE w:val="0"/>
        <w:autoSpaceDN w:val="0"/>
        <w:adjustRightInd w:val="0"/>
        <w:ind w:firstLine="567"/>
        <w:jc w:val="both"/>
      </w:pPr>
      <w:r w:rsidRPr="00B2268C">
        <w:t>Специалист, ответственный за делопроизводство:</w:t>
      </w:r>
    </w:p>
    <w:p w:rsidR="00426AA3" w:rsidRPr="00B2268C" w:rsidRDefault="00426AA3" w:rsidP="00B2268C">
      <w:pPr>
        <w:widowControl w:val="0"/>
        <w:autoSpaceDE w:val="0"/>
        <w:autoSpaceDN w:val="0"/>
        <w:adjustRightInd w:val="0"/>
        <w:ind w:firstLine="567"/>
        <w:jc w:val="both"/>
      </w:pPr>
      <w:r w:rsidRPr="00B2268C">
        <w:t>- регистрирует решение и вносит сведения о предоставлении муниципальной услуги в электронную базу;</w:t>
      </w:r>
    </w:p>
    <w:p w:rsidR="00426AA3" w:rsidRPr="00B2268C" w:rsidRDefault="00426AA3" w:rsidP="00B2268C">
      <w:pPr>
        <w:widowControl w:val="0"/>
        <w:autoSpaceDE w:val="0"/>
        <w:autoSpaceDN w:val="0"/>
        <w:adjustRightInd w:val="0"/>
        <w:ind w:firstLine="567"/>
        <w:jc w:val="both"/>
      </w:pPr>
      <w:r w:rsidRPr="00B2268C">
        <w:t>- уведомляет заявителя почтовой связью и по телефону о присвоении, изменении и аннулировании адреса или об отказе в 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p>
    <w:p w:rsidR="00426AA3" w:rsidRPr="00B2268C" w:rsidRDefault="00426AA3" w:rsidP="00B2268C">
      <w:pPr>
        <w:widowControl w:val="0"/>
        <w:autoSpaceDE w:val="0"/>
        <w:autoSpaceDN w:val="0"/>
        <w:adjustRightInd w:val="0"/>
        <w:ind w:firstLine="567"/>
        <w:jc w:val="both"/>
      </w:pPr>
      <w:r w:rsidRPr="00B2268C">
        <w:t>- направляет уведомление о готовности решения (в случае получения заявления через Единый портал или Портал адресной системы);</w:t>
      </w:r>
    </w:p>
    <w:p w:rsidR="00426AA3" w:rsidRPr="00B2268C" w:rsidRDefault="00426AA3" w:rsidP="00B2268C">
      <w:pPr>
        <w:widowControl w:val="0"/>
        <w:autoSpaceDE w:val="0"/>
        <w:autoSpaceDN w:val="0"/>
        <w:adjustRightInd w:val="0"/>
        <w:ind w:firstLine="567"/>
        <w:jc w:val="both"/>
      </w:pPr>
      <w:r w:rsidRPr="00B2268C">
        <w:t>- направляет решение в ГБУ «МФЦ РБ» в электронной форме, подписанное электронной подписью уполномоченного сотрудника.</w:t>
      </w:r>
    </w:p>
    <w:p w:rsidR="00426AA3" w:rsidRPr="00B2268C" w:rsidRDefault="00426AA3" w:rsidP="00B2268C">
      <w:pPr>
        <w:widowControl w:val="0"/>
        <w:autoSpaceDE w:val="0"/>
        <w:autoSpaceDN w:val="0"/>
        <w:adjustRightInd w:val="0"/>
        <w:ind w:firstLine="567"/>
        <w:jc w:val="both"/>
      </w:pPr>
      <w:r w:rsidRPr="00B2268C">
        <w:t xml:space="preserve">Максимальный срок выполнения данного действия составляет </w:t>
      </w:r>
      <w:r w:rsidR="005A5BBD">
        <w:t>14</w:t>
      </w:r>
      <w:r w:rsidR="001563BA">
        <w:t xml:space="preserve"> </w:t>
      </w:r>
      <w:r w:rsidRPr="00B2268C">
        <w:t xml:space="preserve">календарных дней, с момента получения ответов на межведомственные запросы и формирования полного пакета документов. </w:t>
      </w:r>
    </w:p>
    <w:p w:rsidR="00426AA3" w:rsidRPr="00B2268C" w:rsidRDefault="00426AA3" w:rsidP="00B2268C">
      <w:pPr>
        <w:widowControl w:val="0"/>
        <w:autoSpaceDE w:val="0"/>
        <w:autoSpaceDN w:val="0"/>
        <w:adjustRightInd w:val="0"/>
        <w:ind w:firstLine="567"/>
        <w:jc w:val="both"/>
      </w:pPr>
      <w:r w:rsidRPr="00B2268C">
        <w:lastRenderedPageBreak/>
        <w:t xml:space="preserve">Максимальный срок выполнения муниципальной услуги составляет </w:t>
      </w:r>
      <w:r w:rsidR="005A5BBD">
        <w:t>18</w:t>
      </w:r>
      <w:r w:rsidRPr="00B2268C">
        <w:t xml:space="preserve"> </w:t>
      </w:r>
      <w:r w:rsidR="005A5BBD">
        <w:t xml:space="preserve">рабочих </w:t>
      </w:r>
      <w:r w:rsidRPr="00B2268C">
        <w:t>дней с момента подачи заявления о присвоении, изменении и аннулировании адреса.</w:t>
      </w:r>
    </w:p>
    <w:p w:rsidR="00426AA3" w:rsidRPr="00B2268C" w:rsidRDefault="00426AA3" w:rsidP="00B2268C">
      <w:pPr>
        <w:widowControl w:val="0"/>
        <w:autoSpaceDE w:val="0"/>
        <w:autoSpaceDN w:val="0"/>
        <w:adjustRightInd w:val="0"/>
        <w:ind w:firstLine="567"/>
        <w:jc w:val="both"/>
      </w:pPr>
      <w:bookmarkStart w:id="5" w:name="Par280"/>
      <w:bookmarkEnd w:id="5"/>
      <w:r w:rsidRPr="00B2268C">
        <w:t>Решение о присвоении, изменении и аннулировании адреса или решение об отказе в присвоении, изменении и аннулировании адреса выдается (направляется) заявителю в сроки, указанные в п</w:t>
      </w:r>
      <w:r w:rsidR="005A5BBD">
        <w:t xml:space="preserve">ункте </w:t>
      </w:r>
      <w:r w:rsidRPr="00B2268C">
        <w:t>2.4.1. нас</w:t>
      </w:r>
      <w:r w:rsidR="001563BA">
        <w:t>тоящего А</w:t>
      </w:r>
      <w:r w:rsidRPr="00B2268C">
        <w:t>дминистративного регламента.</w:t>
      </w:r>
    </w:p>
    <w:p w:rsidR="00426AA3" w:rsidRDefault="00426AA3" w:rsidP="00426AA3">
      <w:pPr>
        <w:widowControl w:val="0"/>
        <w:autoSpaceDE w:val="0"/>
        <w:autoSpaceDN w:val="0"/>
        <w:adjustRightInd w:val="0"/>
        <w:jc w:val="center"/>
        <w:outlineLvl w:val="1"/>
      </w:pPr>
      <w:bookmarkStart w:id="6" w:name="Par210"/>
      <w:bookmarkEnd w:id="6"/>
    </w:p>
    <w:p w:rsidR="00426AA3" w:rsidRPr="00B15534" w:rsidRDefault="00426AA3" w:rsidP="00426AA3">
      <w:pPr>
        <w:widowControl w:val="0"/>
        <w:autoSpaceDE w:val="0"/>
        <w:autoSpaceDN w:val="0"/>
        <w:adjustRightInd w:val="0"/>
        <w:jc w:val="center"/>
        <w:outlineLvl w:val="1"/>
        <w:rPr>
          <w:b/>
        </w:rPr>
      </w:pPr>
      <w:r w:rsidRPr="00B15534">
        <w:rPr>
          <w:b/>
        </w:rPr>
        <w:t xml:space="preserve">4. Формы </w:t>
      </w:r>
      <w:proofErr w:type="gramStart"/>
      <w:r w:rsidRPr="00B15534">
        <w:rPr>
          <w:b/>
        </w:rPr>
        <w:t>контроля за</w:t>
      </w:r>
      <w:proofErr w:type="gramEnd"/>
      <w:r w:rsidRPr="00B15534">
        <w:rPr>
          <w:b/>
        </w:rPr>
        <w:t xml:space="preserve"> предоставлением</w:t>
      </w:r>
    </w:p>
    <w:p w:rsidR="00426AA3" w:rsidRDefault="00426AA3" w:rsidP="00426AA3">
      <w:pPr>
        <w:widowControl w:val="0"/>
        <w:autoSpaceDE w:val="0"/>
        <w:autoSpaceDN w:val="0"/>
        <w:adjustRightInd w:val="0"/>
        <w:jc w:val="center"/>
      </w:pPr>
      <w:r w:rsidRPr="00B15534">
        <w:rPr>
          <w:b/>
        </w:rPr>
        <w:t>муниципальной услуги</w:t>
      </w:r>
    </w:p>
    <w:p w:rsidR="00426AA3" w:rsidRDefault="00426AA3" w:rsidP="00426AA3">
      <w:pPr>
        <w:widowControl w:val="0"/>
        <w:autoSpaceDE w:val="0"/>
        <w:autoSpaceDN w:val="0"/>
        <w:adjustRightInd w:val="0"/>
        <w:jc w:val="both"/>
      </w:pPr>
    </w:p>
    <w:p w:rsidR="00426AA3" w:rsidRPr="00B60B2F" w:rsidRDefault="00426AA3" w:rsidP="00384578">
      <w:pPr>
        <w:widowControl w:val="0"/>
        <w:autoSpaceDE w:val="0"/>
        <w:autoSpaceDN w:val="0"/>
        <w:adjustRightInd w:val="0"/>
        <w:ind w:firstLine="567"/>
        <w:jc w:val="both"/>
        <w:outlineLvl w:val="2"/>
      </w:pPr>
      <w:bookmarkStart w:id="7" w:name="Par213"/>
      <w:bookmarkEnd w:id="7"/>
      <w:r w:rsidRPr="00B60B2F">
        <w:t xml:space="preserve">4.1. Порядок осуществления текущего </w:t>
      </w:r>
      <w:proofErr w:type="gramStart"/>
      <w:r w:rsidRPr="00B60B2F">
        <w:t>контроля за</w:t>
      </w:r>
      <w:proofErr w:type="gramEnd"/>
      <w:r w:rsidRPr="00B60B2F">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6AA3" w:rsidRPr="00B60B2F" w:rsidRDefault="00426AA3" w:rsidP="00384578">
      <w:pPr>
        <w:widowControl w:val="0"/>
        <w:autoSpaceDE w:val="0"/>
        <w:autoSpaceDN w:val="0"/>
        <w:adjustRightInd w:val="0"/>
        <w:ind w:firstLine="567"/>
        <w:jc w:val="both"/>
      </w:pPr>
      <w:r w:rsidRPr="00B60B2F">
        <w:t xml:space="preserve">Текущий </w:t>
      </w:r>
      <w:proofErr w:type="gramStart"/>
      <w:r w:rsidRPr="00B60B2F">
        <w:t>контроль за</w:t>
      </w:r>
      <w:proofErr w:type="gramEnd"/>
      <w:r w:rsidRPr="00B60B2F">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уполномоченного органа.</w:t>
      </w:r>
    </w:p>
    <w:p w:rsidR="00426AA3" w:rsidRPr="00B60B2F" w:rsidRDefault="00426AA3" w:rsidP="00384578">
      <w:pPr>
        <w:widowControl w:val="0"/>
        <w:autoSpaceDE w:val="0"/>
        <w:autoSpaceDN w:val="0"/>
        <w:adjustRightInd w:val="0"/>
        <w:ind w:firstLine="567"/>
        <w:jc w:val="both"/>
      </w:pPr>
      <w:r w:rsidRPr="00B60B2F">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rsidR="00426AA3" w:rsidRPr="00B60B2F" w:rsidRDefault="00426AA3" w:rsidP="00384578">
      <w:pPr>
        <w:widowControl w:val="0"/>
        <w:autoSpaceDE w:val="0"/>
        <w:autoSpaceDN w:val="0"/>
        <w:adjustRightInd w:val="0"/>
        <w:ind w:firstLine="567"/>
        <w:jc w:val="both"/>
        <w:outlineLvl w:val="2"/>
      </w:pPr>
      <w:bookmarkStart w:id="8" w:name="Par222"/>
      <w:bookmarkEnd w:id="8"/>
      <w:r w:rsidRPr="00B60B2F">
        <w:t>4.2. Порядок и периодичность осуществления плановых и внеплановых проверок полноты и качества предоставления</w:t>
      </w:r>
      <w:r w:rsidR="00B60B2F">
        <w:t xml:space="preserve"> </w:t>
      </w:r>
      <w:r w:rsidRPr="00B60B2F">
        <w:t xml:space="preserve">муниципальной услуги, в том числе порядок и формы </w:t>
      </w:r>
      <w:proofErr w:type="gramStart"/>
      <w:r w:rsidRPr="00B60B2F">
        <w:t>контроля за</w:t>
      </w:r>
      <w:proofErr w:type="gramEnd"/>
      <w:r w:rsidRPr="00B60B2F">
        <w:t xml:space="preserve"> полнотой и качеством предоставления муниципальной услуги.</w:t>
      </w:r>
    </w:p>
    <w:p w:rsidR="00426AA3" w:rsidRPr="00B60B2F" w:rsidRDefault="00426AA3" w:rsidP="00384578">
      <w:pPr>
        <w:widowControl w:val="0"/>
        <w:autoSpaceDE w:val="0"/>
        <w:autoSpaceDN w:val="0"/>
        <w:adjustRightInd w:val="0"/>
        <w:ind w:firstLine="567"/>
        <w:jc w:val="both"/>
      </w:pPr>
      <w:r w:rsidRPr="00B60B2F">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426AA3" w:rsidRPr="00B60B2F" w:rsidRDefault="00426AA3" w:rsidP="00384578">
      <w:pPr>
        <w:widowControl w:val="0"/>
        <w:autoSpaceDE w:val="0"/>
        <w:autoSpaceDN w:val="0"/>
        <w:adjustRightInd w:val="0"/>
        <w:ind w:firstLine="567"/>
        <w:jc w:val="both"/>
      </w:pPr>
      <w:r w:rsidRPr="00B60B2F">
        <w:t>Проверки могут быть:</w:t>
      </w:r>
    </w:p>
    <w:p w:rsidR="00426AA3" w:rsidRPr="00B60B2F" w:rsidRDefault="00426AA3" w:rsidP="00384578">
      <w:pPr>
        <w:widowControl w:val="0"/>
        <w:autoSpaceDE w:val="0"/>
        <w:autoSpaceDN w:val="0"/>
        <w:adjustRightInd w:val="0"/>
        <w:ind w:firstLine="567"/>
        <w:jc w:val="both"/>
      </w:pPr>
      <w:r w:rsidRPr="00B60B2F">
        <w:t xml:space="preserve">- </w:t>
      </w:r>
      <w:proofErr w:type="gramStart"/>
      <w:r w:rsidRPr="00B60B2F">
        <w:t>плановыми</w:t>
      </w:r>
      <w:proofErr w:type="gramEnd"/>
      <w:r w:rsidRPr="00B60B2F">
        <w:t xml:space="preserve"> (осуществляются на основании полугодовых и годовых планов работы);</w:t>
      </w:r>
    </w:p>
    <w:p w:rsidR="00426AA3" w:rsidRPr="00B60B2F" w:rsidRDefault="00426AA3" w:rsidP="00384578">
      <w:pPr>
        <w:widowControl w:val="0"/>
        <w:autoSpaceDE w:val="0"/>
        <w:autoSpaceDN w:val="0"/>
        <w:adjustRightInd w:val="0"/>
        <w:ind w:firstLine="567"/>
        <w:jc w:val="both"/>
      </w:pPr>
      <w:r w:rsidRPr="00B60B2F">
        <w:t xml:space="preserve">- </w:t>
      </w:r>
      <w:proofErr w:type="gramStart"/>
      <w:r w:rsidRPr="00B60B2F">
        <w:t>внеплановыми</w:t>
      </w:r>
      <w:proofErr w:type="gramEnd"/>
      <w:r w:rsidRPr="00B60B2F">
        <w:t xml:space="preserve"> (по конкретной жалобе (претензии) заявителя).</w:t>
      </w:r>
    </w:p>
    <w:p w:rsidR="00426AA3" w:rsidRPr="00B60B2F" w:rsidRDefault="00426AA3" w:rsidP="00384578">
      <w:pPr>
        <w:widowControl w:val="0"/>
        <w:autoSpaceDE w:val="0"/>
        <w:autoSpaceDN w:val="0"/>
        <w:adjustRightInd w:val="0"/>
        <w:ind w:firstLine="567"/>
        <w:jc w:val="both"/>
      </w:pPr>
      <w:r w:rsidRPr="00B60B2F">
        <w:t>Проверки осуществляются на основании</w:t>
      </w:r>
      <w:r w:rsidR="00B60B2F">
        <w:t xml:space="preserve"> решения руководителя уполномоченного органа</w:t>
      </w:r>
      <w:r w:rsidRPr="00B60B2F">
        <w:t>.</w:t>
      </w:r>
    </w:p>
    <w:p w:rsidR="00426AA3" w:rsidRPr="00B60B2F" w:rsidRDefault="00426AA3" w:rsidP="00384578">
      <w:pPr>
        <w:widowControl w:val="0"/>
        <w:autoSpaceDE w:val="0"/>
        <w:autoSpaceDN w:val="0"/>
        <w:adjustRightInd w:val="0"/>
        <w:ind w:firstLine="567"/>
        <w:jc w:val="both"/>
      </w:pPr>
      <w:r w:rsidRPr="00B60B2F">
        <w:t>Для проведения проверки формируется комиссия, в состав которой включаются должностные лица уполномоченного органа.</w:t>
      </w:r>
    </w:p>
    <w:p w:rsidR="00426AA3" w:rsidRPr="00B60B2F" w:rsidRDefault="00426AA3" w:rsidP="00384578">
      <w:pPr>
        <w:widowControl w:val="0"/>
        <w:autoSpaceDE w:val="0"/>
        <w:autoSpaceDN w:val="0"/>
        <w:adjustRightInd w:val="0"/>
        <w:ind w:firstLine="567"/>
        <w:jc w:val="both"/>
      </w:pPr>
      <w:r w:rsidRPr="00B60B2F">
        <w:t>Деятельность комиссии осуществляется в соответствии с</w:t>
      </w:r>
      <w:r w:rsidR="00564381">
        <w:t xml:space="preserve"> решением руководителя уполномоченного органа</w:t>
      </w:r>
      <w:r w:rsidRPr="00B60B2F">
        <w:t>.</w:t>
      </w:r>
    </w:p>
    <w:p w:rsidR="00426AA3" w:rsidRPr="00B60B2F" w:rsidRDefault="00426AA3" w:rsidP="00384578">
      <w:pPr>
        <w:widowControl w:val="0"/>
        <w:autoSpaceDE w:val="0"/>
        <w:autoSpaceDN w:val="0"/>
        <w:adjustRightInd w:val="0"/>
        <w:ind w:firstLine="567"/>
        <w:jc w:val="both"/>
      </w:pPr>
      <w:r w:rsidRPr="00B60B2F">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руководителем уполномоченного органа.</w:t>
      </w:r>
    </w:p>
    <w:p w:rsidR="00426AA3" w:rsidRPr="00B60B2F" w:rsidRDefault="00426AA3" w:rsidP="00384578">
      <w:pPr>
        <w:widowControl w:val="0"/>
        <w:autoSpaceDE w:val="0"/>
        <w:autoSpaceDN w:val="0"/>
        <w:adjustRightInd w:val="0"/>
        <w:ind w:firstLine="567"/>
        <w:jc w:val="both"/>
      </w:pPr>
      <w:r w:rsidRPr="00B60B2F">
        <w:t xml:space="preserve">Порядок и формы </w:t>
      </w:r>
      <w:proofErr w:type="gramStart"/>
      <w:r w:rsidRPr="00B60B2F">
        <w:t>контроля за</w:t>
      </w:r>
      <w:proofErr w:type="gramEnd"/>
      <w:r w:rsidRPr="00B60B2F">
        <w:t xml:space="preserve"> предоставлением муниципальной услуги должны отвечать требованиям непрерывности и действенности (эффективности).</w:t>
      </w:r>
    </w:p>
    <w:p w:rsidR="00426AA3" w:rsidRPr="00B60B2F" w:rsidRDefault="00426AA3" w:rsidP="00384578">
      <w:pPr>
        <w:widowControl w:val="0"/>
        <w:autoSpaceDE w:val="0"/>
        <w:autoSpaceDN w:val="0"/>
        <w:adjustRightInd w:val="0"/>
        <w:ind w:firstLine="567"/>
        <w:jc w:val="both"/>
      </w:pPr>
      <w:r w:rsidRPr="00B60B2F">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426AA3" w:rsidRPr="00B60B2F" w:rsidRDefault="00426AA3" w:rsidP="00384578">
      <w:pPr>
        <w:widowControl w:val="0"/>
        <w:autoSpaceDE w:val="0"/>
        <w:autoSpaceDN w:val="0"/>
        <w:adjustRightInd w:val="0"/>
        <w:ind w:firstLine="567"/>
        <w:jc w:val="both"/>
      </w:pPr>
      <w:r w:rsidRPr="00B60B2F">
        <w:t>Для оценки качества предоставления и доступности муниципальной услуги</w:t>
      </w:r>
      <w:r w:rsidR="007A104D">
        <w:t xml:space="preserve"> «Присвоение, изменение и аннулирование адресов объектам недвижимости» </w:t>
      </w:r>
      <w:r w:rsidRPr="00B60B2F">
        <w:t>назначается:</w:t>
      </w:r>
    </w:p>
    <w:p w:rsidR="00426AA3" w:rsidRPr="00B60B2F" w:rsidRDefault="00426AA3" w:rsidP="00384578">
      <w:pPr>
        <w:widowControl w:val="0"/>
        <w:autoSpaceDE w:val="0"/>
        <w:autoSpaceDN w:val="0"/>
        <w:adjustRightInd w:val="0"/>
        <w:ind w:firstLine="567"/>
        <w:jc w:val="both"/>
      </w:pPr>
      <w:r w:rsidRPr="00B60B2F">
        <w:t xml:space="preserve">-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w:t>
      </w:r>
      <w:r w:rsidRPr="00B60B2F">
        <w:lastRenderedPageBreak/>
        <w:t xml:space="preserve">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w:t>
      </w:r>
      <w:r w:rsidR="007A104D">
        <w:t>далее – Р</w:t>
      </w:r>
      <w:r w:rsidRPr="00B60B2F">
        <w:t>егистратор;</w:t>
      </w:r>
    </w:p>
    <w:p w:rsidR="00426AA3" w:rsidRPr="00B60B2F" w:rsidRDefault="00426AA3" w:rsidP="00384578">
      <w:pPr>
        <w:widowControl w:val="0"/>
        <w:autoSpaceDE w:val="0"/>
        <w:autoSpaceDN w:val="0"/>
        <w:adjustRightInd w:val="0"/>
        <w:ind w:firstLine="567"/>
        <w:jc w:val="both"/>
      </w:pPr>
      <w:r w:rsidRPr="00B60B2F">
        <w:t>- должностное лицо, ответственное за контроль и подготовку ежеквартального отчета о качестве и доступности муниципальных услуг,</w:t>
      </w:r>
      <w:r w:rsidR="00CD2DEB">
        <w:t xml:space="preserve"> далее – К</w:t>
      </w:r>
      <w:r w:rsidRPr="00B60B2F">
        <w:t>онтролер.</w:t>
      </w:r>
    </w:p>
    <w:p w:rsidR="00426AA3" w:rsidRPr="00B60B2F" w:rsidRDefault="00426AA3" w:rsidP="00384578">
      <w:pPr>
        <w:widowControl w:val="0"/>
        <w:autoSpaceDE w:val="0"/>
        <w:autoSpaceDN w:val="0"/>
        <w:adjustRightInd w:val="0"/>
        <w:ind w:firstLine="567"/>
        <w:jc w:val="both"/>
      </w:pPr>
      <w:r w:rsidRPr="00B60B2F">
        <w:t>Контролер обеспечивает:</w:t>
      </w:r>
    </w:p>
    <w:p w:rsidR="00426AA3" w:rsidRPr="00B60B2F" w:rsidRDefault="00426AA3" w:rsidP="00384578">
      <w:pPr>
        <w:widowControl w:val="0"/>
        <w:autoSpaceDE w:val="0"/>
        <w:autoSpaceDN w:val="0"/>
        <w:adjustRightInd w:val="0"/>
        <w:ind w:firstLine="567"/>
        <w:jc w:val="both"/>
      </w:pPr>
      <w:r w:rsidRPr="00B60B2F">
        <w:t xml:space="preserve">- анализ количества запросов заявителей о предоставлении муниципальной услуги и </w:t>
      </w:r>
      <w:proofErr w:type="gramStart"/>
      <w:r w:rsidRPr="00B60B2F">
        <w:t>количества</w:t>
      </w:r>
      <w:proofErr w:type="gramEnd"/>
      <w:r w:rsidRPr="00B60B2F">
        <w:t xml:space="preserve"> выданных заявителям результатов предоставления муниципальных услуг;</w:t>
      </w:r>
    </w:p>
    <w:p w:rsidR="00426AA3" w:rsidRPr="00B60B2F" w:rsidRDefault="00426AA3" w:rsidP="00384578">
      <w:pPr>
        <w:widowControl w:val="0"/>
        <w:autoSpaceDE w:val="0"/>
        <w:autoSpaceDN w:val="0"/>
        <w:adjustRightInd w:val="0"/>
        <w:ind w:firstLine="567"/>
        <w:jc w:val="both"/>
      </w:pPr>
      <w:r w:rsidRPr="00B60B2F">
        <w:t>- проверку фактов предоставления муниципальных услуг с отклонениями от требований, установленных настоящим Административным регламентом;</w:t>
      </w:r>
    </w:p>
    <w:p w:rsidR="00426AA3" w:rsidRPr="00B60B2F" w:rsidRDefault="00426AA3" w:rsidP="00384578">
      <w:pPr>
        <w:widowControl w:val="0"/>
        <w:autoSpaceDE w:val="0"/>
        <w:autoSpaceDN w:val="0"/>
        <w:adjustRightInd w:val="0"/>
        <w:ind w:firstLine="567"/>
        <w:jc w:val="both"/>
      </w:pPr>
      <w:r w:rsidRPr="00B60B2F">
        <w:t>- проверку обоснованности отказов в предоставлении муниципальной услуги;</w:t>
      </w:r>
    </w:p>
    <w:p w:rsidR="00426AA3" w:rsidRPr="00B60B2F" w:rsidRDefault="00426AA3" w:rsidP="00384578">
      <w:pPr>
        <w:widowControl w:val="0"/>
        <w:autoSpaceDE w:val="0"/>
        <w:autoSpaceDN w:val="0"/>
        <w:adjustRightInd w:val="0"/>
        <w:ind w:firstLine="567"/>
        <w:jc w:val="both"/>
      </w:pPr>
      <w:r w:rsidRPr="00B60B2F">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426AA3" w:rsidRPr="00B60B2F" w:rsidRDefault="00426AA3" w:rsidP="00384578">
      <w:pPr>
        <w:widowControl w:val="0"/>
        <w:autoSpaceDE w:val="0"/>
        <w:autoSpaceDN w:val="0"/>
        <w:adjustRightInd w:val="0"/>
        <w:ind w:firstLine="567"/>
        <w:jc w:val="both"/>
      </w:pPr>
      <w:r w:rsidRPr="00B60B2F">
        <w:t>- оценку выполнения показателей качества и доступности, установленных Административным регламентом, иными нормативными правовыми актами.</w:t>
      </w:r>
    </w:p>
    <w:p w:rsidR="00426AA3" w:rsidRPr="00B60B2F" w:rsidRDefault="00426AA3" w:rsidP="00384578">
      <w:pPr>
        <w:widowControl w:val="0"/>
        <w:autoSpaceDE w:val="0"/>
        <w:autoSpaceDN w:val="0"/>
        <w:adjustRightInd w:val="0"/>
        <w:ind w:firstLine="567"/>
        <w:jc w:val="both"/>
      </w:pPr>
      <w:r w:rsidRPr="00B60B2F">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426AA3" w:rsidRPr="00B60B2F" w:rsidRDefault="00426AA3" w:rsidP="00384578">
      <w:pPr>
        <w:widowControl w:val="0"/>
        <w:autoSpaceDE w:val="0"/>
        <w:autoSpaceDN w:val="0"/>
        <w:adjustRightInd w:val="0"/>
        <w:ind w:firstLine="567"/>
        <w:jc w:val="both"/>
        <w:outlineLvl w:val="2"/>
      </w:pPr>
      <w:bookmarkStart w:id="9" w:name="Par248"/>
      <w:bookmarkEnd w:id="9"/>
      <w:r w:rsidRPr="00B60B2F">
        <w:t xml:space="preserve">4.3. Ответственность должностных лиц </w:t>
      </w:r>
      <w:r w:rsidR="00CD2DEB">
        <w:t xml:space="preserve">Администрации муниципального образования сельское поселение «Петропавловское» </w:t>
      </w:r>
      <w:r w:rsidRPr="00B60B2F">
        <w:t>за решения и действия (бездействие), принимаемые</w:t>
      </w:r>
      <w:r w:rsidR="00CD2DEB">
        <w:t xml:space="preserve"> </w:t>
      </w:r>
      <w:r w:rsidRPr="00B60B2F">
        <w:t>(осуществляемые) ими в ходе предоставления муниципальной услуги.</w:t>
      </w:r>
    </w:p>
    <w:p w:rsidR="00426AA3" w:rsidRPr="00B60B2F" w:rsidRDefault="00426AA3" w:rsidP="00384578">
      <w:pPr>
        <w:widowControl w:val="0"/>
        <w:autoSpaceDE w:val="0"/>
        <w:autoSpaceDN w:val="0"/>
        <w:adjustRightInd w:val="0"/>
        <w:ind w:firstLine="567"/>
        <w:jc w:val="both"/>
      </w:pPr>
      <w:r w:rsidRPr="00B60B2F">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426AA3" w:rsidRPr="00B60B2F" w:rsidRDefault="00426AA3" w:rsidP="00384578">
      <w:pPr>
        <w:widowControl w:val="0"/>
        <w:autoSpaceDE w:val="0"/>
        <w:autoSpaceDN w:val="0"/>
        <w:adjustRightInd w:val="0"/>
        <w:ind w:firstLine="567"/>
        <w:jc w:val="both"/>
      </w:pPr>
      <w:r w:rsidRPr="00B60B2F">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426AA3" w:rsidRPr="00B60B2F" w:rsidRDefault="00426AA3" w:rsidP="00384578">
      <w:pPr>
        <w:widowControl w:val="0"/>
        <w:autoSpaceDE w:val="0"/>
        <w:autoSpaceDN w:val="0"/>
        <w:adjustRightInd w:val="0"/>
        <w:ind w:firstLine="567"/>
        <w:jc w:val="both"/>
      </w:pPr>
      <w:r w:rsidRPr="00B60B2F">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426AA3" w:rsidRPr="00B60B2F" w:rsidRDefault="00426AA3" w:rsidP="00384578">
      <w:pPr>
        <w:widowControl w:val="0"/>
        <w:autoSpaceDE w:val="0"/>
        <w:autoSpaceDN w:val="0"/>
        <w:adjustRightInd w:val="0"/>
        <w:ind w:firstLine="567"/>
        <w:jc w:val="both"/>
        <w:outlineLvl w:val="2"/>
      </w:pPr>
      <w:bookmarkStart w:id="10" w:name="Par257"/>
      <w:bookmarkEnd w:id="10"/>
      <w:r w:rsidRPr="00B60B2F">
        <w:t>4.4. Положения, характеризующие требования к порядку и</w:t>
      </w:r>
      <w:r w:rsidR="00262343">
        <w:t xml:space="preserve"> </w:t>
      </w:r>
      <w:r w:rsidRPr="00B60B2F">
        <w:t xml:space="preserve">формам </w:t>
      </w:r>
      <w:proofErr w:type="gramStart"/>
      <w:r w:rsidRPr="00B60B2F">
        <w:t>контроля за</w:t>
      </w:r>
      <w:proofErr w:type="gramEnd"/>
      <w:r w:rsidRPr="00B60B2F">
        <w:t xml:space="preserve"> предоставлением муниципальной услуги, в</w:t>
      </w:r>
      <w:r w:rsidR="00262343">
        <w:t xml:space="preserve"> </w:t>
      </w:r>
      <w:r w:rsidRPr="00B60B2F">
        <w:t>том числе со стороны граждан, их объединений и организаций</w:t>
      </w:r>
    </w:p>
    <w:p w:rsidR="00426AA3" w:rsidRPr="00B60B2F" w:rsidRDefault="00426AA3" w:rsidP="00384578">
      <w:pPr>
        <w:widowControl w:val="0"/>
        <w:autoSpaceDE w:val="0"/>
        <w:autoSpaceDN w:val="0"/>
        <w:adjustRightInd w:val="0"/>
        <w:ind w:firstLine="567"/>
        <w:jc w:val="both"/>
      </w:pPr>
      <w:r w:rsidRPr="00B60B2F">
        <w:t xml:space="preserve">Граждане, объединения и организации имеют право на любые предусмотренные действующим законодательством формы </w:t>
      </w:r>
      <w:proofErr w:type="gramStart"/>
      <w:r w:rsidRPr="00B60B2F">
        <w:t>контроля за</w:t>
      </w:r>
      <w:proofErr w:type="gramEnd"/>
      <w:r w:rsidRPr="00B60B2F">
        <w:t xml:space="preserve"> деятельностью органа, предоставляющего муниципальную услугу.</w:t>
      </w:r>
    </w:p>
    <w:p w:rsidR="00426AA3" w:rsidRDefault="00426AA3" w:rsidP="00426AA3">
      <w:pPr>
        <w:widowControl w:val="0"/>
        <w:autoSpaceDE w:val="0"/>
        <w:autoSpaceDN w:val="0"/>
        <w:adjustRightInd w:val="0"/>
        <w:jc w:val="both"/>
      </w:pPr>
    </w:p>
    <w:p w:rsidR="00426AA3" w:rsidRPr="00262343" w:rsidRDefault="00426AA3" w:rsidP="00426AA3">
      <w:pPr>
        <w:widowControl w:val="0"/>
        <w:autoSpaceDE w:val="0"/>
        <w:autoSpaceDN w:val="0"/>
        <w:adjustRightInd w:val="0"/>
        <w:jc w:val="center"/>
        <w:outlineLvl w:val="1"/>
        <w:rPr>
          <w:b/>
        </w:rPr>
      </w:pPr>
      <w:bookmarkStart w:id="11" w:name="Par263"/>
      <w:bookmarkEnd w:id="11"/>
      <w:r w:rsidRPr="00262343">
        <w:rPr>
          <w:b/>
        </w:rPr>
        <w:t>5. Досудебный (внесудебный) порядок обжалования решений и</w:t>
      </w:r>
    </w:p>
    <w:p w:rsidR="00426AA3" w:rsidRPr="00262343" w:rsidRDefault="00426AA3" w:rsidP="00426AA3">
      <w:pPr>
        <w:widowControl w:val="0"/>
        <w:autoSpaceDE w:val="0"/>
        <w:autoSpaceDN w:val="0"/>
        <w:adjustRightInd w:val="0"/>
        <w:jc w:val="center"/>
        <w:rPr>
          <w:b/>
        </w:rPr>
      </w:pPr>
      <w:r w:rsidRPr="00262343">
        <w:rPr>
          <w:b/>
        </w:rPr>
        <w:t>действий (бездействия) органа, предоставляющего</w:t>
      </w:r>
    </w:p>
    <w:p w:rsidR="00426AA3" w:rsidRPr="00262343" w:rsidRDefault="00426AA3" w:rsidP="00426AA3">
      <w:pPr>
        <w:widowControl w:val="0"/>
        <w:autoSpaceDE w:val="0"/>
        <w:autoSpaceDN w:val="0"/>
        <w:adjustRightInd w:val="0"/>
        <w:jc w:val="center"/>
        <w:rPr>
          <w:b/>
        </w:rPr>
      </w:pPr>
      <w:r w:rsidRPr="00262343">
        <w:rPr>
          <w:b/>
        </w:rPr>
        <w:t>муниципальную услугу, а также его должностных лиц</w:t>
      </w:r>
    </w:p>
    <w:p w:rsidR="00426AA3" w:rsidRDefault="00426AA3" w:rsidP="00426AA3">
      <w:pPr>
        <w:widowControl w:val="0"/>
        <w:autoSpaceDE w:val="0"/>
        <w:autoSpaceDN w:val="0"/>
        <w:adjustRightInd w:val="0"/>
        <w:jc w:val="both"/>
      </w:pPr>
    </w:p>
    <w:p w:rsidR="00426AA3" w:rsidRDefault="00426AA3" w:rsidP="00262343">
      <w:pPr>
        <w:widowControl w:val="0"/>
        <w:autoSpaceDE w:val="0"/>
        <w:autoSpaceDN w:val="0"/>
        <w:adjustRightInd w:val="0"/>
        <w:ind w:firstLine="567"/>
        <w:jc w:val="both"/>
        <w:outlineLvl w:val="2"/>
      </w:pPr>
      <w:bookmarkStart w:id="12" w:name="Par267"/>
      <w:bookmarkEnd w:id="12"/>
      <w:r>
        <w:t>5.1. Информация для заявителя о его праве подать жалобу нарушение и (или) действие (бездействие) органа местного</w:t>
      </w:r>
      <w:r w:rsidR="00B6139D">
        <w:t xml:space="preserve"> </w:t>
      </w:r>
      <w:r>
        <w:t>самоуправления, предоставляющего муниципальную услугу, а</w:t>
      </w:r>
      <w:r w:rsidR="00B6139D">
        <w:t xml:space="preserve"> </w:t>
      </w:r>
      <w:r>
        <w:t>также его должностных лиц, муниципальных служащих.</w:t>
      </w:r>
    </w:p>
    <w:p w:rsidR="00426AA3" w:rsidRDefault="00426AA3" w:rsidP="00262343">
      <w:pPr>
        <w:widowControl w:val="0"/>
        <w:autoSpaceDE w:val="0"/>
        <w:autoSpaceDN w:val="0"/>
        <w:adjustRightInd w:val="0"/>
        <w:ind w:firstLine="567"/>
        <w:jc w:val="both"/>
        <w:outlineLvl w:val="2"/>
      </w:pPr>
      <w:r>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426AA3" w:rsidRDefault="00426AA3" w:rsidP="00262343">
      <w:pPr>
        <w:widowControl w:val="0"/>
        <w:autoSpaceDE w:val="0"/>
        <w:autoSpaceDN w:val="0"/>
        <w:adjustRightInd w:val="0"/>
        <w:ind w:firstLine="567"/>
        <w:jc w:val="both"/>
        <w:outlineLvl w:val="2"/>
      </w:pPr>
      <w:bookmarkStart w:id="13" w:name="Par274"/>
      <w:bookmarkEnd w:id="13"/>
      <w:r>
        <w:lastRenderedPageBreak/>
        <w:t>5.2. Предмет жалобы</w:t>
      </w:r>
    </w:p>
    <w:p w:rsidR="00426AA3" w:rsidRDefault="00426AA3" w:rsidP="00262343">
      <w:pPr>
        <w:widowControl w:val="0"/>
        <w:autoSpaceDE w:val="0"/>
        <w:autoSpaceDN w:val="0"/>
        <w:adjustRightInd w:val="0"/>
        <w:ind w:firstLine="567"/>
        <w:jc w:val="both"/>
        <w:outlineLvl w:val="2"/>
      </w:pPr>
      <w:r>
        <w:t>Заявитель может обратиться с жалобой, в том числе в следующих случаях:</w:t>
      </w:r>
    </w:p>
    <w:p w:rsidR="00426AA3" w:rsidRDefault="00426AA3" w:rsidP="00262343">
      <w:pPr>
        <w:widowControl w:val="0"/>
        <w:autoSpaceDE w:val="0"/>
        <w:autoSpaceDN w:val="0"/>
        <w:adjustRightInd w:val="0"/>
        <w:ind w:firstLine="567"/>
        <w:jc w:val="both"/>
      </w:pPr>
      <w:r>
        <w:t>- нарушение срока регистрации запроса заявителя о предоставлении муниципальной услуги;</w:t>
      </w:r>
    </w:p>
    <w:p w:rsidR="00426AA3" w:rsidRDefault="00426AA3" w:rsidP="00262343">
      <w:pPr>
        <w:widowControl w:val="0"/>
        <w:autoSpaceDE w:val="0"/>
        <w:autoSpaceDN w:val="0"/>
        <w:adjustRightInd w:val="0"/>
        <w:ind w:firstLine="567"/>
        <w:jc w:val="both"/>
      </w:pPr>
      <w:r>
        <w:t>- нарушение срока предоставления муниципальной услуги;</w:t>
      </w:r>
    </w:p>
    <w:p w:rsidR="00426AA3" w:rsidRDefault="00426AA3" w:rsidP="00262343">
      <w:pPr>
        <w:widowControl w:val="0"/>
        <w:autoSpaceDE w:val="0"/>
        <w:autoSpaceDN w:val="0"/>
        <w:adjustRightInd w:val="0"/>
        <w:ind w:firstLine="567"/>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6AA3" w:rsidRDefault="00426AA3" w:rsidP="00262343">
      <w:pPr>
        <w:widowControl w:val="0"/>
        <w:autoSpaceDE w:val="0"/>
        <w:autoSpaceDN w:val="0"/>
        <w:adjustRightInd w:val="0"/>
        <w:ind w:firstLine="567"/>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6AA3" w:rsidRDefault="00426AA3" w:rsidP="00262343">
      <w:pPr>
        <w:widowControl w:val="0"/>
        <w:autoSpaceDE w:val="0"/>
        <w:autoSpaceDN w:val="0"/>
        <w:adjustRightInd w:val="0"/>
        <w:ind w:firstLine="567"/>
        <w:jc w:val="both"/>
      </w:pPr>
      <w:r>
        <w:t>- затребование с заявителя при предоставлении муниципальной услуги платы;</w:t>
      </w:r>
    </w:p>
    <w:p w:rsidR="00426AA3" w:rsidRDefault="00426AA3" w:rsidP="00262343">
      <w:pPr>
        <w:widowControl w:val="0"/>
        <w:autoSpaceDE w:val="0"/>
        <w:autoSpaceDN w:val="0"/>
        <w:adjustRightInd w:val="0"/>
        <w:ind w:firstLine="567"/>
        <w:jc w:val="both"/>
      </w:pPr>
      <w:r>
        <w:t>- отказ в предоставлении муниципальной услуги;</w:t>
      </w:r>
    </w:p>
    <w:p w:rsidR="00426AA3" w:rsidRDefault="00426AA3" w:rsidP="00262343">
      <w:pPr>
        <w:widowControl w:val="0"/>
        <w:autoSpaceDE w:val="0"/>
        <w:autoSpaceDN w:val="0"/>
        <w:adjustRightInd w:val="0"/>
        <w:ind w:firstLine="567"/>
        <w:jc w:val="both"/>
      </w:pPr>
      <w:proofErr w:type="gramStart"/>
      <w:r>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Исправления допущенных опечаток и ошибок вносятся в течение 5 календарных дней с момента обращения заявителя.</w:t>
      </w:r>
    </w:p>
    <w:p w:rsidR="00426AA3" w:rsidRDefault="00426AA3" w:rsidP="00262343">
      <w:pPr>
        <w:widowControl w:val="0"/>
        <w:autoSpaceDE w:val="0"/>
        <w:autoSpaceDN w:val="0"/>
        <w:adjustRightInd w:val="0"/>
        <w:ind w:firstLine="567"/>
        <w:jc w:val="both"/>
        <w:outlineLvl w:val="2"/>
      </w:pPr>
      <w:bookmarkStart w:id="14" w:name="Par285"/>
      <w:bookmarkEnd w:id="14"/>
      <w:r>
        <w:t>5.3. Орган и уполномоченные на рассмотрение жалобы должностные</w:t>
      </w:r>
      <w:r w:rsidR="00B6139D">
        <w:t xml:space="preserve"> </w:t>
      </w:r>
      <w:r>
        <w:t>лица, которым может быть направлена жалоба.</w:t>
      </w:r>
    </w:p>
    <w:p w:rsidR="00426AA3" w:rsidRDefault="00426AA3" w:rsidP="00262343">
      <w:pPr>
        <w:widowControl w:val="0"/>
        <w:autoSpaceDE w:val="0"/>
        <w:autoSpaceDN w:val="0"/>
        <w:adjustRightInd w:val="0"/>
        <w:ind w:firstLine="567"/>
        <w:jc w:val="both"/>
        <w:outlineLvl w:val="2"/>
      </w:pPr>
      <w:r>
        <w:t xml:space="preserve">Должностным лицом уполномоченного органа, уполномоченным на рассмотрение жалоб, является </w:t>
      </w:r>
      <w:r w:rsidR="00527E03">
        <w:t>Глава Администрации муниципального образования сельское поселение «Петропавловское»</w:t>
      </w:r>
      <w:r>
        <w:t>.</w:t>
      </w:r>
    </w:p>
    <w:p w:rsidR="00426AA3" w:rsidRDefault="00426AA3" w:rsidP="00262343">
      <w:pPr>
        <w:widowControl w:val="0"/>
        <w:autoSpaceDE w:val="0"/>
        <w:autoSpaceDN w:val="0"/>
        <w:adjustRightInd w:val="0"/>
        <w:ind w:firstLine="567"/>
        <w:jc w:val="both"/>
      </w:pPr>
      <w:r>
        <w:t xml:space="preserve">В случае </w:t>
      </w:r>
      <w:r w:rsidR="007A0CD1">
        <w:t xml:space="preserve">его </w:t>
      </w:r>
      <w:r>
        <w:t>отсутствия</w:t>
      </w:r>
      <w:r w:rsidR="007A0CD1">
        <w:t xml:space="preserve"> </w:t>
      </w:r>
      <w:r>
        <w:t>должностн</w:t>
      </w:r>
      <w:r w:rsidR="007A0CD1">
        <w:t xml:space="preserve">ым </w:t>
      </w:r>
      <w:r>
        <w:t>лицо</w:t>
      </w:r>
      <w:r w:rsidR="007A0CD1">
        <w:t>м</w:t>
      </w:r>
      <w:r>
        <w:t>, уполномоченн</w:t>
      </w:r>
      <w:r w:rsidR="007A0CD1">
        <w:t xml:space="preserve">ым </w:t>
      </w:r>
      <w:r>
        <w:t xml:space="preserve">на рассмотрение жалоб, назначается </w:t>
      </w:r>
      <w:r w:rsidR="007A0CD1">
        <w:t>Заместитель руководителя Администрации муниципального образования сельское поселение «Петропавловское»</w:t>
      </w:r>
      <w:r>
        <w:t>.</w:t>
      </w:r>
    </w:p>
    <w:p w:rsidR="00426AA3" w:rsidRDefault="00426AA3" w:rsidP="00262343">
      <w:pPr>
        <w:widowControl w:val="0"/>
        <w:autoSpaceDE w:val="0"/>
        <w:autoSpaceDN w:val="0"/>
        <w:adjustRightInd w:val="0"/>
        <w:ind w:firstLine="567"/>
        <w:jc w:val="both"/>
      </w:pPr>
      <w:r>
        <w:t>5.4. Жалоба на решения и действия (бездействие) должностных лиц, муниципальных служащих уполномоченного органа подается руководителю уполномоченного органа. На решения уполномоченного органа</w:t>
      </w:r>
      <w:r w:rsidR="007B3DE1">
        <w:t xml:space="preserve"> – Администрации муниципального образования сельское поселение «Петропавловское».</w:t>
      </w:r>
    </w:p>
    <w:p w:rsidR="00426AA3" w:rsidRDefault="00426AA3" w:rsidP="00262343">
      <w:pPr>
        <w:widowControl w:val="0"/>
        <w:autoSpaceDE w:val="0"/>
        <w:autoSpaceDN w:val="0"/>
        <w:adjustRightInd w:val="0"/>
        <w:ind w:firstLine="567"/>
        <w:jc w:val="both"/>
      </w:pPr>
      <w:bookmarkStart w:id="15" w:name="Par291"/>
      <w:bookmarkEnd w:id="15"/>
      <w:r>
        <w:t xml:space="preserve">5.5. </w:t>
      </w:r>
      <w:proofErr w:type="gramStart"/>
      <w:r>
        <w:t>В случае поступления в уполномоченный орган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6" w:name="Par293"/>
      <w:bookmarkEnd w:id="16"/>
      <w:proofErr w:type="gramEnd"/>
    </w:p>
    <w:p w:rsidR="00426AA3" w:rsidRDefault="00426AA3" w:rsidP="00262343">
      <w:pPr>
        <w:widowControl w:val="0"/>
        <w:autoSpaceDE w:val="0"/>
        <w:autoSpaceDN w:val="0"/>
        <w:adjustRightInd w:val="0"/>
        <w:ind w:firstLine="567"/>
        <w:jc w:val="both"/>
      </w:pPr>
      <w:r>
        <w:t>5.6. Порядок подачи и рассмотрения жалобы</w:t>
      </w:r>
    </w:p>
    <w:p w:rsidR="00426AA3" w:rsidRDefault="00426AA3" w:rsidP="00262343">
      <w:pPr>
        <w:widowControl w:val="0"/>
        <w:autoSpaceDE w:val="0"/>
        <w:autoSpaceDN w:val="0"/>
        <w:adjustRightInd w:val="0"/>
        <w:ind w:firstLine="567"/>
        <w:jc w:val="both"/>
        <w:rPr>
          <w:b/>
          <w:bCs/>
        </w:rPr>
      </w:pPr>
      <w:r>
        <w:t>Жалоба на решения и действия (бездействие) подается в письменной форме на бумажном носителе или в электронной форме.</w:t>
      </w:r>
    </w:p>
    <w:p w:rsidR="00426AA3" w:rsidRDefault="00426AA3" w:rsidP="00262343">
      <w:pPr>
        <w:widowControl w:val="0"/>
        <w:autoSpaceDE w:val="0"/>
        <w:autoSpaceDN w:val="0"/>
        <w:adjustRightInd w:val="0"/>
        <w:ind w:firstLine="567"/>
        <w:jc w:val="both"/>
      </w:pPr>
      <w:r>
        <w:t>5.6.1. Жалоба на должностных лиц уполномоченного:</w:t>
      </w:r>
    </w:p>
    <w:p w:rsidR="00426AA3" w:rsidRDefault="00426AA3" w:rsidP="00262343">
      <w:pPr>
        <w:widowControl w:val="0"/>
        <w:autoSpaceDE w:val="0"/>
        <w:autoSpaceDN w:val="0"/>
        <w:adjustRightInd w:val="0"/>
        <w:ind w:firstLine="567"/>
        <w:jc w:val="both"/>
      </w:pPr>
      <w:r>
        <w:t>а) по адресу</w:t>
      </w:r>
      <w:r w:rsidR="00A90831">
        <w:t>:</w:t>
      </w:r>
      <w:r w:rsidR="00A90831" w:rsidRPr="00A90831">
        <w:t xml:space="preserve"> </w:t>
      </w:r>
      <w:r w:rsidR="00A90831" w:rsidRPr="00D679F5">
        <w:t>671920, Республика Бурятия, Джидинский район, село Петропавловка, улица Свердлова, 18</w:t>
      </w:r>
      <w:r>
        <w:t>;</w:t>
      </w:r>
    </w:p>
    <w:p w:rsidR="00426AA3" w:rsidRDefault="00426AA3" w:rsidP="00262343">
      <w:pPr>
        <w:widowControl w:val="0"/>
        <w:autoSpaceDE w:val="0"/>
        <w:autoSpaceDN w:val="0"/>
        <w:adjustRightInd w:val="0"/>
        <w:ind w:firstLine="567"/>
        <w:jc w:val="both"/>
      </w:pPr>
      <w:r>
        <w:t>б) по электронной почте</w:t>
      </w:r>
      <w:r w:rsidR="00636D01">
        <w:t xml:space="preserve">: </w:t>
      </w:r>
      <w:r w:rsidR="00636D01">
        <w:rPr>
          <w:lang w:val="en-US"/>
        </w:rPr>
        <w:t>sp</w:t>
      </w:r>
      <w:r w:rsidR="00636D01" w:rsidRPr="00636D01">
        <w:t>-</w:t>
      </w:r>
      <w:r w:rsidR="00636D01">
        <w:rPr>
          <w:lang w:val="en-US"/>
        </w:rPr>
        <w:t>petropavlovka</w:t>
      </w:r>
      <w:r w:rsidR="00636D01" w:rsidRPr="00636D01">
        <w:t>@</w:t>
      </w:r>
      <w:r w:rsidR="00636D01">
        <w:rPr>
          <w:lang w:val="en-US"/>
        </w:rPr>
        <w:t>mail</w:t>
      </w:r>
      <w:r w:rsidR="00636D01" w:rsidRPr="00636D01">
        <w:t>.</w:t>
      </w:r>
      <w:r w:rsidR="00636D01">
        <w:rPr>
          <w:lang w:val="en-US"/>
        </w:rPr>
        <w:t>ru</w:t>
      </w:r>
      <w:r>
        <w:t>;</w:t>
      </w:r>
    </w:p>
    <w:p w:rsidR="00426AA3" w:rsidRDefault="00426AA3" w:rsidP="00262343">
      <w:pPr>
        <w:widowControl w:val="0"/>
        <w:autoSpaceDE w:val="0"/>
        <w:autoSpaceDN w:val="0"/>
        <w:adjustRightInd w:val="0"/>
        <w:ind w:firstLine="567"/>
        <w:jc w:val="both"/>
      </w:pPr>
      <w:r>
        <w:t>в) при личном приеме заявителя руководителем уполномоченного органа.</w:t>
      </w:r>
    </w:p>
    <w:p w:rsidR="00426AA3" w:rsidRDefault="00426AA3" w:rsidP="00262343">
      <w:pPr>
        <w:widowControl w:val="0"/>
        <w:autoSpaceDE w:val="0"/>
        <w:autoSpaceDN w:val="0"/>
        <w:adjustRightInd w:val="0"/>
        <w:ind w:firstLine="567"/>
        <w:jc w:val="both"/>
      </w:pPr>
      <w:r>
        <w:t>5.6.</w:t>
      </w:r>
      <w:r w:rsidR="00636D01" w:rsidRPr="00304790">
        <w:t>2</w:t>
      </w:r>
      <w:r>
        <w:t>. Жалоба может быть направлена в электронном виде через официальный сайт:</w:t>
      </w:r>
      <w:r w:rsidR="00304790" w:rsidRPr="00304790">
        <w:t xml:space="preserve"> </w:t>
      </w:r>
      <w:r w:rsidR="00304790" w:rsidRPr="00D679F5">
        <w:t>http://sp-petropavlovka.ru</w:t>
      </w:r>
      <w:r>
        <w:t>.</w:t>
      </w:r>
    </w:p>
    <w:p w:rsidR="00426AA3" w:rsidRDefault="00426AA3" w:rsidP="00262343">
      <w:pPr>
        <w:widowControl w:val="0"/>
        <w:autoSpaceDE w:val="0"/>
        <w:autoSpaceDN w:val="0"/>
        <w:adjustRightInd w:val="0"/>
        <w:ind w:firstLine="567"/>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26AA3" w:rsidRDefault="00426AA3" w:rsidP="00262343">
      <w:pPr>
        <w:widowControl w:val="0"/>
        <w:autoSpaceDE w:val="0"/>
        <w:autoSpaceDN w:val="0"/>
        <w:adjustRightInd w:val="0"/>
        <w:ind w:firstLine="567"/>
        <w:jc w:val="both"/>
      </w:pPr>
      <w:r>
        <w:t>5.7. Жалоба должна содержать:</w:t>
      </w:r>
    </w:p>
    <w:p w:rsidR="00426AA3" w:rsidRDefault="00426AA3" w:rsidP="00262343">
      <w:pPr>
        <w:widowControl w:val="0"/>
        <w:autoSpaceDE w:val="0"/>
        <w:autoSpaceDN w:val="0"/>
        <w:adjustRightInd w:val="0"/>
        <w:ind w:firstLine="567"/>
        <w:jc w:val="both"/>
      </w:pPr>
      <w:proofErr w:type="gramStart"/>
      <w:r>
        <w:t xml:space="preserve">а) наименование органа, предоставляющего муниципальную услугу, фамилию, имя, отчество должностного лица, предоставляющего муниципальную услугу, либо </w:t>
      </w:r>
      <w:r>
        <w:lastRenderedPageBreak/>
        <w:t>муниципального служащего, решения и действия (бездействие) которых обжалуются;</w:t>
      </w:r>
      <w:proofErr w:type="gramEnd"/>
    </w:p>
    <w:p w:rsidR="00426AA3" w:rsidRDefault="00426AA3" w:rsidP="00262343">
      <w:pPr>
        <w:widowControl w:val="0"/>
        <w:autoSpaceDE w:val="0"/>
        <w:autoSpaceDN w:val="0"/>
        <w:adjustRightInd w:val="0"/>
        <w:ind w:firstLine="567"/>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6AA3" w:rsidRDefault="00426AA3" w:rsidP="00262343">
      <w:pPr>
        <w:widowControl w:val="0"/>
        <w:autoSpaceDE w:val="0"/>
        <w:autoSpaceDN w:val="0"/>
        <w:adjustRightInd w:val="0"/>
        <w:ind w:firstLine="567"/>
        <w:jc w:val="both"/>
      </w:pPr>
      <w: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26AA3" w:rsidRDefault="00426AA3" w:rsidP="00262343">
      <w:pPr>
        <w:widowControl w:val="0"/>
        <w:autoSpaceDE w:val="0"/>
        <w:autoSpaceDN w:val="0"/>
        <w:adjustRightInd w:val="0"/>
        <w:ind w:firstLine="567"/>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26AA3" w:rsidRDefault="00426AA3" w:rsidP="00262343">
      <w:pPr>
        <w:widowControl w:val="0"/>
        <w:autoSpaceDE w:val="0"/>
        <w:autoSpaceDN w:val="0"/>
        <w:adjustRightInd w:val="0"/>
        <w:ind w:firstLine="567"/>
        <w:jc w:val="both"/>
      </w:pPr>
      <w: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426AA3" w:rsidRDefault="00426AA3" w:rsidP="00262343">
      <w:pPr>
        <w:widowControl w:val="0"/>
        <w:autoSpaceDE w:val="0"/>
        <w:autoSpaceDN w:val="0"/>
        <w:adjustRightInd w:val="0"/>
        <w:ind w:firstLine="567"/>
        <w:jc w:val="both"/>
      </w:pPr>
      <w:r>
        <w:t>а) оформленная в соответствии с законодательством Российской Федерации доверенность (для физических лиц);</w:t>
      </w:r>
    </w:p>
    <w:p w:rsidR="00426AA3" w:rsidRDefault="00426AA3" w:rsidP="00262343">
      <w:pPr>
        <w:widowControl w:val="0"/>
        <w:autoSpaceDE w:val="0"/>
        <w:autoSpaceDN w:val="0"/>
        <w:adjustRightInd w:val="0"/>
        <w:ind w:firstLine="567"/>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26AA3" w:rsidRDefault="00426AA3" w:rsidP="00262343">
      <w:pPr>
        <w:widowControl w:val="0"/>
        <w:autoSpaceDE w:val="0"/>
        <w:autoSpaceDN w:val="0"/>
        <w:adjustRightInd w:val="0"/>
        <w:ind w:firstLine="567"/>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26AA3" w:rsidRDefault="00426AA3" w:rsidP="00262343">
      <w:pPr>
        <w:widowControl w:val="0"/>
        <w:autoSpaceDE w:val="0"/>
        <w:autoSpaceDN w:val="0"/>
        <w:adjustRightInd w:val="0"/>
        <w:ind w:firstLine="567"/>
        <w:jc w:val="both"/>
      </w:pPr>
      <w: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w:t>
      </w:r>
    </w:p>
    <w:p w:rsidR="00426AA3" w:rsidRDefault="00426AA3" w:rsidP="00262343">
      <w:pPr>
        <w:widowControl w:val="0"/>
        <w:autoSpaceDE w:val="0"/>
        <w:autoSpaceDN w:val="0"/>
        <w:adjustRightInd w:val="0"/>
        <w:ind w:firstLine="567"/>
        <w:jc w:val="both"/>
        <w:rPr>
          <w:bCs/>
        </w:rPr>
      </w:pPr>
      <w:r>
        <w:rPr>
          <w:bCs/>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w:t>
      </w:r>
      <w:r w:rsidR="00C524F6">
        <w:rPr>
          <w:bCs/>
        </w:rPr>
        <w:t xml:space="preserve"> </w:t>
      </w:r>
      <w:r>
        <w:rPr>
          <w:bCs/>
        </w:rPr>
        <w:t>на адрес электронной почты направляется уведомление о невозможности разрешения обращения с предложением восполнить недостающие данные.</w:t>
      </w:r>
    </w:p>
    <w:p w:rsidR="00426AA3" w:rsidRDefault="00426AA3" w:rsidP="00262343">
      <w:pPr>
        <w:widowControl w:val="0"/>
        <w:autoSpaceDE w:val="0"/>
        <w:autoSpaceDN w:val="0"/>
        <w:adjustRightInd w:val="0"/>
        <w:ind w:firstLine="567"/>
        <w:jc w:val="both"/>
      </w:pPr>
      <w: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426AA3" w:rsidRPr="00F43648" w:rsidRDefault="00426AA3" w:rsidP="00262343">
      <w:pPr>
        <w:widowControl w:val="0"/>
        <w:autoSpaceDE w:val="0"/>
        <w:autoSpaceDN w:val="0"/>
        <w:adjustRightInd w:val="0"/>
        <w:ind w:firstLine="567"/>
        <w:jc w:val="both"/>
      </w:pPr>
      <w:r w:rsidRPr="00F43648">
        <w:t xml:space="preserve">5.9. Руководитель уполномоченного органа (в случае его отсутствия - должностное лицо, </w:t>
      </w:r>
      <w:r w:rsidR="00F43648" w:rsidRPr="00F43648">
        <w:t>его замещающее</w:t>
      </w:r>
      <w:r w:rsidRPr="00F43648">
        <w:t>) обеспечивает:</w:t>
      </w:r>
    </w:p>
    <w:p w:rsidR="00426AA3" w:rsidRPr="00F43648" w:rsidRDefault="00426AA3" w:rsidP="00262343">
      <w:pPr>
        <w:widowControl w:val="0"/>
        <w:autoSpaceDE w:val="0"/>
        <w:autoSpaceDN w:val="0"/>
        <w:adjustRightInd w:val="0"/>
        <w:ind w:firstLine="567"/>
        <w:jc w:val="both"/>
      </w:pPr>
      <w:r w:rsidRPr="00F43648">
        <w:t xml:space="preserve">а) рассмотрение жалобы в сроки, указанные в </w:t>
      </w:r>
      <w:hyperlink r:id="rId35" w:anchor="Par328" w:history="1">
        <w:r w:rsidRPr="00F43648">
          <w:rPr>
            <w:rStyle w:val="a5"/>
            <w:color w:val="auto"/>
            <w:u w:val="none"/>
          </w:rPr>
          <w:t>п</w:t>
        </w:r>
        <w:r w:rsidR="00F43648">
          <w:rPr>
            <w:rStyle w:val="a5"/>
            <w:color w:val="auto"/>
            <w:u w:val="none"/>
          </w:rPr>
          <w:t xml:space="preserve">ункте </w:t>
        </w:r>
        <w:r w:rsidRPr="00F43648">
          <w:rPr>
            <w:rStyle w:val="a5"/>
            <w:color w:val="auto"/>
            <w:u w:val="none"/>
          </w:rPr>
          <w:t>5.10</w:t>
        </w:r>
      </w:hyperlink>
      <w:r w:rsidR="00F43648">
        <w:t>.</w:t>
      </w:r>
      <w:r w:rsidRPr="00F43648">
        <w:t xml:space="preserve"> настоящего </w:t>
      </w:r>
      <w:r w:rsidR="00BE3720">
        <w:t>Административного р</w:t>
      </w:r>
      <w:r w:rsidRPr="00F43648">
        <w:t>егламента;</w:t>
      </w:r>
    </w:p>
    <w:p w:rsidR="00426AA3" w:rsidRPr="00F43648" w:rsidRDefault="00426AA3" w:rsidP="00262343">
      <w:pPr>
        <w:widowControl w:val="0"/>
        <w:autoSpaceDE w:val="0"/>
        <w:autoSpaceDN w:val="0"/>
        <w:adjustRightInd w:val="0"/>
        <w:ind w:firstLine="567"/>
        <w:jc w:val="both"/>
      </w:pPr>
      <w:r w:rsidRPr="00F43648">
        <w:t xml:space="preserve">б) направление жалобы в уполномоченный на их рассмотрение орган в соответствии с </w:t>
      </w:r>
      <w:hyperlink r:id="rId36" w:anchor="Par291" w:history="1">
        <w:r w:rsidRPr="00F43648">
          <w:rPr>
            <w:rStyle w:val="a5"/>
            <w:color w:val="auto"/>
            <w:u w:val="none"/>
          </w:rPr>
          <w:t>пунктом 5.5</w:t>
        </w:r>
      </w:hyperlink>
      <w:r w:rsidR="00F43648">
        <w:t>.</w:t>
      </w:r>
      <w:r w:rsidRPr="00F43648">
        <w:t xml:space="preserve"> настоящего Административного регламента.</w:t>
      </w:r>
    </w:p>
    <w:p w:rsidR="00426AA3" w:rsidRPr="00F43648" w:rsidRDefault="00426AA3" w:rsidP="00262343">
      <w:pPr>
        <w:widowControl w:val="0"/>
        <w:autoSpaceDE w:val="0"/>
        <w:autoSpaceDN w:val="0"/>
        <w:adjustRightInd w:val="0"/>
        <w:ind w:firstLine="567"/>
        <w:jc w:val="both"/>
        <w:outlineLvl w:val="2"/>
      </w:pPr>
      <w:bookmarkStart w:id="17" w:name="Par326"/>
      <w:bookmarkStart w:id="18" w:name="Par328"/>
      <w:bookmarkEnd w:id="17"/>
      <w:bookmarkEnd w:id="18"/>
      <w:r w:rsidRPr="00F43648">
        <w:t>5.10. Сроки рассмотрения жалобы</w:t>
      </w:r>
    </w:p>
    <w:p w:rsidR="00426AA3" w:rsidRPr="00F43648" w:rsidRDefault="00426AA3" w:rsidP="00262343">
      <w:pPr>
        <w:widowControl w:val="0"/>
        <w:autoSpaceDE w:val="0"/>
        <w:autoSpaceDN w:val="0"/>
        <w:adjustRightInd w:val="0"/>
        <w:ind w:firstLine="567"/>
        <w:jc w:val="both"/>
        <w:outlineLvl w:val="2"/>
      </w:pPr>
      <w:r w:rsidRPr="00F43648">
        <w:t xml:space="preserve">Жалоба, поступившая в уполномоченный орган, подлежит регистрации в течение одного рабочего дня со дня ее поступления. </w:t>
      </w:r>
      <w:proofErr w:type="gramStart"/>
      <w:r w:rsidRPr="00F43648">
        <w:t>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19" w:name="Par330"/>
      <w:bookmarkEnd w:id="19"/>
      <w:proofErr w:type="gramEnd"/>
    </w:p>
    <w:p w:rsidR="00426AA3" w:rsidRPr="00F43648" w:rsidRDefault="00426AA3" w:rsidP="00262343">
      <w:pPr>
        <w:widowControl w:val="0"/>
        <w:autoSpaceDE w:val="0"/>
        <w:autoSpaceDN w:val="0"/>
        <w:adjustRightInd w:val="0"/>
        <w:ind w:firstLine="567"/>
        <w:jc w:val="both"/>
        <w:outlineLvl w:val="2"/>
      </w:pPr>
      <w:r w:rsidRPr="00F43648">
        <w:t>5.11. Перечень оснований для приостановления рассмотрения жалобы в</w:t>
      </w:r>
      <w:r w:rsidR="00C524F6" w:rsidRPr="00F43648">
        <w:t xml:space="preserve"> </w:t>
      </w:r>
      <w:r w:rsidRPr="00F43648">
        <w:t>случае, если возможность приостановления предусмотрена</w:t>
      </w:r>
      <w:r w:rsidR="00C524F6" w:rsidRPr="00F43648">
        <w:t xml:space="preserve"> </w:t>
      </w:r>
      <w:r w:rsidRPr="00F43648">
        <w:t>законодательством Российской Федерации</w:t>
      </w:r>
    </w:p>
    <w:p w:rsidR="00426AA3" w:rsidRPr="00F43648" w:rsidRDefault="00426AA3" w:rsidP="00262343">
      <w:pPr>
        <w:widowControl w:val="0"/>
        <w:autoSpaceDE w:val="0"/>
        <w:autoSpaceDN w:val="0"/>
        <w:adjustRightInd w:val="0"/>
        <w:ind w:firstLine="567"/>
        <w:jc w:val="both"/>
      </w:pPr>
      <w:r w:rsidRPr="00F43648">
        <w:t>Основания для приостановления рассмотрения жалобы отсутствуют.</w:t>
      </w:r>
      <w:bookmarkStart w:id="20" w:name="Par336"/>
      <w:bookmarkEnd w:id="20"/>
    </w:p>
    <w:p w:rsidR="00426AA3" w:rsidRPr="00F43648" w:rsidRDefault="00426AA3" w:rsidP="00262343">
      <w:pPr>
        <w:widowControl w:val="0"/>
        <w:autoSpaceDE w:val="0"/>
        <w:autoSpaceDN w:val="0"/>
        <w:adjustRightInd w:val="0"/>
        <w:ind w:firstLine="567"/>
        <w:jc w:val="both"/>
      </w:pPr>
      <w:r w:rsidRPr="00F43648">
        <w:t>5.12.Результат рассмотрения жалобы.</w:t>
      </w:r>
    </w:p>
    <w:p w:rsidR="00426AA3" w:rsidRPr="00F43648" w:rsidRDefault="00426AA3" w:rsidP="00262343">
      <w:pPr>
        <w:widowControl w:val="0"/>
        <w:autoSpaceDE w:val="0"/>
        <w:autoSpaceDN w:val="0"/>
        <w:adjustRightInd w:val="0"/>
        <w:ind w:firstLine="567"/>
        <w:jc w:val="both"/>
      </w:pPr>
      <w:r w:rsidRPr="00F43648">
        <w:t xml:space="preserve">По результатам рассмотрения жалобы в соответствии с </w:t>
      </w:r>
      <w:hyperlink r:id="rId37" w:history="1">
        <w:r w:rsidRPr="00F43648">
          <w:rPr>
            <w:rStyle w:val="a5"/>
            <w:color w:val="auto"/>
            <w:u w:val="none"/>
          </w:rPr>
          <w:t>частью 7 статьи 11.2</w:t>
        </w:r>
      </w:hyperlink>
      <w:r w:rsidRPr="00F43648">
        <w:t xml:space="preserve"> </w:t>
      </w:r>
      <w:r w:rsidRPr="00F43648">
        <w:lastRenderedPageBreak/>
        <w:t>Федерального закона «Об организации предоставления государственных и муниципальных услуг»</w:t>
      </w:r>
      <w:r w:rsidR="00F65B7C">
        <w:t xml:space="preserve"> </w:t>
      </w:r>
      <w:r w:rsidRPr="00F43648">
        <w:t xml:space="preserve">руководитель уполномоченного органа (в случае его отсутствия - должностное лицо, </w:t>
      </w:r>
      <w:r w:rsidR="00F65B7C">
        <w:t>его замещающее</w:t>
      </w:r>
      <w:r w:rsidRPr="00F43648">
        <w:t xml:space="preserve">) принимает решение об удовлетворении жалобы либо об отказе в ее удовлетворении. Указанное решение принимается в форме акта. </w:t>
      </w:r>
    </w:p>
    <w:p w:rsidR="00426AA3" w:rsidRPr="00F43648" w:rsidRDefault="00426AA3" w:rsidP="00262343">
      <w:pPr>
        <w:widowControl w:val="0"/>
        <w:autoSpaceDE w:val="0"/>
        <w:autoSpaceDN w:val="0"/>
        <w:adjustRightInd w:val="0"/>
        <w:ind w:firstLine="567"/>
        <w:jc w:val="both"/>
      </w:pPr>
      <w:r w:rsidRPr="00F43648">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26AA3" w:rsidRPr="00F43648" w:rsidRDefault="00426AA3" w:rsidP="00262343">
      <w:pPr>
        <w:widowControl w:val="0"/>
        <w:autoSpaceDE w:val="0"/>
        <w:autoSpaceDN w:val="0"/>
        <w:adjustRightInd w:val="0"/>
        <w:ind w:firstLine="567"/>
        <w:jc w:val="both"/>
      </w:pPr>
      <w:r w:rsidRPr="00F43648">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426AA3" w:rsidRPr="00F43648" w:rsidRDefault="00426AA3" w:rsidP="00262343">
      <w:pPr>
        <w:widowControl w:val="0"/>
        <w:autoSpaceDE w:val="0"/>
        <w:autoSpaceDN w:val="0"/>
        <w:adjustRightInd w:val="0"/>
        <w:ind w:firstLine="567"/>
        <w:jc w:val="both"/>
      </w:pPr>
      <w:r w:rsidRPr="00F43648">
        <w:t>5.14. В ответе по результатам рассмотрения жалобы указываются:</w:t>
      </w:r>
    </w:p>
    <w:p w:rsidR="00426AA3" w:rsidRPr="00F43648" w:rsidRDefault="00426AA3" w:rsidP="00262343">
      <w:pPr>
        <w:widowControl w:val="0"/>
        <w:autoSpaceDE w:val="0"/>
        <w:autoSpaceDN w:val="0"/>
        <w:adjustRightInd w:val="0"/>
        <w:ind w:firstLine="567"/>
        <w:jc w:val="both"/>
      </w:pPr>
      <w:r w:rsidRPr="00F43648">
        <w:t>а) наименование органа, должность, фамилия, имя, отчество (при наличии) его должностного лица, принявшего решение по жалобе;</w:t>
      </w:r>
    </w:p>
    <w:p w:rsidR="00426AA3" w:rsidRPr="00F43648" w:rsidRDefault="00426AA3" w:rsidP="00262343">
      <w:pPr>
        <w:widowControl w:val="0"/>
        <w:autoSpaceDE w:val="0"/>
        <w:autoSpaceDN w:val="0"/>
        <w:adjustRightInd w:val="0"/>
        <w:ind w:firstLine="567"/>
        <w:jc w:val="both"/>
      </w:pPr>
      <w:r w:rsidRPr="00F43648">
        <w:t>б) номер, дата, место принятия решения, включая сведения о должностном лице, решение или действие (бездействие) которого обжалуется;</w:t>
      </w:r>
    </w:p>
    <w:p w:rsidR="00426AA3" w:rsidRPr="00F43648" w:rsidRDefault="00426AA3" w:rsidP="00262343">
      <w:pPr>
        <w:widowControl w:val="0"/>
        <w:autoSpaceDE w:val="0"/>
        <w:autoSpaceDN w:val="0"/>
        <w:adjustRightInd w:val="0"/>
        <w:ind w:firstLine="567"/>
        <w:jc w:val="both"/>
      </w:pPr>
      <w:r w:rsidRPr="00F43648">
        <w:t>в) фамилия, имя, отчество (при наличии) заявителя;</w:t>
      </w:r>
    </w:p>
    <w:p w:rsidR="00426AA3" w:rsidRPr="00F43648" w:rsidRDefault="00426AA3" w:rsidP="00262343">
      <w:pPr>
        <w:widowControl w:val="0"/>
        <w:autoSpaceDE w:val="0"/>
        <w:autoSpaceDN w:val="0"/>
        <w:adjustRightInd w:val="0"/>
        <w:ind w:firstLine="567"/>
        <w:jc w:val="both"/>
      </w:pPr>
      <w:r w:rsidRPr="00F43648">
        <w:t>г) основания для принятия решения по жалобе;</w:t>
      </w:r>
    </w:p>
    <w:p w:rsidR="00426AA3" w:rsidRPr="00F43648" w:rsidRDefault="00426AA3" w:rsidP="00262343">
      <w:pPr>
        <w:widowControl w:val="0"/>
        <w:autoSpaceDE w:val="0"/>
        <w:autoSpaceDN w:val="0"/>
        <w:adjustRightInd w:val="0"/>
        <w:ind w:firstLine="567"/>
        <w:jc w:val="both"/>
      </w:pPr>
      <w:r w:rsidRPr="00F43648">
        <w:t>д) принятое по жалобе решение;</w:t>
      </w:r>
    </w:p>
    <w:p w:rsidR="00426AA3" w:rsidRPr="00F43648" w:rsidRDefault="00426AA3" w:rsidP="00262343">
      <w:pPr>
        <w:widowControl w:val="0"/>
        <w:autoSpaceDE w:val="0"/>
        <w:autoSpaceDN w:val="0"/>
        <w:adjustRightInd w:val="0"/>
        <w:ind w:firstLine="567"/>
        <w:jc w:val="both"/>
      </w:pPr>
      <w:r w:rsidRPr="00F43648">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26AA3" w:rsidRPr="00F43648" w:rsidRDefault="00426AA3" w:rsidP="00262343">
      <w:pPr>
        <w:widowControl w:val="0"/>
        <w:autoSpaceDE w:val="0"/>
        <w:autoSpaceDN w:val="0"/>
        <w:adjustRightInd w:val="0"/>
        <w:ind w:firstLine="567"/>
        <w:jc w:val="both"/>
      </w:pPr>
      <w:r w:rsidRPr="00F43648">
        <w:t>ж) сведения о порядке обжалования принятого по жалобе решения.</w:t>
      </w:r>
    </w:p>
    <w:p w:rsidR="00426AA3" w:rsidRPr="00F43648" w:rsidRDefault="00426AA3" w:rsidP="00262343">
      <w:pPr>
        <w:widowControl w:val="0"/>
        <w:autoSpaceDE w:val="0"/>
        <w:autoSpaceDN w:val="0"/>
        <w:adjustRightInd w:val="0"/>
        <w:ind w:firstLine="567"/>
        <w:jc w:val="both"/>
      </w:pPr>
      <w:r w:rsidRPr="00F43648">
        <w:t xml:space="preserve">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руководитель (в случае его отсутствия - должностное лицо, </w:t>
      </w:r>
      <w:r w:rsidR="00D14713">
        <w:t>его замещающее</w:t>
      </w:r>
      <w:r w:rsidRPr="00F43648">
        <w:t>).</w:t>
      </w:r>
    </w:p>
    <w:p w:rsidR="00426AA3" w:rsidRPr="00F43648" w:rsidRDefault="00426AA3" w:rsidP="00262343">
      <w:pPr>
        <w:widowControl w:val="0"/>
        <w:autoSpaceDE w:val="0"/>
        <w:autoSpaceDN w:val="0"/>
        <w:adjustRightInd w:val="0"/>
        <w:ind w:firstLine="567"/>
        <w:jc w:val="both"/>
      </w:pPr>
      <w:r w:rsidRPr="00F43648">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history="1">
        <w:r w:rsidRPr="00F43648">
          <w:rPr>
            <w:rStyle w:val="a5"/>
            <w:color w:val="auto"/>
            <w:u w:val="none"/>
          </w:rPr>
          <w:t>статьей 74.2</w:t>
        </w:r>
      </w:hyperlink>
      <w:r w:rsidRPr="00F43648">
        <w:t xml:space="preserve"> Закона Республики Бурятия от 05.05.2011</w:t>
      </w:r>
      <w:r w:rsidR="006B0F6B" w:rsidRPr="006B0F6B">
        <w:t xml:space="preserve"> </w:t>
      </w:r>
      <w:r w:rsidR="00A340C9">
        <w:t xml:space="preserve">года </w:t>
      </w:r>
      <w:r w:rsidR="002F020E">
        <w:t>№</w:t>
      </w:r>
      <w:r w:rsidRPr="00F43648">
        <w:t xml:space="preserve">2003-IV «Об административных правонарушениях», или признаков состава преступления, руководитель уполномоченного органа (в случае его отсутствия - должностное лицо, </w:t>
      </w:r>
      <w:r w:rsidR="00D67A1B">
        <w:t>его замещающее</w:t>
      </w:r>
      <w:r w:rsidRPr="00F43648">
        <w:t>)</w:t>
      </w:r>
      <w:r w:rsidR="00D67A1B">
        <w:t xml:space="preserve"> </w:t>
      </w:r>
      <w:r w:rsidRPr="00F43648">
        <w:t>незамедлительно направляет соответствующие материалы в органы прокуратуры.</w:t>
      </w:r>
    </w:p>
    <w:p w:rsidR="00426AA3" w:rsidRPr="00F43648" w:rsidRDefault="00426AA3" w:rsidP="00262343">
      <w:pPr>
        <w:widowControl w:val="0"/>
        <w:autoSpaceDE w:val="0"/>
        <w:autoSpaceDN w:val="0"/>
        <w:adjustRightInd w:val="0"/>
        <w:ind w:firstLine="567"/>
        <w:jc w:val="both"/>
      </w:pPr>
      <w:r w:rsidRPr="00F43648">
        <w:t xml:space="preserve">5.17. </w:t>
      </w:r>
      <w:r w:rsidR="00D67A1B">
        <w:t>У</w:t>
      </w:r>
      <w:r w:rsidRPr="00F43648">
        <w:t>полномоченный орган оставляет жалобу без ответа в следующих случаях:</w:t>
      </w:r>
    </w:p>
    <w:p w:rsidR="00426AA3" w:rsidRPr="00F43648" w:rsidRDefault="00426AA3" w:rsidP="00262343">
      <w:pPr>
        <w:widowControl w:val="0"/>
        <w:autoSpaceDE w:val="0"/>
        <w:autoSpaceDN w:val="0"/>
        <w:adjustRightInd w:val="0"/>
        <w:ind w:firstLine="567"/>
        <w:jc w:val="both"/>
      </w:pPr>
      <w:r w:rsidRPr="00F43648">
        <w:t>а) наличие в жалобе нецензурных либо оскорбительных выражений, угроз жизни, здоровью и имуществу должностного лица, а также членов его семьи;</w:t>
      </w:r>
    </w:p>
    <w:p w:rsidR="00426AA3" w:rsidRPr="00F43648" w:rsidRDefault="00426AA3" w:rsidP="00262343">
      <w:pPr>
        <w:widowControl w:val="0"/>
        <w:autoSpaceDE w:val="0"/>
        <w:autoSpaceDN w:val="0"/>
        <w:adjustRightInd w:val="0"/>
        <w:ind w:firstLine="567"/>
        <w:jc w:val="both"/>
      </w:pPr>
      <w:r w:rsidRPr="00F43648">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26AA3" w:rsidRPr="00F43648" w:rsidRDefault="00426AA3" w:rsidP="00262343">
      <w:pPr>
        <w:widowControl w:val="0"/>
        <w:autoSpaceDE w:val="0"/>
        <w:autoSpaceDN w:val="0"/>
        <w:adjustRightInd w:val="0"/>
        <w:ind w:firstLine="567"/>
        <w:jc w:val="both"/>
      </w:pPr>
      <w:r w:rsidRPr="00F43648">
        <w:t xml:space="preserve">5.18. </w:t>
      </w:r>
      <w:r w:rsidR="00770063">
        <w:t>У</w:t>
      </w:r>
      <w:r w:rsidRPr="00F43648">
        <w:t>полномоченный орган отказывает в удовлетворении жалобы в следующих случаях:</w:t>
      </w:r>
    </w:p>
    <w:p w:rsidR="00426AA3" w:rsidRPr="00F43648" w:rsidRDefault="00426AA3" w:rsidP="00262343">
      <w:pPr>
        <w:widowControl w:val="0"/>
        <w:autoSpaceDE w:val="0"/>
        <w:autoSpaceDN w:val="0"/>
        <w:adjustRightInd w:val="0"/>
        <w:ind w:firstLine="567"/>
        <w:jc w:val="both"/>
      </w:pPr>
      <w:r w:rsidRPr="00F43648">
        <w:t>а) наличия вступившего в законную силу решения суда, арбитражного суда по жалобе о том же предмете и по тем же основаниям;</w:t>
      </w:r>
    </w:p>
    <w:p w:rsidR="00426AA3" w:rsidRPr="00F43648" w:rsidRDefault="00426AA3" w:rsidP="00262343">
      <w:pPr>
        <w:widowControl w:val="0"/>
        <w:autoSpaceDE w:val="0"/>
        <w:autoSpaceDN w:val="0"/>
        <w:adjustRightInd w:val="0"/>
        <w:ind w:firstLine="567"/>
        <w:jc w:val="both"/>
      </w:pPr>
      <w:r w:rsidRPr="00F43648">
        <w:t>б) наличия решения по жалобе, принятого ранее в отношении того же заявителя и по тому же предмету жалобы;</w:t>
      </w:r>
    </w:p>
    <w:p w:rsidR="00426AA3" w:rsidRPr="00F43648" w:rsidRDefault="00426AA3" w:rsidP="00262343">
      <w:pPr>
        <w:widowControl w:val="0"/>
        <w:autoSpaceDE w:val="0"/>
        <w:autoSpaceDN w:val="0"/>
        <w:adjustRightInd w:val="0"/>
        <w:ind w:firstLine="567"/>
        <w:jc w:val="both"/>
      </w:pPr>
      <w:r w:rsidRPr="00F43648">
        <w:t>в) признания ее необоснованной.</w:t>
      </w:r>
      <w:bookmarkStart w:id="21" w:name="Par359"/>
      <w:bookmarkEnd w:id="21"/>
    </w:p>
    <w:p w:rsidR="00426AA3" w:rsidRPr="00F43648" w:rsidRDefault="00426AA3" w:rsidP="00262343">
      <w:pPr>
        <w:widowControl w:val="0"/>
        <w:autoSpaceDE w:val="0"/>
        <w:autoSpaceDN w:val="0"/>
        <w:adjustRightInd w:val="0"/>
        <w:ind w:firstLine="567"/>
        <w:jc w:val="both"/>
      </w:pPr>
      <w:r w:rsidRPr="00F43648">
        <w:t>5.19. Порядок обжалования решения по жалобе</w:t>
      </w:r>
    </w:p>
    <w:p w:rsidR="00426AA3" w:rsidRPr="00F43648" w:rsidRDefault="00426AA3" w:rsidP="00262343">
      <w:pPr>
        <w:widowControl w:val="0"/>
        <w:autoSpaceDE w:val="0"/>
        <w:autoSpaceDN w:val="0"/>
        <w:adjustRightInd w:val="0"/>
        <w:ind w:firstLine="567"/>
        <w:jc w:val="both"/>
      </w:pPr>
      <w:r w:rsidRPr="00F43648">
        <w:t>Заявитель имеет право обжаловать принятое по жалобе решение</w:t>
      </w:r>
      <w:r w:rsidR="000963B0">
        <w:t xml:space="preserve"> </w:t>
      </w:r>
      <w:r w:rsidRPr="00F43648">
        <w:t>в судебном порядке в соответствии с законодательством Российской Федерации.</w:t>
      </w:r>
      <w:bookmarkStart w:id="22" w:name="Par363"/>
      <w:bookmarkEnd w:id="22"/>
    </w:p>
    <w:p w:rsidR="00426AA3" w:rsidRPr="00F43648" w:rsidRDefault="00426AA3" w:rsidP="00262343">
      <w:pPr>
        <w:widowControl w:val="0"/>
        <w:autoSpaceDE w:val="0"/>
        <w:autoSpaceDN w:val="0"/>
        <w:adjustRightInd w:val="0"/>
        <w:ind w:firstLine="567"/>
        <w:jc w:val="both"/>
      </w:pPr>
      <w:r w:rsidRPr="00F43648">
        <w:t>5.20. Право заявителя на получение информации и документов,</w:t>
      </w:r>
      <w:r w:rsidR="000963B0">
        <w:t xml:space="preserve"> </w:t>
      </w:r>
      <w:r w:rsidRPr="00F43648">
        <w:t>необходимых для обоснования и рассмотрения жалобы.</w:t>
      </w:r>
    </w:p>
    <w:p w:rsidR="00426AA3" w:rsidRPr="00F43648" w:rsidRDefault="00426AA3" w:rsidP="00262343">
      <w:pPr>
        <w:widowControl w:val="0"/>
        <w:autoSpaceDE w:val="0"/>
        <w:autoSpaceDN w:val="0"/>
        <w:adjustRightInd w:val="0"/>
        <w:ind w:firstLine="567"/>
        <w:jc w:val="both"/>
      </w:pPr>
      <w:r w:rsidRPr="00F43648">
        <w:t>Заявитель имеет право на получение информации и документов, необходимых для обоснования и рассмотрения жалобы, в том числе:</w:t>
      </w:r>
    </w:p>
    <w:p w:rsidR="00426AA3" w:rsidRPr="00F43648" w:rsidRDefault="00426AA3" w:rsidP="00262343">
      <w:pPr>
        <w:widowControl w:val="0"/>
        <w:autoSpaceDE w:val="0"/>
        <w:autoSpaceDN w:val="0"/>
        <w:adjustRightInd w:val="0"/>
        <w:ind w:firstLine="567"/>
        <w:jc w:val="both"/>
      </w:pPr>
      <w:r w:rsidRPr="00F43648">
        <w:lastRenderedPageBreak/>
        <w:t>1) запрашивать дополнительные документы и материалы, в том числе в электронном виде;</w:t>
      </w:r>
    </w:p>
    <w:p w:rsidR="00426AA3" w:rsidRPr="00F43648" w:rsidRDefault="00426AA3" w:rsidP="00262343">
      <w:pPr>
        <w:widowControl w:val="0"/>
        <w:autoSpaceDE w:val="0"/>
        <w:autoSpaceDN w:val="0"/>
        <w:adjustRightInd w:val="0"/>
        <w:ind w:firstLine="567"/>
        <w:jc w:val="both"/>
      </w:pPr>
      <w:r w:rsidRPr="00F43648">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26AA3" w:rsidRPr="00F43648" w:rsidRDefault="00426AA3" w:rsidP="00262343">
      <w:pPr>
        <w:widowControl w:val="0"/>
        <w:autoSpaceDE w:val="0"/>
        <w:autoSpaceDN w:val="0"/>
        <w:adjustRightInd w:val="0"/>
        <w:ind w:firstLine="567"/>
        <w:jc w:val="both"/>
      </w:pPr>
      <w:r w:rsidRPr="00F43648">
        <w:t>3) получать письменный ответ по существу поставленных в жалобе вопросов;</w:t>
      </w:r>
    </w:p>
    <w:p w:rsidR="00426AA3" w:rsidRPr="00F43648" w:rsidRDefault="00426AA3" w:rsidP="00262343">
      <w:pPr>
        <w:widowControl w:val="0"/>
        <w:autoSpaceDE w:val="0"/>
        <w:autoSpaceDN w:val="0"/>
        <w:adjustRightInd w:val="0"/>
        <w:ind w:firstLine="567"/>
        <w:jc w:val="both"/>
      </w:pPr>
      <w:r w:rsidRPr="00F43648">
        <w:t>4) обращаться с заявлением о прекращении рассмотрения жалобы.</w:t>
      </w:r>
      <w:bookmarkStart w:id="23" w:name="Par372"/>
      <w:bookmarkEnd w:id="23"/>
    </w:p>
    <w:p w:rsidR="00426AA3" w:rsidRPr="00F43648" w:rsidRDefault="00426AA3" w:rsidP="00262343">
      <w:pPr>
        <w:widowControl w:val="0"/>
        <w:autoSpaceDE w:val="0"/>
        <w:autoSpaceDN w:val="0"/>
        <w:adjustRightInd w:val="0"/>
        <w:ind w:firstLine="567"/>
        <w:jc w:val="both"/>
      </w:pPr>
      <w:r w:rsidRPr="00F43648">
        <w:t>5.21. Способы информирования заявителей о порядке подачи и рассмотрения жалобы.</w:t>
      </w:r>
    </w:p>
    <w:p w:rsidR="00426AA3" w:rsidRDefault="00426AA3" w:rsidP="00262343">
      <w:pPr>
        <w:widowControl w:val="0"/>
        <w:autoSpaceDE w:val="0"/>
        <w:autoSpaceDN w:val="0"/>
        <w:adjustRightInd w:val="0"/>
        <w:ind w:firstLine="567"/>
        <w:jc w:val="both"/>
      </w:pPr>
      <w:r w:rsidRPr="00F43648">
        <w:t>Уполномоченный орган обеспечивает информирование заявителей о порядке обжалования решений и действий (бездействия) уполномоченного органа, должностных лиц уполномоченного органа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Default="002F020E" w:rsidP="00262343">
      <w:pPr>
        <w:widowControl w:val="0"/>
        <w:autoSpaceDE w:val="0"/>
        <w:autoSpaceDN w:val="0"/>
        <w:adjustRightInd w:val="0"/>
        <w:ind w:firstLine="567"/>
        <w:jc w:val="both"/>
      </w:pPr>
    </w:p>
    <w:p w:rsidR="002F020E" w:rsidRPr="00F1103F" w:rsidRDefault="002F020E" w:rsidP="002F020E">
      <w:pPr>
        <w:widowControl w:val="0"/>
        <w:autoSpaceDE w:val="0"/>
        <w:autoSpaceDN w:val="0"/>
        <w:adjustRightInd w:val="0"/>
        <w:ind w:firstLine="567"/>
        <w:jc w:val="right"/>
        <w:rPr>
          <w:rFonts w:eastAsia="Calibri"/>
        </w:rPr>
      </w:pPr>
      <w:r w:rsidRPr="00F1103F">
        <w:lastRenderedPageBreak/>
        <w:t>Приложение №</w:t>
      </w:r>
      <w:r w:rsidR="004076F9">
        <w:t>1</w:t>
      </w:r>
      <w:r w:rsidRPr="00F1103F">
        <w:t xml:space="preserve"> </w:t>
      </w:r>
    </w:p>
    <w:p w:rsidR="002F020E" w:rsidRPr="00F1103F" w:rsidRDefault="002F020E" w:rsidP="002F020E">
      <w:pPr>
        <w:widowControl w:val="0"/>
        <w:autoSpaceDE w:val="0"/>
        <w:autoSpaceDN w:val="0"/>
        <w:adjustRightInd w:val="0"/>
        <w:ind w:firstLine="567"/>
        <w:jc w:val="right"/>
      </w:pPr>
      <w:r w:rsidRPr="00F1103F">
        <w:t xml:space="preserve">к Административному регламенту </w:t>
      </w:r>
    </w:p>
    <w:p w:rsidR="002F020E" w:rsidRDefault="002F020E" w:rsidP="002F020E">
      <w:pPr>
        <w:widowControl w:val="0"/>
        <w:autoSpaceDE w:val="0"/>
        <w:autoSpaceDN w:val="0"/>
        <w:adjustRightInd w:val="0"/>
        <w:ind w:firstLine="567"/>
        <w:jc w:val="right"/>
      </w:pPr>
      <w:r w:rsidRPr="00F1103F">
        <w:t>Администрации муниципального</w:t>
      </w:r>
      <w:r>
        <w:t xml:space="preserve"> о</w:t>
      </w:r>
      <w:r w:rsidRPr="00F1103F">
        <w:t>бразования</w:t>
      </w:r>
    </w:p>
    <w:p w:rsidR="002F020E" w:rsidRPr="00F1103F" w:rsidRDefault="002F020E" w:rsidP="002F020E">
      <w:pPr>
        <w:widowControl w:val="0"/>
        <w:autoSpaceDE w:val="0"/>
        <w:autoSpaceDN w:val="0"/>
        <w:adjustRightInd w:val="0"/>
        <w:ind w:firstLine="567"/>
        <w:jc w:val="right"/>
      </w:pPr>
      <w:r w:rsidRPr="00F1103F">
        <w:t>сельское поселение «Петропавловское»</w:t>
      </w:r>
    </w:p>
    <w:p w:rsidR="002F020E" w:rsidRPr="00F1103F" w:rsidRDefault="002F020E" w:rsidP="002F020E">
      <w:pPr>
        <w:widowControl w:val="0"/>
        <w:autoSpaceDE w:val="0"/>
        <w:autoSpaceDN w:val="0"/>
        <w:adjustRightInd w:val="0"/>
        <w:jc w:val="right"/>
      </w:pPr>
      <w:r w:rsidRPr="00F1103F">
        <w:t>по предоставлению муниципальной услуги</w:t>
      </w:r>
    </w:p>
    <w:p w:rsidR="00551107" w:rsidRDefault="002F020E" w:rsidP="002F020E">
      <w:pPr>
        <w:widowControl w:val="0"/>
        <w:autoSpaceDE w:val="0"/>
        <w:autoSpaceDN w:val="0"/>
        <w:adjustRightInd w:val="0"/>
        <w:jc w:val="right"/>
      </w:pPr>
      <w:r w:rsidRPr="00F1103F">
        <w:t xml:space="preserve"> </w:t>
      </w:r>
      <w:r w:rsidR="00BF08D0">
        <w:t>«Присвоение, изменение и аннулирование</w:t>
      </w:r>
    </w:p>
    <w:p w:rsidR="002F020E" w:rsidRPr="00F1103F" w:rsidRDefault="00BF08D0" w:rsidP="002F020E">
      <w:pPr>
        <w:widowControl w:val="0"/>
        <w:autoSpaceDE w:val="0"/>
        <w:autoSpaceDN w:val="0"/>
        <w:adjustRightInd w:val="0"/>
        <w:jc w:val="right"/>
      </w:pPr>
      <w:r>
        <w:t>адресов объектам недвижимости»</w:t>
      </w:r>
    </w:p>
    <w:p w:rsidR="002F020E" w:rsidRPr="00F1103F" w:rsidRDefault="002F020E" w:rsidP="002F020E">
      <w:pPr>
        <w:pStyle w:val="ConsPlusNonformat"/>
        <w:tabs>
          <w:tab w:val="left" w:pos="3990"/>
          <w:tab w:val="right" w:pos="9355"/>
        </w:tabs>
        <w:jc w:val="center"/>
        <w:rPr>
          <w:rFonts w:ascii="Times New Roman" w:hAnsi="Times New Roman" w:cs="Times New Roman"/>
          <w:sz w:val="24"/>
          <w:szCs w:val="24"/>
        </w:rPr>
      </w:pPr>
    </w:p>
    <w:p w:rsidR="002F020E" w:rsidRPr="00551107" w:rsidRDefault="002F020E" w:rsidP="002F020E">
      <w:pPr>
        <w:pStyle w:val="ConsPlusNonformat"/>
        <w:tabs>
          <w:tab w:val="left" w:pos="3990"/>
          <w:tab w:val="right" w:pos="9355"/>
        </w:tabs>
        <w:jc w:val="center"/>
        <w:rPr>
          <w:rFonts w:ascii="Times New Roman" w:hAnsi="Times New Roman" w:cs="Times New Roman"/>
          <w:b/>
          <w:sz w:val="24"/>
          <w:szCs w:val="24"/>
        </w:rPr>
      </w:pPr>
      <w:r w:rsidRPr="00F1103F">
        <w:rPr>
          <w:rFonts w:ascii="Times New Roman" w:hAnsi="Times New Roman" w:cs="Times New Roman"/>
          <w:b/>
          <w:sz w:val="24"/>
          <w:szCs w:val="24"/>
        </w:rPr>
        <w:t>Блок-схема</w:t>
      </w:r>
    </w:p>
    <w:p w:rsidR="002F020E" w:rsidRPr="00551107" w:rsidRDefault="002F020E" w:rsidP="002F020E">
      <w:pPr>
        <w:autoSpaceDE w:val="0"/>
        <w:autoSpaceDN w:val="0"/>
        <w:adjustRightInd w:val="0"/>
        <w:jc w:val="center"/>
        <w:rPr>
          <w:b/>
        </w:rPr>
      </w:pPr>
      <w:r w:rsidRPr="00551107">
        <w:rPr>
          <w:b/>
        </w:rPr>
        <w:t xml:space="preserve">предоставления муниципальной  услуги </w:t>
      </w:r>
      <w:r w:rsidR="00551107" w:rsidRPr="00551107">
        <w:rPr>
          <w:b/>
        </w:rPr>
        <w:t>«Присвоение, изменение и аннулирование адресов объектам недвижимости»</w:t>
      </w:r>
    </w:p>
    <w:p w:rsidR="002F020E" w:rsidRPr="00F1103F" w:rsidRDefault="002F020E" w:rsidP="002F020E">
      <w:pPr>
        <w:autoSpaceDE w:val="0"/>
        <w:autoSpaceDN w:val="0"/>
        <w:adjustRightInd w:val="0"/>
        <w:jc w:val="center"/>
        <w:rPr>
          <w:b/>
        </w:rPr>
      </w:pPr>
      <w:r w:rsidRPr="00F1103F">
        <w:rPr>
          <w:b/>
        </w:rPr>
        <w:t xml:space="preserve"> </w:t>
      </w:r>
    </w:p>
    <w:p w:rsidR="002F020E" w:rsidRPr="00F1103F" w:rsidRDefault="00533DCD" w:rsidP="002F020E">
      <w:pPr>
        <w:jc w:val="center"/>
      </w:pPr>
      <w:r w:rsidRPr="00533DCD">
        <w:rPr>
          <w:rFonts w:ascii="Calibri" w:eastAsia="Calibri" w:hAnsi="Calibri"/>
          <w:sz w:val="22"/>
          <w:szCs w:val="22"/>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1" o:spid="_x0000_s1026" type="#_x0000_t34" style="position:absolute;left:0;text-align:left;margin-left:401.25pt;margin-top:106.25pt;width:182.15pt;height:.05pt;rotation:9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" adj="10797,-145195200,-65108" strokecolor="silver" strokeweight="1.75pt"/>
        </w:pict>
      </w:r>
      <w:r w:rsidRPr="00533DCD">
        <w:rPr>
          <w:rFonts w:ascii="Calibri" w:eastAsia="Calibri" w:hAnsi="Calibri"/>
          <w:sz w:val="22"/>
          <w:szCs w:val="22"/>
          <w:lang w:eastAsia="en-US"/>
        </w:rPr>
        <w:pict>
          <v:shapetype id="_x0000_t32" coordsize="21600,21600" o:spt="32" o:oned="t" path="m,l21600,21600e" filled="f">
            <v:path arrowok="t" fillok="f" o:connecttype="none"/>
            <o:lock v:ext="edit" shapetype="t"/>
          </v:shapetype>
          <v:shape id="Прямая со стрелкой 52" o:spid="_x0000_s1027" type="#_x0000_t32" style="position:absolute;left:0;text-align:left;margin-left:394.95pt;margin-top:15.2pt;width:97.35pt;height:0;rotation:18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" adj="-128102,-1,-128102">
            <v:stroke endarrow="block"/>
          </v:shape>
        </w:pict>
      </w:r>
      <w:r w:rsidRPr="00533DCD">
        <w:rPr>
          <w:rFonts w:ascii="Calibri" w:eastAsia="Calibri" w:hAnsi="Calibri"/>
          <w:sz w:val="22"/>
          <w:szCs w:val="22"/>
          <w:lang w:eastAsia="en-US"/>
        </w:rPr>
        <w:pict>
          <v:rect id="Прямоугольник 53" o:spid="_x0000_s1040" style="position:absolute;left:0;text-align:left;margin-left:86.7pt;margin-top:4.65pt;width:308.25pt;height:18.1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">
            <v:textbox style="mso-next-textbox:#Прямоугольник 53">
              <w:txbxContent>
                <w:p w:rsidR="002F020E" w:rsidRPr="006A0254" w:rsidRDefault="002F020E" w:rsidP="002F020E">
                  <w:pPr>
                    <w:jc w:val="center"/>
                    <w:rPr>
                      <w:sz w:val="20"/>
                      <w:szCs w:val="20"/>
                    </w:rPr>
                  </w:pPr>
                  <w:r w:rsidRPr="006A0254">
                    <w:rPr>
                      <w:sz w:val="20"/>
                      <w:szCs w:val="20"/>
                    </w:rPr>
                    <w:t xml:space="preserve">Заявитель </w:t>
                  </w:r>
                </w:p>
              </w:txbxContent>
            </v:textbox>
          </v:rect>
        </w:pict>
      </w:r>
      <w:r w:rsidR="002F020E" w:rsidRPr="00F1103F">
        <w:rPr>
          <w:noProof/>
        </w:rPr>
        <w:t xml:space="preserve"> </w:t>
      </w:r>
    </w:p>
    <w:p w:rsidR="002F020E" w:rsidRPr="00F1103F" w:rsidRDefault="00533DCD" w:rsidP="002F020E">
      <w:r w:rsidRPr="00533DCD">
        <w:rPr>
          <w:rFonts w:ascii="Calibri" w:eastAsia="Calibri" w:hAnsi="Calibri"/>
          <w:sz w:val="22"/>
          <w:szCs w:val="22"/>
          <w:lang w:eastAsia="en-US"/>
        </w:rPr>
        <w:pict>
          <v:rect id="Прямоугольник 45" o:spid="_x0000_s1041" style="position:absolute;margin-left:-30.45pt;margin-top:15.5pt;width:501.9pt;height:32.8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">
            <v:textbox style="mso-next-textbox:#Прямоугольник 45">
              <w:txbxContent>
                <w:p w:rsidR="002F020E" w:rsidRPr="006A0254" w:rsidRDefault="002F020E" w:rsidP="002F020E">
                  <w:pPr>
                    <w:widowControl w:val="0"/>
                    <w:autoSpaceDE w:val="0"/>
                    <w:autoSpaceDN w:val="0"/>
                    <w:adjustRightInd w:val="0"/>
                    <w:jc w:val="center"/>
                    <w:rPr>
                      <w:sz w:val="20"/>
                      <w:szCs w:val="20"/>
                    </w:rPr>
                  </w:pPr>
                  <w:r w:rsidRPr="006A0254">
                    <w:rPr>
                      <w:sz w:val="20"/>
                      <w:szCs w:val="20"/>
                    </w:rPr>
                    <w:t xml:space="preserve">Обращение в Администрацию  с заявлением </w:t>
                  </w:r>
                  <w:r w:rsidRPr="006A0254">
                    <w:rPr>
                      <w:bCs/>
                      <w:sz w:val="20"/>
                      <w:szCs w:val="20"/>
                    </w:rPr>
                    <w:t xml:space="preserve">о </w:t>
                  </w:r>
                  <w:r w:rsidR="00230282">
                    <w:rPr>
                      <w:bCs/>
                      <w:sz w:val="20"/>
                      <w:szCs w:val="20"/>
                    </w:rPr>
                    <w:t>присвоении, изменении</w:t>
                  </w:r>
                  <w:r w:rsidR="00B76A95">
                    <w:rPr>
                      <w:bCs/>
                      <w:sz w:val="20"/>
                      <w:szCs w:val="20"/>
                    </w:rPr>
                    <w:t xml:space="preserve"> и </w:t>
                  </w:r>
                  <w:r w:rsidR="00230282">
                    <w:rPr>
                      <w:bCs/>
                      <w:sz w:val="20"/>
                      <w:szCs w:val="20"/>
                    </w:rPr>
                    <w:t>аннулировании адресов объектам недвижимости</w:t>
                  </w:r>
                </w:p>
              </w:txbxContent>
            </v:textbox>
          </v:rect>
        </w:pict>
      </w:r>
      <w:r w:rsidRPr="00533DCD">
        <w:rPr>
          <w:rFonts w:ascii="Calibri" w:eastAsia="Calibri" w:hAnsi="Calibri"/>
          <w:sz w:val="22"/>
          <w:szCs w:val="22"/>
          <w:lang w:eastAsia="en-US"/>
        </w:rPr>
        <w:pict>
          <v:rect id="Прямоугольник 42" o:spid="_x0000_s1042" style="position:absolute;margin-left:-30.45pt;margin-top:55.95pt;width:191.25pt;height:24.8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">
            <v:textbox style="mso-next-textbox:#Прямоугольник 42">
              <w:txbxContent>
                <w:p w:rsidR="002F020E" w:rsidRPr="006A0254" w:rsidRDefault="002F020E" w:rsidP="002F020E">
                  <w:pPr>
                    <w:jc w:val="center"/>
                    <w:rPr>
                      <w:sz w:val="20"/>
                      <w:szCs w:val="20"/>
                    </w:rPr>
                  </w:pPr>
                  <w:r w:rsidRPr="006A0254">
                    <w:rPr>
                      <w:sz w:val="20"/>
                      <w:szCs w:val="20"/>
                    </w:rPr>
                    <w:t>Прием и регистрация в журнале данных</w:t>
                  </w:r>
                </w:p>
              </w:txbxContent>
            </v:textbox>
          </v:rect>
        </w:pict>
      </w:r>
      <w:r w:rsidRPr="00533DCD">
        <w:rPr>
          <w:rFonts w:ascii="Calibri" w:eastAsia="Calibri" w:hAnsi="Calibri"/>
          <w:sz w:val="22"/>
          <w:szCs w:val="22"/>
          <w:lang w:eastAsia="en-US"/>
        </w:rPr>
        <w:pict>
          <v:rect id="Прямоугольник 31" o:spid="_x0000_s1043" style="position:absolute;margin-left:256.2pt;margin-top:55.95pt;width:215.25pt;height:19.2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">
            <v:textbox style="mso-next-textbox:#Прямоугольник 31">
              <w:txbxContent>
                <w:p w:rsidR="002F020E" w:rsidRPr="006A0254" w:rsidRDefault="002F020E" w:rsidP="002F020E">
                  <w:pPr>
                    <w:jc w:val="center"/>
                    <w:rPr>
                      <w:sz w:val="20"/>
                      <w:szCs w:val="20"/>
                    </w:rPr>
                  </w:pPr>
                  <w:r w:rsidRPr="006A0254">
                    <w:rPr>
                      <w:sz w:val="20"/>
                      <w:szCs w:val="20"/>
                    </w:rPr>
                    <w:t>Глава</w:t>
                  </w:r>
                </w:p>
              </w:txbxContent>
            </v:textbox>
          </v:rect>
        </w:pict>
      </w:r>
      <w:r w:rsidRPr="00533DCD">
        <w:rPr>
          <w:rFonts w:ascii="Calibri" w:eastAsia="Calibri" w:hAnsi="Calibri"/>
          <w:sz w:val="22"/>
          <w:szCs w:val="22"/>
          <w:lang w:eastAsia="en-US"/>
        </w:rPr>
        <w:pict>
          <v:shape id="Прямая со стрелкой 46" o:spid="_x0000_s1044" type="#_x0000_t34" style="position:absolute;margin-left:237.4pt;margin-top:11.95pt;width:10.7pt;height:.05pt;rotation:90;flip:x;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QV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" adj=",112665600,-661626">
            <v:stroke endarrow="block"/>
          </v:shape>
        </w:pict>
      </w:r>
      <w:r w:rsidRPr="00533DCD">
        <w:rPr>
          <w:rFonts w:ascii="Calibri" w:eastAsia="Calibri" w:hAnsi="Calibri"/>
          <w:sz w:val="22"/>
          <w:szCs w:val="22"/>
          <w:lang w:eastAsia="en-US"/>
        </w:rPr>
        <w:pict>
          <v:shape id="_x0000_s1028" type="#_x0000_t34" style="position:absolute;margin-left:69.9pt;margin-top:51.45pt;width:8.9pt;height:.05pt;rotation:90;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QV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" adj=",168307200,-317933">
            <v:stroke endarrow="block"/>
          </v:shape>
        </w:pict>
      </w:r>
    </w:p>
    <w:p w:rsidR="002F020E" w:rsidRPr="00F1103F" w:rsidRDefault="002F020E" w:rsidP="002F020E"/>
    <w:p w:rsidR="002F020E" w:rsidRPr="00F1103F" w:rsidRDefault="002F020E" w:rsidP="002F020E"/>
    <w:p w:rsidR="002F020E" w:rsidRPr="00F1103F" w:rsidRDefault="002F020E" w:rsidP="002F020E"/>
    <w:p w:rsidR="002F020E" w:rsidRPr="00F1103F" w:rsidRDefault="00533DCD" w:rsidP="002F020E">
      <w:r w:rsidRPr="00533DCD">
        <w:rPr>
          <w:rFonts w:ascii="Calibri" w:eastAsia="Calibri" w:hAnsi="Calibri"/>
          <w:sz w:val="22"/>
          <w:szCs w:val="22"/>
          <w:lang w:eastAsia="en-US"/>
        </w:rPr>
        <w:pict>
          <v:shape id="Прямая со стрелкой 40" o:spid="_x0000_s1045" type="#_x0000_t34" style="position:absolute;margin-left:160.8pt;margin-top:5.85pt;width:95.4pt;height:.0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" adj=",-175932000,-49245">
            <v:stroke endarrow="block"/>
          </v:shape>
        </w:pict>
      </w:r>
      <w:r w:rsidR="002F020E" w:rsidRPr="00F1103F">
        <w:t xml:space="preserve">   </w:t>
      </w:r>
    </w:p>
    <w:p w:rsidR="002F020E" w:rsidRPr="00F1103F" w:rsidRDefault="00533DCD" w:rsidP="002F020E">
      <w:pPr>
        <w:autoSpaceDE w:val="0"/>
        <w:autoSpaceDN w:val="0"/>
        <w:adjustRightInd w:val="0"/>
        <w:outlineLvl w:val="2"/>
      </w:pPr>
      <w:r w:rsidRPr="00533DCD">
        <w:rPr>
          <w:rFonts w:ascii="Calibri" w:eastAsia="Calibri" w:hAnsi="Calibri"/>
          <w:sz w:val="22"/>
          <w:szCs w:val="22"/>
          <w:lang w:eastAsia="en-US"/>
        </w:rPr>
        <w:pict>
          <v:shape id="Прямая со стрелкой 35" o:spid="_x0000_s1048" type="#_x0000_t34" style="position:absolute;margin-left:364.35pt;margin-top:10.4pt;width:10.5pt;height:.05pt;rotation:90;flip:x;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" adj=",180468000,-876754">
            <v:stroke endarrow="block"/>
          </v:shape>
        </w:pict>
      </w:r>
      <w:r w:rsidRPr="00533DCD">
        <w:rPr>
          <w:rFonts w:ascii="Calibri" w:eastAsia="Calibri" w:hAnsi="Calibri"/>
          <w:sz w:val="22"/>
          <w:szCs w:val="22"/>
          <w:lang w:eastAsia="en-US"/>
        </w:rPr>
        <w:pict>
          <v:rect id="Прямоугольник 30" o:spid="_x0000_s1046" style="position:absolute;margin-left:256.2pt;margin-top:10.75pt;width:215.25pt;height:23.9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">
            <v:textbox style="mso-next-textbox:#Прямоугольник 30">
              <w:txbxContent>
                <w:p w:rsidR="002F020E" w:rsidRPr="006A0254" w:rsidRDefault="002F020E" w:rsidP="002F020E">
                  <w:pPr>
                    <w:jc w:val="center"/>
                    <w:rPr>
                      <w:sz w:val="20"/>
                      <w:szCs w:val="20"/>
                    </w:rPr>
                  </w:pPr>
                  <w:r w:rsidRPr="006A0254">
                    <w:rPr>
                      <w:sz w:val="20"/>
                      <w:szCs w:val="20"/>
                    </w:rPr>
                    <w:t>Назначение Исполнителя</w:t>
                  </w:r>
                </w:p>
              </w:txbxContent>
            </v:textbox>
          </v:rect>
        </w:pict>
      </w:r>
      <w:r w:rsidRPr="00533DCD">
        <w:rPr>
          <w:rFonts w:ascii="Calibri" w:eastAsia="Calibri" w:hAnsi="Calibri"/>
          <w:sz w:val="22"/>
          <w:szCs w:val="22"/>
          <w:lang w:eastAsia="en-US"/>
        </w:rPr>
        <w:pict>
          <v:shape id="Прямая со стрелкой 61" o:spid="_x0000_s1031" type="#_x0000_t32" style="position:absolute;margin-left:448.1pt;margin-top:143.05pt;width:17.9pt;height:0;rotation:9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" adj="-579278,-1,-579278" strokecolor="#4a7ebb">
            <v:stroke endarrow="open"/>
          </v:shape>
        </w:pict>
      </w:r>
      <w:r w:rsidRPr="00533DCD">
        <w:rPr>
          <w:rFonts w:ascii="Calibri" w:eastAsia="Calibri" w:hAnsi="Calibri"/>
          <w:sz w:val="22"/>
          <w:szCs w:val="22"/>
          <w:lang w:eastAsia="en-US"/>
        </w:rPr>
        <w:pict>
          <v:shape id="_x0000_s1032" type="#_x0000_t34" style="position:absolute;margin-left:160.8pt;margin-top:23.2pt;width:95.4pt;height:.05pt;rotation:18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" adj=",-160401600,-80479">
            <v:stroke endarrow="block"/>
          </v:shape>
        </w:pict>
      </w:r>
      <w:r w:rsidRPr="00533DCD">
        <w:rPr>
          <w:rFonts w:ascii="Calibri" w:eastAsia="Calibri" w:hAnsi="Calibri"/>
          <w:sz w:val="22"/>
          <w:szCs w:val="22"/>
          <w:lang w:eastAsia="en-US"/>
        </w:rPr>
        <w:pict>
          <v:shape id="_x0000_s1035" type="#_x0000_t32" style="position:absolute;margin-left:175.05pt;margin-top:134.15pt;width:282pt;height:.7pt;flip:y;z-index:251671040" o:connectortype="straight"/>
        </w:pict>
      </w:r>
      <w:r w:rsidRPr="00533DCD">
        <w:rPr>
          <w:rFonts w:ascii="Calibri" w:eastAsia="Calibri" w:hAnsi="Calibri"/>
          <w:sz w:val="22"/>
          <w:szCs w:val="22"/>
          <w:lang w:eastAsia="en-US"/>
        </w:rPr>
        <w:pict>
          <v:shape id="_x0000_s1038" type="#_x0000_t32" style="position:absolute;margin-left:160.8pt;margin-top:134.85pt;width:14.25pt;height:56.25pt;flip:x;z-index:251674112" o:connectortype="straight">
            <v:stroke endarrow="block"/>
          </v:shape>
        </w:pict>
      </w:r>
    </w:p>
    <w:p w:rsidR="002F020E" w:rsidRPr="00F1103F" w:rsidRDefault="00533DCD" w:rsidP="002F020E">
      <w:pPr>
        <w:autoSpaceDE w:val="0"/>
        <w:autoSpaceDN w:val="0"/>
        <w:adjustRightInd w:val="0"/>
      </w:pPr>
      <w:r w:rsidRPr="00533DCD">
        <w:rPr>
          <w:rFonts w:ascii="Calibri" w:eastAsia="Calibri" w:hAnsi="Calibri"/>
          <w:sz w:val="22"/>
          <w:szCs w:val="22"/>
          <w:lang w:eastAsia="en-US"/>
        </w:rPr>
        <w:pict>
          <v:rect id="Прямоугольник 26" o:spid="_x0000_s1047" style="position:absolute;margin-left:-30.45pt;margin-top:1.9pt;width:191.25pt;height:19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">
            <v:textbox style="mso-next-textbox:#Прямоугольник 26">
              <w:txbxContent>
                <w:p w:rsidR="002F020E" w:rsidRPr="006A0254" w:rsidRDefault="002F020E" w:rsidP="002F020E">
                  <w:pPr>
                    <w:jc w:val="center"/>
                    <w:rPr>
                      <w:sz w:val="20"/>
                      <w:szCs w:val="20"/>
                    </w:rPr>
                  </w:pPr>
                  <w:r w:rsidRPr="006A0254">
                    <w:rPr>
                      <w:sz w:val="20"/>
                      <w:szCs w:val="20"/>
                    </w:rPr>
                    <w:t>Исполнитель</w:t>
                  </w:r>
                </w:p>
              </w:txbxContent>
            </v:textbox>
          </v:rect>
        </w:pict>
      </w:r>
    </w:p>
    <w:p w:rsidR="002F020E" w:rsidRPr="00F1103F" w:rsidRDefault="00533DCD" w:rsidP="002F020E">
      <w:pPr>
        <w:autoSpaceDE w:val="0"/>
        <w:autoSpaceDN w:val="0"/>
        <w:adjustRightInd w:val="0"/>
        <w:outlineLvl w:val="2"/>
      </w:pPr>
      <w:r w:rsidRPr="00533DCD">
        <w:rPr>
          <w:rFonts w:ascii="Calibri" w:eastAsia="Calibri" w:hAnsi="Calibri"/>
          <w:sz w:val="22"/>
          <w:szCs w:val="22"/>
          <w:lang w:eastAsia="en-US"/>
        </w:rPr>
        <w:pict>
          <v:shape id="Прямая со стрелкой 21" o:spid="_x0000_s1033" type="#_x0000_t34" style="position:absolute;margin-left:160.8pt;margin-top:7.1pt;width:48.3pt;height:14.4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qL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" adj=",-593664,-116296">
            <v:stroke endarrow="block"/>
          </v:shape>
        </w:pict>
      </w:r>
      <w:r w:rsidRPr="00533DCD">
        <w:rPr>
          <w:rFonts w:ascii="Calibri" w:eastAsia="Calibri" w:hAnsi="Calibri"/>
          <w:sz w:val="22"/>
          <w:szCs w:val="22"/>
          <w:lang w:eastAsia="en-US"/>
        </w:rPr>
        <w:pict>
          <v:shape id="_x0000_s1034" type="#_x0000_t32" style="position:absolute;margin-left:12.05pt;margin-top:86.2pt;width:158.2pt;height:0;rotation:9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qL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" adj="-24058,-1,-24058">
            <v:stroke endarrow="block"/>
          </v:shape>
        </w:pict>
      </w:r>
    </w:p>
    <w:p w:rsidR="002F020E" w:rsidRPr="00F1103F" w:rsidRDefault="00533DCD" w:rsidP="002F020E">
      <w:pPr>
        <w:autoSpaceDE w:val="0"/>
        <w:autoSpaceDN w:val="0"/>
        <w:adjustRightInd w:val="0"/>
        <w:rPr>
          <w:b/>
        </w:rPr>
      </w:pPr>
      <w:r w:rsidRPr="00533DCD">
        <w:rPr>
          <w:rFonts w:ascii="Calibri" w:eastAsia="Calibri" w:hAnsi="Calibri"/>
          <w:sz w:val="22"/>
          <w:szCs w:val="22"/>
          <w:lang w:eastAsia="en-US"/>
        </w:rPr>
        <w:pict>
          <v:rect id="Прямоугольник 22" o:spid="_x0000_s1030" style="position:absolute;margin-left:209.1pt;margin-top:6.9pt;width:262.35pt;height:44.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">
            <v:textbox style="mso-next-textbox:#Прямоугольник 22">
              <w:txbxContent>
                <w:p w:rsidR="002F020E" w:rsidRPr="006A0254" w:rsidRDefault="002F020E" w:rsidP="002F020E">
                  <w:pPr>
                    <w:jc w:val="center"/>
                    <w:rPr>
                      <w:sz w:val="20"/>
                      <w:szCs w:val="20"/>
                    </w:rPr>
                  </w:pPr>
                  <w:r w:rsidRPr="006A0254">
                    <w:rPr>
                      <w:sz w:val="20"/>
                      <w:szCs w:val="20"/>
                    </w:rPr>
                    <w:t>Межведомственный запрос документов, находящихся в распоряжении государственных органов, ОМСУ, иных организаций</w:t>
                  </w:r>
                </w:p>
                <w:p w:rsidR="002F020E" w:rsidRDefault="002F020E" w:rsidP="002F020E">
                  <w:pPr>
                    <w:jc w:val="center"/>
                    <w:rPr>
                      <w:rFonts w:ascii="Calibri" w:hAnsi="Calibri"/>
                    </w:rPr>
                  </w:pPr>
                </w:p>
              </w:txbxContent>
            </v:textbox>
          </v:rect>
        </w:pict>
      </w:r>
    </w:p>
    <w:p w:rsidR="002F020E" w:rsidRPr="00F1103F" w:rsidRDefault="002F020E" w:rsidP="002F020E"/>
    <w:p w:rsidR="002F020E" w:rsidRPr="00F1103F" w:rsidRDefault="002F020E" w:rsidP="002F020E"/>
    <w:p w:rsidR="002F020E" w:rsidRPr="00F1103F" w:rsidRDefault="00533DCD" w:rsidP="002F020E">
      <w:r w:rsidRPr="00533DCD">
        <w:rPr>
          <w:rFonts w:ascii="Calibri" w:eastAsia="Calibri" w:hAnsi="Calibri"/>
          <w:sz w:val="22"/>
          <w:szCs w:val="22"/>
          <w:lang w:eastAsia="en-US"/>
        </w:rPr>
        <w:pict>
          <v:shape id="_x0000_s1036" type="#_x0000_t34" style="position:absolute;margin-left:343.5pt;margin-top:30.7pt;width:41.25pt;height:.05pt;rotation:9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qL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" adj="10787,-177876000,-235217">
            <v:stroke endarrow="block"/>
          </v:shape>
        </w:pict>
      </w:r>
    </w:p>
    <w:p w:rsidR="002F020E" w:rsidRPr="00F1103F" w:rsidRDefault="002F020E" w:rsidP="002F020E"/>
    <w:p w:rsidR="002F020E" w:rsidRPr="00F1103F" w:rsidRDefault="00533DCD" w:rsidP="002F020E">
      <w:r w:rsidRPr="00533DCD">
        <w:rPr>
          <w:rFonts w:ascii="Calibri" w:eastAsia="Calibri" w:hAnsi="Calibri"/>
          <w:sz w:val="22"/>
          <w:szCs w:val="22"/>
          <w:lang w:eastAsia="en-US"/>
        </w:rPr>
        <w:pict>
          <v:shape id="_x0000_s1039" type="#_x0000_t32" style="position:absolute;margin-left:481.85pt;margin-top:4.2pt;width:10.5pt;height:37.45pt;flip:y;z-index:251675136" o:connectortype="straight">
            <v:stroke endarrow="block"/>
          </v:shape>
        </w:pict>
      </w:r>
    </w:p>
    <w:p w:rsidR="002F020E" w:rsidRPr="00F1103F" w:rsidRDefault="002F020E" w:rsidP="002F020E"/>
    <w:p w:rsidR="002F020E" w:rsidRPr="00F1103F" w:rsidRDefault="002F020E" w:rsidP="002F020E"/>
    <w:p w:rsidR="002F020E" w:rsidRPr="00F1103F" w:rsidRDefault="00533DCD" w:rsidP="002F020E">
      <w:r w:rsidRPr="00533DCD">
        <w:rPr>
          <w:rFonts w:ascii="Calibri" w:eastAsia="Calibri" w:hAnsi="Calibri"/>
          <w:sz w:val="22"/>
          <w:szCs w:val="22"/>
          <w:lang w:eastAsia="en-US"/>
        </w:rPr>
        <w:pict>
          <v:rect id="Прямоугольник 14" o:spid="_x0000_s1029" style="position:absolute;margin-left:225.4pt;margin-top:.7pt;width:256.45pt;height:44.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">
            <v:textbox style="mso-next-textbox:#Прямоугольник 14">
              <w:txbxContent>
                <w:p w:rsidR="002F020E" w:rsidRPr="006A0254" w:rsidRDefault="002F020E" w:rsidP="002F020E">
                  <w:pPr>
                    <w:jc w:val="center"/>
                    <w:rPr>
                      <w:sz w:val="20"/>
                      <w:szCs w:val="20"/>
                    </w:rPr>
                  </w:pPr>
                  <w:r w:rsidRPr="006A0254">
                    <w:rPr>
                      <w:sz w:val="20"/>
                      <w:szCs w:val="20"/>
                    </w:rPr>
                    <w:t xml:space="preserve">Подготовка и направление заявителю решения Администрации о </w:t>
                  </w:r>
                  <w:r w:rsidR="00D267C2" w:rsidRPr="00B76A95">
                    <w:rPr>
                      <w:sz w:val="20"/>
                      <w:szCs w:val="20"/>
                    </w:rPr>
                    <w:t>присвоении, изменении и аннулировании адреса</w:t>
                  </w:r>
                  <w:r w:rsidR="00494D4E">
                    <w:rPr>
                      <w:sz w:val="20"/>
                      <w:szCs w:val="20"/>
                    </w:rPr>
                    <w:t xml:space="preserve"> объектам недвижимости</w:t>
                  </w:r>
                </w:p>
              </w:txbxContent>
            </v:textbox>
          </v:rect>
        </w:pict>
      </w:r>
    </w:p>
    <w:p w:rsidR="002F020E" w:rsidRPr="00F1103F" w:rsidRDefault="002F020E" w:rsidP="002F020E"/>
    <w:p w:rsidR="002F020E" w:rsidRPr="00F1103F" w:rsidRDefault="002F020E" w:rsidP="002F020E"/>
    <w:p w:rsidR="002F020E" w:rsidRPr="00F1103F" w:rsidRDefault="00533DCD" w:rsidP="002F020E">
      <w:pPr>
        <w:ind w:firstLine="567"/>
      </w:pPr>
      <w:r w:rsidRPr="00533DCD">
        <w:rPr>
          <w:rFonts w:ascii="Calibri" w:eastAsia="Calibri" w:hAnsi="Calibri" w:cstheme="minorBidi"/>
          <w:sz w:val="22"/>
          <w:szCs w:val="22"/>
          <w:lang w:eastAsia="en-US"/>
        </w:rPr>
        <w:pict>
          <v:rect id="Прямоугольник 57" o:spid="_x0000_s1037" style="position:absolute;left:0;text-align:left;margin-left:-25.95pt;margin-top:-.25pt;width:186.75pt;height:63.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DzUQIAAGI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">
            <v:textbox style="mso-next-textbox:#Прямоугольник 57">
              <w:txbxContent>
                <w:p w:rsidR="002F020E" w:rsidRPr="00B76A95" w:rsidRDefault="002F020E" w:rsidP="002F020E">
                  <w:pPr>
                    <w:jc w:val="center"/>
                    <w:rPr>
                      <w:sz w:val="20"/>
                      <w:szCs w:val="20"/>
                    </w:rPr>
                  </w:pPr>
                  <w:r w:rsidRPr="00B76A95">
                    <w:rPr>
                      <w:sz w:val="20"/>
                      <w:szCs w:val="20"/>
                    </w:rPr>
                    <w:t>Подготовка и направление заявителю решения Администрации</w:t>
                  </w:r>
                  <w:r w:rsidR="00B76A95" w:rsidRPr="00B76A95">
                    <w:rPr>
                      <w:sz w:val="20"/>
                      <w:szCs w:val="20"/>
                    </w:rPr>
                    <w:t xml:space="preserve"> </w:t>
                  </w:r>
                  <w:r w:rsidR="00050D6D" w:rsidRPr="00B76A95">
                    <w:rPr>
                      <w:sz w:val="20"/>
                      <w:szCs w:val="20"/>
                    </w:rPr>
                    <w:t>об отказе в присвоении, изменении и аннулировании адреса</w:t>
                  </w:r>
                  <w:r w:rsidR="00494D4E">
                    <w:rPr>
                      <w:sz w:val="20"/>
                      <w:szCs w:val="20"/>
                    </w:rPr>
                    <w:t xml:space="preserve"> объектам недвижимости</w:t>
                  </w:r>
                </w:p>
              </w:txbxContent>
            </v:textbox>
          </v:rect>
        </w:pict>
      </w:r>
    </w:p>
    <w:p w:rsidR="002F020E" w:rsidRPr="00F43648" w:rsidRDefault="002F020E" w:rsidP="00262343">
      <w:pPr>
        <w:widowControl w:val="0"/>
        <w:autoSpaceDE w:val="0"/>
        <w:autoSpaceDN w:val="0"/>
        <w:adjustRightInd w:val="0"/>
        <w:ind w:firstLine="567"/>
        <w:jc w:val="both"/>
      </w:pPr>
    </w:p>
    <w:p w:rsidR="00125089" w:rsidRPr="00F43648" w:rsidRDefault="00DA1284" w:rsidP="002E1877">
      <w:pPr>
        <w:ind w:firstLine="567"/>
        <w:jc w:val="both"/>
      </w:pPr>
      <w:r w:rsidRPr="00F43648">
        <w:t xml:space="preserve">                         </w:t>
      </w:r>
      <w:r w:rsidR="00650C94" w:rsidRPr="00F43648">
        <w:t xml:space="preserve">  </w:t>
      </w:r>
      <w:r w:rsidR="00140111" w:rsidRPr="00F43648">
        <w:t xml:space="preserve"> </w:t>
      </w:r>
    </w:p>
    <w:sectPr w:rsidR="00125089" w:rsidRPr="00F43648" w:rsidSect="001057BB">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6B24"/>
    <w:multiLevelType w:val="hybridMultilevel"/>
    <w:tmpl w:val="FF8AE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
    <w:nsid w:val="69E70D53"/>
    <w:multiLevelType w:val="hybridMultilevel"/>
    <w:tmpl w:val="D7EE6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1923E6"/>
    <w:multiLevelType w:val="hybridMultilevel"/>
    <w:tmpl w:val="78FE23A0"/>
    <w:lvl w:ilvl="0" w:tplc="204AF982">
      <w:start w:val="1"/>
      <w:numFmt w:val="decimal"/>
      <w:lvlText w:val="%1."/>
      <w:lvlJc w:val="left"/>
      <w:pPr>
        <w:ind w:left="720" w:hanging="360"/>
      </w:pPr>
      <w:rPr>
        <w:rFonts w:ascii="Arial" w:hAnsi="Arial" w:cs="Arial" w:hint="default"/>
        <w:color w:val="4E4E4E"/>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A970DC"/>
    <w:rsid w:val="00003689"/>
    <w:rsid w:val="00011D9F"/>
    <w:rsid w:val="00050D6D"/>
    <w:rsid w:val="0005504D"/>
    <w:rsid w:val="00061960"/>
    <w:rsid w:val="0007743B"/>
    <w:rsid w:val="00081F3F"/>
    <w:rsid w:val="000963B0"/>
    <w:rsid w:val="000A40F0"/>
    <w:rsid w:val="000C32DE"/>
    <w:rsid w:val="000D5C4B"/>
    <w:rsid w:val="000E1434"/>
    <w:rsid w:val="001057BB"/>
    <w:rsid w:val="00125089"/>
    <w:rsid w:val="0012515F"/>
    <w:rsid w:val="00133AAA"/>
    <w:rsid w:val="00135821"/>
    <w:rsid w:val="00140111"/>
    <w:rsid w:val="00141B87"/>
    <w:rsid w:val="00154D49"/>
    <w:rsid w:val="001563BA"/>
    <w:rsid w:val="00162A37"/>
    <w:rsid w:val="00166658"/>
    <w:rsid w:val="00191BB3"/>
    <w:rsid w:val="00192F35"/>
    <w:rsid w:val="001A7F63"/>
    <w:rsid w:val="001C3D86"/>
    <w:rsid w:val="00215E39"/>
    <w:rsid w:val="00223DD5"/>
    <w:rsid w:val="00230282"/>
    <w:rsid w:val="00232B29"/>
    <w:rsid w:val="00235E0C"/>
    <w:rsid w:val="00262343"/>
    <w:rsid w:val="00293A45"/>
    <w:rsid w:val="0029690C"/>
    <w:rsid w:val="002A7F2C"/>
    <w:rsid w:val="002B7231"/>
    <w:rsid w:val="002C0FBC"/>
    <w:rsid w:val="002C1A3D"/>
    <w:rsid w:val="002C4FC3"/>
    <w:rsid w:val="002D1B20"/>
    <w:rsid w:val="002D2497"/>
    <w:rsid w:val="002D7308"/>
    <w:rsid w:val="002E1877"/>
    <w:rsid w:val="002F020E"/>
    <w:rsid w:val="002F5F39"/>
    <w:rsid w:val="00304790"/>
    <w:rsid w:val="0030776E"/>
    <w:rsid w:val="0034055D"/>
    <w:rsid w:val="00340C88"/>
    <w:rsid w:val="003641F3"/>
    <w:rsid w:val="00366003"/>
    <w:rsid w:val="00371E42"/>
    <w:rsid w:val="0037228D"/>
    <w:rsid w:val="0037315D"/>
    <w:rsid w:val="00374AD2"/>
    <w:rsid w:val="00375EFF"/>
    <w:rsid w:val="00380860"/>
    <w:rsid w:val="00381393"/>
    <w:rsid w:val="00384578"/>
    <w:rsid w:val="00387A50"/>
    <w:rsid w:val="003C15B3"/>
    <w:rsid w:val="00401A11"/>
    <w:rsid w:val="00406C1C"/>
    <w:rsid w:val="004076F9"/>
    <w:rsid w:val="004261DC"/>
    <w:rsid w:val="00426AA3"/>
    <w:rsid w:val="00432D95"/>
    <w:rsid w:val="00454B64"/>
    <w:rsid w:val="00456F57"/>
    <w:rsid w:val="00466678"/>
    <w:rsid w:val="0049142D"/>
    <w:rsid w:val="00494D4E"/>
    <w:rsid w:val="004B5713"/>
    <w:rsid w:val="004B75B3"/>
    <w:rsid w:val="004C55E0"/>
    <w:rsid w:val="004F21D4"/>
    <w:rsid w:val="004F6DA5"/>
    <w:rsid w:val="005004B3"/>
    <w:rsid w:val="00527E03"/>
    <w:rsid w:val="00533DCD"/>
    <w:rsid w:val="005413BD"/>
    <w:rsid w:val="00547898"/>
    <w:rsid w:val="00551107"/>
    <w:rsid w:val="00564381"/>
    <w:rsid w:val="005A563C"/>
    <w:rsid w:val="005A5BBD"/>
    <w:rsid w:val="005B0FEC"/>
    <w:rsid w:val="005B3EDD"/>
    <w:rsid w:val="005C4C03"/>
    <w:rsid w:val="005D27DA"/>
    <w:rsid w:val="005E73AB"/>
    <w:rsid w:val="006144A6"/>
    <w:rsid w:val="006179DC"/>
    <w:rsid w:val="006222AD"/>
    <w:rsid w:val="006367BC"/>
    <w:rsid w:val="00636AC2"/>
    <w:rsid w:val="00636D01"/>
    <w:rsid w:val="00643744"/>
    <w:rsid w:val="00650C94"/>
    <w:rsid w:val="00692FE0"/>
    <w:rsid w:val="006A7D65"/>
    <w:rsid w:val="006B0F6B"/>
    <w:rsid w:val="006B7787"/>
    <w:rsid w:val="006D591B"/>
    <w:rsid w:val="006D6CE6"/>
    <w:rsid w:val="006D6D3A"/>
    <w:rsid w:val="00714919"/>
    <w:rsid w:val="00770063"/>
    <w:rsid w:val="00774895"/>
    <w:rsid w:val="00785EAE"/>
    <w:rsid w:val="007A0CD1"/>
    <w:rsid w:val="007A104D"/>
    <w:rsid w:val="007A71F9"/>
    <w:rsid w:val="007B0B03"/>
    <w:rsid w:val="007B3DE1"/>
    <w:rsid w:val="007B77AC"/>
    <w:rsid w:val="007D2063"/>
    <w:rsid w:val="007D4848"/>
    <w:rsid w:val="007E29F9"/>
    <w:rsid w:val="00831F58"/>
    <w:rsid w:val="00850DB6"/>
    <w:rsid w:val="00853FC5"/>
    <w:rsid w:val="008838CC"/>
    <w:rsid w:val="00890689"/>
    <w:rsid w:val="008B4479"/>
    <w:rsid w:val="008D7B38"/>
    <w:rsid w:val="008E6595"/>
    <w:rsid w:val="008F3892"/>
    <w:rsid w:val="008F4DAF"/>
    <w:rsid w:val="009078C0"/>
    <w:rsid w:val="00915749"/>
    <w:rsid w:val="00925482"/>
    <w:rsid w:val="00930034"/>
    <w:rsid w:val="00944AE3"/>
    <w:rsid w:val="009617C4"/>
    <w:rsid w:val="00962F17"/>
    <w:rsid w:val="00984F33"/>
    <w:rsid w:val="00996585"/>
    <w:rsid w:val="009C1201"/>
    <w:rsid w:val="009C2E56"/>
    <w:rsid w:val="009C7479"/>
    <w:rsid w:val="009F0038"/>
    <w:rsid w:val="009F3C2F"/>
    <w:rsid w:val="009F5C26"/>
    <w:rsid w:val="00A02C37"/>
    <w:rsid w:val="00A10C3F"/>
    <w:rsid w:val="00A340C9"/>
    <w:rsid w:val="00A4738E"/>
    <w:rsid w:val="00A5785E"/>
    <w:rsid w:val="00A70B2A"/>
    <w:rsid w:val="00A7651D"/>
    <w:rsid w:val="00A81CD2"/>
    <w:rsid w:val="00A90831"/>
    <w:rsid w:val="00A96BA0"/>
    <w:rsid w:val="00A970DC"/>
    <w:rsid w:val="00AB5E12"/>
    <w:rsid w:val="00AC5537"/>
    <w:rsid w:val="00AC5EAB"/>
    <w:rsid w:val="00AD0557"/>
    <w:rsid w:val="00AD0B8D"/>
    <w:rsid w:val="00AD5654"/>
    <w:rsid w:val="00AE23BF"/>
    <w:rsid w:val="00B044B2"/>
    <w:rsid w:val="00B12A4E"/>
    <w:rsid w:val="00B1363D"/>
    <w:rsid w:val="00B15534"/>
    <w:rsid w:val="00B2268C"/>
    <w:rsid w:val="00B22D88"/>
    <w:rsid w:val="00B23472"/>
    <w:rsid w:val="00B33890"/>
    <w:rsid w:val="00B34C46"/>
    <w:rsid w:val="00B4156F"/>
    <w:rsid w:val="00B4755D"/>
    <w:rsid w:val="00B57BD0"/>
    <w:rsid w:val="00B60B2F"/>
    <w:rsid w:val="00B6139D"/>
    <w:rsid w:val="00B63130"/>
    <w:rsid w:val="00B76A95"/>
    <w:rsid w:val="00BE1BD1"/>
    <w:rsid w:val="00BE3720"/>
    <w:rsid w:val="00BF08D0"/>
    <w:rsid w:val="00BF08E7"/>
    <w:rsid w:val="00C018D3"/>
    <w:rsid w:val="00C01E70"/>
    <w:rsid w:val="00C0390C"/>
    <w:rsid w:val="00C049EE"/>
    <w:rsid w:val="00C127E0"/>
    <w:rsid w:val="00C16B82"/>
    <w:rsid w:val="00C37BCB"/>
    <w:rsid w:val="00C524F6"/>
    <w:rsid w:val="00C64CBF"/>
    <w:rsid w:val="00C7642A"/>
    <w:rsid w:val="00C9332E"/>
    <w:rsid w:val="00C95C5B"/>
    <w:rsid w:val="00CB201A"/>
    <w:rsid w:val="00CD2DEB"/>
    <w:rsid w:val="00CD53B9"/>
    <w:rsid w:val="00CE1A02"/>
    <w:rsid w:val="00CF11DB"/>
    <w:rsid w:val="00D14713"/>
    <w:rsid w:val="00D2008C"/>
    <w:rsid w:val="00D2110C"/>
    <w:rsid w:val="00D267C2"/>
    <w:rsid w:val="00D30858"/>
    <w:rsid w:val="00D529ED"/>
    <w:rsid w:val="00D6330E"/>
    <w:rsid w:val="00D679F5"/>
    <w:rsid w:val="00D67A1B"/>
    <w:rsid w:val="00DA1284"/>
    <w:rsid w:val="00DA69C0"/>
    <w:rsid w:val="00DA755C"/>
    <w:rsid w:val="00DC6486"/>
    <w:rsid w:val="00DE11D5"/>
    <w:rsid w:val="00DE33CF"/>
    <w:rsid w:val="00DE5C69"/>
    <w:rsid w:val="00DF5FED"/>
    <w:rsid w:val="00E14684"/>
    <w:rsid w:val="00E14A7D"/>
    <w:rsid w:val="00E244C2"/>
    <w:rsid w:val="00E9025A"/>
    <w:rsid w:val="00ED581E"/>
    <w:rsid w:val="00EF45C1"/>
    <w:rsid w:val="00F02374"/>
    <w:rsid w:val="00F43648"/>
    <w:rsid w:val="00F5148C"/>
    <w:rsid w:val="00F65B7C"/>
    <w:rsid w:val="00F81664"/>
    <w:rsid w:val="00FA4FCD"/>
    <w:rsid w:val="00FD1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15" type="connector" idref="#_x0000_s1034"/>
        <o:r id="V:Rule16" type="connector" idref="#Прямая со стрелкой 52"/>
        <o:r id="V:Rule17" type="connector" idref="#Прямая со стрелкой 21"/>
        <o:r id="V:Rule18" type="connector" idref="#_x0000_s1039"/>
        <o:r id="V:Rule19" type="connector" idref="#_x0000_s1036"/>
        <o:r id="V:Rule20" type="connector" idref="#Прямая со стрелкой 35"/>
        <o:r id="V:Rule21" type="connector" idref="#Прямая со стрелкой 46"/>
        <o:r id="V:Rule22" type="connector" idref="#Прямая со стрелкой 61"/>
        <o:r id="V:Rule23" type="connector" idref="#_x0000_s1032"/>
        <o:r id="V:Rule24" type="connector" idref="#_x0000_s1028"/>
        <o:r id="V:Rule25" type="connector" idref="#_x0000_s1035"/>
        <o:r id="V:Rule26" type="connector" idref="#_x0000_s1038"/>
        <o:r id="V:Rule27" type="connector" idref="#Прямая со стрелкой 40"/>
        <o:r id="V:Rule28" type="connector" idref="#Прямая со стрелкой 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7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70DC"/>
    <w:pPr>
      <w:spacing w:before="100" w:beforeAutospacing="1" w:after="100" w:afterAutospacing="1"/>
    </w:pPr>
  </w:style>
  <w:style w:type="character" w:styleId="a4">
    <w:name w:val="Strong"/>
    <w:qFormat/>
    <w:rsid w:val="00A970DC"/>
    <w:rPr>
      <w:b/>
      <w:bCs/>
    </w:rPr>
  </w:style>
  <w:style w:type="character" w:customStyle="1" w:styleId="sectiontitle">
    <w:name w:val="section_title"/>
    <w:rsid w:val="008E6595"/>
  </w:style>
  <w:style w:type="character" w:customStyle="1" w:styleId="apple-converted-space">
    <w:name w:val="apple-converted-space"/>
    <w:rsid w:val="008E6595"/>
  </w:style>
  <w:style w:type="character" w:styleId="a5">
    <w:name w:val="Hyperlink"/>
    <w:rsid w:val="002D7308"/>
    <w:rPr>
      <w:color w:val="0000FF"/>
      <w:u w:val="single"/>
    </w:rPr>
  </w:style>
  <w:style w:type="table" w:styleId="a6">
    <w:name w:val="Table Grid"/>
    <w:basedOn w:val="a1"/>
    <w:uiPriority w:val="59"/>
    <w:rsid w:val="006222A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Основной текст Знак"/>
    <w:basedOn w:val="a0"/>
    <w:link w:val="a8"/>
    <w:rsid w:val="00DA1284"/>
    <w:rPr>
      <w:shd w:val="clear" w:color="auto" w:fill="FFFFFF"/>
    </w:rPr>
  </w:style>
  <w:style w:type="paragraph" w:styleId="a8">
    <w:name w:val="Body Text"/>
    <w:basedOn w:val="a"/>
    <w:link w:val="a7"/>
    <w:rsid w:val="00DA1284"/>
    <w:pPr>
      <w:shd w:val="clear" w:color="auto" w:fill="FFFFFF"/>
      <w:spacing w:before="240" w:line="283" w:lineRule="exact"/>
      <w:ind w:hanging="1640"/>
      <w:jc w:val="both"/>
    </w:pPr>
    <w:rPr>
      <w:sz w:val="20"/>
      <w:szCs w:val="20"/>
    </w:rPr>
  </w:style>
  <w:style w:type="character" w:customStyle="1" w:styleId="1">
    <w:name w:val="Основной текст Знак1"/>
    <w:basedOn w:val="a0"/>
    <w:link w:val="a8"/>
    <w:rsid w:val="00DA1284"/>
    <w:rPr>
      <w:sz w:val="24"/>
      <w:szCs w:val="24"/>
    </w:rPr>
  </w:style>
  <w:style w:type="paragraph" w:customStyle="1" w:styleId="ConsPlusNormal">
    <w:name w:val="ConsPlusNormal"/>
    <w:rsid w:val="00215E39"/>
    <w:pPr>
      <w:autoSpaceDE w:val="0"/>
      <w:autoSpaceDN w:val="0"/>
      <w:adjustRightInd w:val="0"/>
    </w:pPr>
    <w:rPr>
      <w:rFonts w:ascii="Arial" w:hAnsi="Arial" w:cs="Arial"/>
    </w:rPr>
  </w:style>
  <w:style w:type="paragraph" w:customStyle="1" w:styleId="ConsPlusNonformat">
    <w:name w:val="ConsPlusNonformat"/>
    <w:uiPriority w:val="99"/>
    <w:rsid w:val="00C37BCB"/>
    <w:pPr>
      <w:autoSpaceDE w:val="0"/>
      <w:autoSpaceDN w:val="0"/>
      <w:adjustRightInd w:val="0"/>
    </w:pPr>
    <w:rPr>
      <w:rFonts w:ascii="Courier New" w:hAnsi="Courier New" w:cs="Courier New"/>
    </w:rPr>
  </w:style>
  <w:style w:type="paragraph" w:styleId="a9">
    <w:name w:val="List Paragraph"/>
    <w:basedOn w:val="a"/>
    <w:uiPriority w:val="99"/>
    <w:qFormat/>
    <w:rsid w:val="00E14A7D"/>
    <w:pPr>
      <w:ind w:left="720"/>
      <w:contextualSpacing/>
    </w:pPr>
  </w:style>
  <w:style w:type="paragraph" w:customStyle="1" w:styleId="ConsPlusCell">
    <w:name w:val="ConsPlusCell"/>
    <w:uiPriority w:val="99"/>
    <w:rsid w:val="00426AA3"/>
    <w:pPr>
      <w:widowControl w:val="0"/>
      <w:autoSpaceDE w:val="0"/>
      <w:autoSpaceDN w:val="0"/>
      <w:adjustRightInd w:val="0"/>
    </w:pPr>
    <w:rPr>
      <w:rFonts w:ascii="Calibri" w:hAnsi="Calibri" w:cs="Calibri"/>
      <w:sz w:val="22"/>
      <w:szCs w:val="22"/>
    </w:rPr>
  </w:style>
  <w:style w:type="character" w:styleId="aa">
    <w:name w:val="FollowedHyperlink"/>
    <w:basedOn w:val="a0"/>
    <w:rsid w:val="009C74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4779503">
      <w:bodyDiv w:val="1"/>
      <w:marLeft w:val="0"/>
      <w:marRight w:val="0"/>
      <w:marTop w:val="0"/>
      <w:marBottom w:val="0"/>
      <w:divBdr>
        <w:top w:val="none" w:sz="0" w:space="0" w:color="auto"/>
        <w:left w:val="none" w:sz="0" w:space="0" w:color="auto"/>
        <w:bottom w:val="none" w:sz="0" w:space="0" w:color="auto"/>
        <w:right w:val="none" w:sz="0" w:space="0" w:color="auto"/>
      </w:divBdr>
    </w:div>
    <w:div w:id="738985626">
      <w:bodyDiv w:val="1"/>
      <w:marLeft w:val="0"/>
      <w:marRight w:val="0"/>
      <w:marTop w:val="0"/>
      <w:marBottom w:val="0"/>
      <w:divBdr>
        <w:top w:val="none" w:sz="0" w:space="0" w:color="auto"/>
        <w:left w:val="none" w:sz="0" w:space="0" w:color="auto"/>
        <w:bottom w:val="none" w:sz="0" w:space="0" w:color="auto"/>
        <w:right w:val="none" w:sz="0" w:space="0" w:color="auto"/>
      </w:divBdr>
    </w:div>
    <w:div w:id="1069115167">
      <w:bodyDiv w:val="1"/>
      <w:marLeft w:val="0"/>
      <w:marRight w:val="0"/>
      <w:marTop w:val="0"/>
      <w:marBottom w:val="0"/>
      <w:divBdr>
        <w:top w:val="none" w:sz="0" w:space="0" w:color="auto"/>
        <w:left w:val="none" w:sz="0" w:space="0" w:color="auto"/>
        <w:bottom w:val="none" w:sz="0" w:space="0" w:color="auto"/>
        <w:right w:val="none" w:sz="0" w:space="0" w:color="auto"/>
      </w:divBdr>
    </w:div>
    <w:div w:id="1440298748">
      <w:bodyDiv w:val="1"/>
      <w:marLeft w:val="0"/>
      <w:marRight w:val="0"/>
      <w:marTop w:val="0"/>
      <w:marBottom w:val="0"/>
      <w:divBdr>
        <w:top w:val="none" w:sz="0" w:space="0" w:color="auto"/>
        <w:left w:val="none" w:sz="0" w:space="0" w:color="auto"/>
        <w:bottom w:val="none" w:sz="0" w:space="0" w:color="auto"/>
        <w:right w:val="none" w:sz="0" w:space="0" w:color="auto"/>
      </w:divBdr>
    </w:div>
    <w:div w:id="1458529652">
      <w:bodyDiv w:val="1"/>
      <w:marLeft w:val="0"/>
      <w:marRight w:val="0"/>
      <w:marTop w:val="0"/>
      <w:marBottom w:val="0"/>
      <w:divBdr>
        <w:top w:val="none" w:sz="0" w:space="0" w:color="auto"/>
        <w:left w:val="none" w:sz="0" w:space="0" w:color="auto"/>
        <w:bottom w:val="none" w:sz="0" w:space="0" w:color="auto"/>
        <w:right w:val="none" w:sz="0" w:space="0" w:color="auto"/>
      </w:divBdr>
    </w:div>
    <w:div w:id="14742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4E8CE42146BB084E58556151EED6DC6BAAEED6E0C3C0D93268BDD02q0F" TargetMode="External"/><Relationship Id="rId13" Type="http://schemas.openxmlformats.org/officeDocument/2006/relationships/hyperlink" Target="consultantplus://offline/ref=E0BFDBD248E27BED65F7FB3CA393B9BC0B5F25BD9A51E3323753ECE8EC3625861DFB7DF3DB6A9117EBDBF" TargetMode="External"/><Relationship Id="rId18" Type="http://schemas.openxmlformats.org/officeDocument/2006/relationships/hyperlink" Target="consultantplus://offline/ref=BBC8D4DB2132EC619F8A66FC2F243795F94B8E1D5952E61C0DB578D229I5KCL" TargetMode="External"/><Relationship Id="rId26"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BC8D4DB2132EC619F8A66FC2F243795F94A881E5F51E61C0DB578D229I5KCL" TargetMode="External"/><Relationship Id="rId34"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7" Type="http://schemas.openxmlformats.org/officeDocument/2006/relationships/hyperlink" Target="http://sp-petropavlovka.ru" TargetMode="External"/><Relationship Id="rId12" Type="http://schemas.openxmlformats.org/officeDocument/2006/relationships/hyperlink" Target="consultantplus://offline/ref=E0BFDBD248E27BED65F7FB3CA393B9BC0B5F25BD9A51E3323753ECE8EC3625861DFB7DF3DB6A9117EBDBF" TargetMode="External"/><Relationship Id="rId17" Type="http://schemas.openxmlformats.org/officeDocument/2006/relationships/hyperlink" Target="consultantplus://offline/ref=BBC8D4DB2132EC619F8A66FC2F243795F94B8E1E5F52E61C0DB578D2295C9D2D443A0CC851778FCBI9K0L" TargetMode="External"/><Relationship Id="rId25"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33" Type="http://schemas.openxmlformats.org/officeDocument/2006/relationships/hyperlink" Target="consultantplus://offline/ref=48A02EEAAE4CC9C58F2E16B954450D7D2BB3F2E5DC72834312CCE93336875D6D5256E7BD815450A8C562E" TargetMode="External"/><Relationship Id="rId38" Type="http://schemas.openxmlformats.org/officeDocument/2006/relationships/hyperlink" Target="consultantplus://offline/ref=D64BE49BA4396CF34E171BD9CC024C6185810B72926E00616FE934F6CFE8DE71AEF3A7C5FF1CA2O214B" TargetMode="External"/><Relationship Id="rId2" Type="http://schemas.openxmlformats.org/officeDocument/2006/relationships/numbering" Target="numbering.xml"/><Relationship Id="rId16" Type="http://schemas.openxmlformats.org/officeDocument/2006/relationships/hyperlink" Target="consultantplus://offline/ref=BBC8D4DB2132EC619F8A66FC2F243795F94B8E1D5957E61C0DB578D229I5KCL" TargetMode="External"/><Relationship Id="rId20" Type="http://schemas.openxmlformats.org/officeDocument/2006/relationships/hyperlink" Target="consultantplus://offline/ref=BBC8D4DB2132EC619F8A66FC2F243795F94A8B1F5C56E61C0DB578D2295C9D2D443A0CC8517789C2I9K5L" TargetMode="External"/><Relationship Id="rId29" Type="http://schemas.openxmlformats.org/officeDocument/2006/relationships/hyperlink" Target="consultantplus://offline/ref=D64BE49BA4396CF34E1705D4DA6E1169818F517F9964083732B66FAB98OE11B"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CB31E722D808E4510AE1294EC04F08988BC1C45F86C461983EEB5FF57910FBF50ADC71C390CB86E28F0170Ey3L" TargetMode="External"/><Relationship Id="rId24"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32"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37" Type="http://schemas.openxmlformats.org/officeDocument/2006/relationships/hyperlink" Target="consultantplus://offline/ref=D64BE49BA4396CF34E1705D4DA6E1169818D56789262083732B66FAB98E1D426E9BCFE87BAO119B"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C8D4DB2132EC619F8A66FC2F243795FA4489195705B11E5CE076IDK7L" TargetMode="External"/><Relationship Id="rId23"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28"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36"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10" Type="http://schemas.openxmlformats.org/officeDocument/2006/relationships/hyperlink" Target="consultantplus://offline/ref=F644E8CE42146BB084E58556151EED6DCEB4ABED6F0061079B7F87DF27388E538C7D3F56AFA3B48C0Dq3F" TargetMode="External"/><Relationship Id="rId19" Type="http://schemas.openxmlformats.org/officeDocument/2006/relationships/hyperlink" Target="consultantplus://offline/ref=BBC8D4DB2132EC619F8A66FC2F243795F94B8E1E5F50E61C0DB578D229I5KCL" TargetMode="External"/><Relationship Id="rId31"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4" Type="http://schemas.openxmlformats.org/officeDocument/2006/relationships/settings" Target="settings.xml"/><Relationship Id="rId9" Type="http://schemas.openxmlformats.org/officeDocument/2006/relationships/hyperlink" Target="consultantplus://offline/ref=F644E8CE42146BB084E58556151EED6DCEB4A9E8670E61079B7F87DF27388E538C7D3F56AFA3B28A0Dq3F" TargetMode="External"/><Relationship Id="rId14" Type="http://schemas.openxmlformats.org/officeDocument/2006/relationships/hyperlink" Target="consultantplus://offline/ref=E0BFDBD248E27BED65F7FB3CA393B9BC0B5F25BD9A51E3323753ECE8EC3625861DFB7DF3DB6A9117EBDBF" TargetMode="External"/><Relationship Id="rId22"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27"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30"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 Id="rId35" Type="http://schemas.openxmlformats.org/officeDocument/2006/relationships/hyperlink" Target="file:///C:\Users\&#1042;&#1083;&#1072;&#1076;&#1080;&#1089;&#1083;&#1072;&#1074;\Downloads\&#1058;&#1080;&#1087;&#1086;&#1074;&#1099;&#1081;%20&#1088;&#1077;&#1075;&#1083;&#1072;&#1084;&#1077;&#1085;&#1090;%20&#1087;&#1086;%20&#1087;&#1088;&#1080;&#1089;.&#1072;&#1076;&#1088;&#1077;&#1089;&#1072;%20&#1080;&#1079;&#1084;.&#1088;&#1077;&#1076;&#1072;&#1082;&#1094;&#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FDFB-69F7-4F21-9AF0-E14F6522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8867</Words>
  <Characters>50542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59291</CharactersWithSpaces>
  <SharedDoc>false</SharedDoc>
  <HLinks>
    <vt:vector size="12" baseType="variant">
      <vt:variant>
        <vt:i4>1441889</vt:i4>
      </vt:variant>
      <vt:variant>
        <vt:i4>3</vt:i4>
      </vt:variant>
      <vt:variant>
        <vt:i4>0</vt:i4>
      </vt:variant>
      <vt:variant>
        <vt:i4>5</vt:i4>
      </vt:variant>
      <vt:variant>
        <vt:lpwstr>mailto:sp-petropavlovka@mail.ru</vt:lpwstr>
      </vt:variant>
      <vt:variant>
        <vt:lpwstr/>
      </vt:variant>
      <vt:variant>
        <vt:i4>7471231</vt:i4>
      </vt:variant>
      <vt:variant>
        <vt:i4>0</vt:i4>
      </vt:variant>
      <vt:variant>
        <vt:i4>0</vt:i4>
      </vt:variant>
      <vt:variant>
        <vt:i4>5</vt:i4>
      </vt:variant>
      <vt:variant>
        <vt:lpwstr>consultantplus://offline/main?base=LAW;n=111919;fld=134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OEM</cp:lastModifiedBy>
  <cp:revision>2</cp:revision>
  <dcterms:created xsi:type="dcterms:W3CDTF">2016-02-04T05:06:00Z</dcterms:created>
  <dcterms:modified xsi:type="dcterms:W3CDTF">2016-02-04T05:06:00Z</dcterms:modified>
</cp:coreProperties>
</file>